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FB6" w:rsidRDefault="00F237BD" w:rsidP="00677D56">
      <w:pPr>
        <w:pStyle w:val="a5"/>
        <w:spacing w:before="0" w:after="0" w:line="240" w:lineRule="auto"/>
        <w:ind w:right="-284"/>
      </w:pPr>
      <w:r>
        <w:rPr>
          <w:sz w:val="16"/>
          <w:szCs w:val="16"/>
        </w:rPr>
        <w:t>Восемнадцатый международный математический турнир старшеклассников “Кубок памяти А.Н. Колмогорова”</w:t>
      </w:r>
    </w:p>
    <w:p w:rsidR="003F5FB6" w:rsidRDefault="00F237BD" w:rsidP="00677D56">
      <w:pPr>
        <w:pStyle w:val="a5"/>
        <w:spacing w:before="0" w:after="240" w:line="240" w:lineRule="auto"/>
        <w:ind w:right="-284"/>
      </w:pPr>
      <w:r>
        <w:rPr>
          <w:sz w:val="16"/>
          <w:szCs w:val="16"/>
        </w:rPr>
        <w:t>Саров, 1-8 ноября 2014 года</w:t>
      </w:r>
    </w:p>
    <w:p w:rsidR="003F5FB6" w:rsidRDefault="00F237BD" w:rsidP="00677D56">
      <w:pPr>
        <w:pStyle w:val="Iauiue"/>
        <w:spacing w:after="240" w:line="240" w:lineRule="auto"/>
        <w:jc w:val="center"/>
      </w:pPr>
      <w:r>
        <w:rPr>
          <w:b/>
          <w:sz w:val="23"/>
          <w:szCs w:val="23"/>
        </w:rPr>
        <w:t>КОМАНДНАЯ ОЛИМПИАДА 02</w:t>
      </w:r>
      <w:r>
        <w:rPr>
          <w:b/>
          <w:sz w:val="24"/>
          <w:szCs w:val="24"/>
        </w:rPr>
        <w:t>.11.14</w:t>
      </w:r>
      <w:r>
        <w:rPr>
          <w:b/>
          <w:sz w:val="23"/>
          <w:szCs w:val="23"/>
        </w:rPr>
        <w:t>. ЗАДАНИЯ ДЛЯ ЮНИОРОВ</w:t>
      </w:r>
    </w:p>
    <w:p w:rsidR="003F5FB6" w:rsidRDefault="00F237BD" w:rsidP="00677D56">
      <w:pPr>
        <w:pStyle w:val="a0"/>
        <w:spacing w:before="120" w:after="0" w:line="240" w:lineRule="auto"/>
        <w:jc w:val="both"/>
      </w:pPr>
      <w:r>
        <w:rPr>
          <w:rFonts w:eastAsia="MS Mincho"/>
          <w:b/>
        </w:rPr>
        <w:t>1</w:t>
      </w:r>
      <w:r>
        <w:rPr>
          <w:rFonts w:eastAsia="MS Mincho"/>
          <w:b/>
          <w:sz w:val="22"/>
        </w:rPr>
        <w:t>.</w:t>
      </w:r>
      <w:r>
        <w:rPr>
          <w:rFonts w:eastAsia="MS Mincho"/>
          <w:sz w:val="22"/>
        </w:rPr>
        <w:t xml:space="preserve"> Сколькими различными способами можно разбить натуральные числа от 1 до 100 на 50 групп так, чтобы суммы чисел во всех группах были одинаковыми? </w:t>
      </w:r>
      <w:r>
        <w:rPr>
          <w:rFonts w:eastAsia="MS Mincho"/>
          <w:vanish/>
          <w:sz w:val="22"/>
        </w:rPr>
        <w:t>(Фольклор)</w:t>
      </w:r>
    </w:p>
    <w:p w:rsidR="003F5FB6" w:rsidRDefault="00F237BD" w:rsidP="00677D56">
      <w:pPr>
        <w:pStyle w:val="a0"/>
        <w:spacing w:before="120" w:after="0" w:line="240" w:lineRule="auto"/>
        <w:jc w:val="both"/>
      </w:pPr>
      <w:r>
        <w:rPr>
          <w:rFonts w:eastAsia="MS Mincho"/>
          <w:b/>
          <w:sz w:val="22"/>
        </w:rPr>
        <w:t>2.</w:t>
      </w:r>
      <w:r>
        <w:rPr>
          <w:rFonts w:eastAsia="MS Mincho"/>
          <w:sz w:val="22"/>
        </w:rPr>
        <w:t> Даны пять различных чисел. Рассматриваются всевозможные графики</w:t>
      </w:r>
      <w:r w:rsidR="001E01CE">
        <w:rPr>
          <w:rFonts w:eastAsia="MS Mincho"/>
          <w:sz w:val="22"/>
        </w:rPr>
        <w:t xml:space="preserve"> прямых</w:t>
      </w:r>
      <w:r>
        <w:rPr>
          <w:rFonts w:eastAsia="MS Mincho"/>
          <w:sz w:val="22"/>
        </w:rPr>
        <w:t xml:space="preserve"> вида </w:t>
      </w:r>
      <w:r>
        <w:rPr>
          <w:rFonts w:eastAsia="MS Mincho"/>
          <w:i/>
          <w:sz w:val="22"/>
          <w:lang w:val="en-US"/>
        </w:rPr>
        <w:t>y</w:t>
      </w:r>
      <w:r>
        <w:rPr>
          <w:rFonts w:eastAsia="MS Mincho"/>
          <w:sz w:val="22"/>
          <w:lang w:val="en-US"/>
        </w:rPr>
        <w:t> </w:t>
      </w:r>
      <w:r>
        <w:rPr>
          <w:rFonts w:eastAsia="MS Mincho"/>
          <w:sz w:val="22"/>
        </w:rPr>
        <w:t>=</w:t>
      </w:r>
      <w:r>
        <w:rPr>
          <w:rFonts w:eastAsia="MS Mincho"/>
          <w:sz w:val="22"/>
          <w:lang w:val="en-US"/>
        </w:rPr>
        <w:t> </w:t>
      </w:r>
      <w:r>
        <w:rPr>
          <w:rFonts w:eastAsia="MS Mincho"/>
          <w:i/>
          <w:sz w:val="22"/>
          <w:lang w:val="en-US"/>
        </w:rPr>
        <w:t>ax</w:t>
      </w:r>
      <w:r>
        <w:rPr>
          <w:rFonts w:eastAsia="MS Mincho"/>
          <w:sz w:val="22"/>
        </w:rPr>
        <w:t>+</w:t>
      </w:r>
      <w:r>
        <w:rPr>
          <w:rFonts w:eastAsia="MS Mincho"/>
          <w:i/>
          <w:sz w:val="22"/>
          <w:lang w:val="en-US"/>
        </w:rPr>
        <w:t>b</w:t>
      </w:r>
      <w:r>
        <w:rPr>
          <w:rFonts w:eastAsia="MS Mincho"/>
          <w:sz w:val="22"/>
        </w:rPr>
        <w:t xml:space="preserve">, где </w:t>
      </w:r>
      <w:r>
        <w:rPr>
          <w:rFonts w:eastAsia="MS Mincho"/>
          <w:i/>
          <w:sz w:val="22"/>
          <w:lang w:val="en-US"/>
        </w:rPr>
        <w:t>a</w:t>
      </w:r>
      <w:r>
        <w:rPr>
          <w:rFonts w:eastAsia="MS Mincho"/>
          <w:sz w:val="22"/>
        </w:rPr>
        <w:t xml:space="preserve"> и </w:t>
      </w:r>
      <w:r>
        <w:rPr>
          <w:rFonts w:eastAsia="MS Mincho"/>
          <w:i/>
          <w:sz w:val="22"/>
          <w:lang w:val="en-US"/>
        </w:rPr>
        <w:t>b</w:t>
      </w:r>
      <w:r>
        <w:rPr>
          <w:rFonts w:eastAsia="MS Mincho"/>
          <w:sz w:val="22"/>
        </w:rPr>
        <w:t xml:space="preserve"> </w:t>
      </w:r>
      <w:r>
        <w:t>–</w:t>
      </w:r>
      <w:r>
        <w:rPr>
          <w:rFonts w:eastAsia="MS Mincho"/>
          <w:sz w:val="22"/>
        </w:rPr>
        <w:t xml:space="preserve"> какие-то два из данных пяти чисел. Докажите, что на координатной плоскости найдётся прямая, </w:t>
      </w:r>
      <w:r w:rsidR="008C195F">
        <w:rPr>
          <w:rFonts w:eastAsia="MS Mincho"/>
          <w:sz w:val="22"/>
        </w:rPr>
        <w:t>не проходящая через начало координат,</w:t>
      </w:r>
      <w:r w:rsidR="008C195F">
        <w:rPr>
          <w:rFonts w:eastAsia="MS Mincho"/>
          <w:sz w:val="22"/>
        </w:rPr>
        <w:t xml:space="preserve"> </w:t>
      </w:r>
      <w:r>
        <w:rPr>
          <w:rFonts w:eastAsia="MS Mincho"/>
          <w:sz w:val="22"/>
        </w:rPr>
        <w:t xml:space="preserve">которую эти графики пересекают не более чем в десяти различных точках. </w:t>
      </w:r>
      <w:r>
        <w:rPr>
          <w:rFonts w:eastAsia="MS Mincho"/>
          <w:vanish/>
          <w:sz w:val="22"/>
        </w:rPr>
        <w:t>(И. Рубанов)</w:t>
      </w:r>
    </w:p>
    <w:p w:rsidR="003F5FB6" w:rsidRDefault="00F237BD" w:rsidP="00677D56">
      <w:pPr>
        <w:pStyle w:val="a0"/>
        <w:spacing w:before="120" w:after="0" w:line="240" w:lineRule="auto"/>
        <w:jc w:val="both"/>
      </w:pPr>
      <w:r>
        <w:rPr>
          <w:rFonts w:eastAsia="MS Mincho"/>
          <w:b/>
          <w:sz w:val="22"/>
        </w:rPr>
        <w:t>3.</w:t>
      </w:r>
      <w:r>
        <w:rPr>
          <w:rFonts w:eastAsia="MS Mincho"/>
          <w:sz w:val="22"/>
        </w:rPr>
        <w:t> </w:t>
      </w:r>
      <w:r>
        <w:rPr>
          <w:sz w:val="22"/>
        </w:rPr>
        <w:t xml:space="preserve">Даны три кучи камней, в которых лежат соответственно </w:t>
      </w:r>
      <w:r>
        <w:rPr>
          <w:i/>
          <w:sz w:val="22"/>
        </w:rPr>
        <w:t>a</w:t>
      </w:r>
      <w:r>
        <w:rPr>
          <w:sz w:val="22"/>
        </w:rPr>
        <w:t xml:space="preserve">, </w:t>
      </w:r>
      <w:r>
        <w:rPr>
          <w:i/>
          <w:sz w:val="22"/>
        </w:rPr>
        <w:t>b</w:t>
      </w:r>
      <w:r>
        <w:rPr>
          <w:sz w:val="22"/>
        </w:rPr>
        <w:t xml:space="preserve"> и </w:t>
      </w:r>
      <w:r>
        <w:rPr>
          <w:i/>
          <w:sz w:val="22"/>
        </w:rPr>
        <w:t>c</w:t>
      </w:r>
      <w:r>
        <w:rPr>
          <w:sz w:val="22"/>
        </w:rPr>
        <w:t xml:space="preserve"> камней (числа </w:t>
      </w:r>
      <w:r>
        <w:rPr>
          <w:i/>
          <w:sz w:val="22"/>
        </w:rPr>
        <w:t>a</w:t>
      </w:r>
      <w:r>
        <w:rPr>
          <w:sz w:val="22"/>
        </w:rPr>
        <w:t xml:space="preserve">, </w:t>
      </w:r>
      <w:r>
        <w:rPr>
          <w:i/>
          <w:sz w:val="22"/>
        </w:rPr>
        <w:t>b</w:t>
      </w:r>
      <w:r>
        <w:rPr>
          <w:sz w:val="22"/>
        </w:rPr>
        <w:t xml:space="preserve"> и </w:t>
      </w:r>
      <w:r>
        <w:rPr>
          <w:i/>
          <w:sz w:val="22"/>
        </w:rPr>
        <w:t>c</w:t>
      </w:r>
      <w:r>
        <w:rPr>
          <w:sz w:val="22"/>
        </w:rPr>
        <w:t xml:space="preserve"> различны). Два игрока делают ходы по очереди. При своём ходе игрок должен выбрать две кучи и переложить один или несколько камней из меньшей кучи в большую (если кучи равны, он выбирает направление перекладывания по своему усмотрению). Выигрывает тот, кому удалось собрать все камни в одной куче. Кто выиграет при правильной игре </w:t>
      </w:r>
      <w:r>
        <w:t>–</w:t>
      </w:r>
      <w:r>
        <w:rPr>
          <w:sz w:val="22"/>
        </w:rPr>
        <w:t xml:space="preserve"> начинающий или его партнёр? </w:t>
      </w:r>
      <w:r>
        <w:rPr>
          <w:vanish/>
          <w:sz w:val="22"/>
        </w:rPr>
        <w:t>(Словения, 2014)</w:t>
      </w:r>
    </w:p>
    <w:p w:rsidR="003F5FB6" w:rsidRDefault="00F237BD" w:rsidP="00677D56">
      <w:pPr>
        <w:pStyle w:val="a0"/>
        <w:spacing w:before="120" w:after="0" w:line="240" w:lineRule="auto"/>
        <w:jc w:val="both"/>
      </w:pPr>
      <w:r>
        <w:rPr>
          <w:rFonts w:eastAsia="MS Mincho"/>
          <w:b/>
          <w:sz w:val="22"/>
        </w:rPr>
        <w:t>4.</w:t>
      </w:r>
      <w:r>
        <w:rPr>
          <w:rFonts w:eastAsia="MS Mincho"/>
          <w:sz w:val="22"/>
        </w:rPr>
        <w:t> </w:t>
      </w:r>
      <w:r>
        <w:rPr>
          <w:sz w:val="22"/>
        </w:rPr>
        <w:t>Две окружности Ω</w:t>
      </w:r>
      <w:r>
        <w:rPr>
          <w:sz w:val="22"/>
          <w:vertAlign w:val="subscript"/>
        </w:rPr>
        <w:t>1</w:t>
      </w:r>
      <w:r>
        <w:rPr>
          <w:sz w:val="22"/>
        </w:rPr>
        <w:t xml:space="preserve"> и Ω</w:t>
      </w:r>
      <w:r>
        <w:rPr>
          <w:sz w:val="22"/>
          <w:vertAlign w:val="subscript"/>
        </w:rPr>
        <w:t>2</w:t>
      </w:r>
      <w:r>
        <w:rPr>
          <w:sz w:val="22"/>
        </w:rPr>
        <w:t xml:space="preserve"> касаются внешним образом в точке </w:t>
      </w:r>
      <w:r>
        <w:rPr>
          <w:i/>
          <w:sz w:val="22"/>
        </w:rPr>
        <w:t>Q</w:t>
      </w:r>
      <w:r>
        <w:rPr>
          <w:sz w:val="22"/>
        </w:rPr>
        <w:t>. Их общая внешняя касательная касается Ω</w:t>
      </w:r>
      <w:r>
        <w:rPr>
          <w:sz w:val="22"/>
          <w:vertAlign w:val="subscript"/>
        </w:rPr>
        <w:t>1</w:t>
      </w:r>
      <w:r>
        <w:rPr>
          <w:sz w:val="22"/>
        </w:rPr>
        <w:t xml:space="preserve"> в точке </w:t>
      </w:r>
      <w:r>
        <w:rPr>
          <w:i/>
          <w:sz w:val="22"/>
        </w:rPr>
        <w:t>B</w:t>
      </w:r>
      <w:r>
        <w:rPr>
          <w:sz w:val="22"/>
        </w:rPr>
        <w:t xml:space="preserve">. Через точку </w:t>
      </w:r>
      <w:r>
        <w:rPr>
          <w:i/>
          <w:sz w:val="22"/>
        </w:rPr>
        <w:t>A</w:t>
      </w:r>
      <w:r>
        <w:rPr>
          <w:sz w:val="22"/>
        </w:rPr>
        <w:t xml:space="preserve">, диаметрально противоположную </w:t>
      </w:r>
      <w:r>
        <w:rPr>
          <w:i/>
          <w:sz w:val="22"/>
        </w:rPr>
        <w:t>B</w:t>
      </w:r>
      <w:r>
        <w:rPr>
          <w:sz w:val="22"/>
        </w:rPr>
        <w:t>, проведена касательная к Ω</w:t>
      </w:r>
      <w:r>
        <w:rPr>
          <w:sz w:val="22"/>
          <w:vertAlign w:val="subscript"/>
        </w:rPr>
        <w:t>2</w:t>
      </w:r>
      <w:r>
        <w:rPr>
          <w:sz w:val="22"/>
        </w:rPr>
        <w:t xml:space="preserve">, которая касается этой окружности в точке </w:t>
      </w:r>
      <w:r>
        <w:rPr>
          <w:i/>
          <w:sz w:val="22"/>
        </w:rPr>
        <w:t>C</w:t>
      </w:r>
      <w:r>
        <w:rPr>
          <w:sz w:val="22"/>
        </w:rPr>
        <w:t xml:space="preserve">, лежащей по ту же сторону от прямой </w:t>
      </w:r>
      <w:r>
        <w:rPr>
          <w:i/>
          <w:sz w:val="22"/>
        </w:rPr>
        <w:t>AQ</w:t>
      </w:r>
      <w:r>
        <w:rPr>
          <w:sz w:val="22"/>
        </w:rPr>
        <w:t xml:space="preserve">, что и </w:t>
      </w:r>
      <w:r>
        <w:rPr>
          <w:i/>
          <w:sz w:val="22"/>
        </w:rPr>
        <w:t>B</w:t>
      </w:r>
      <w:r>
        <w:rPr>
          <w:sz w:val="22"/>
        </w:rPr>
        <w:t>. Докажите, что Ω</w:t>
      </w:r>
      <w:r>
        <w:rPr>
          <w:sz w:val="22"/>
          <w:vertAlign w:val="subscript"/>
        </w:rPr>
        <w:t>1</w:t>
      </w:r>
      <w:r>
        <w:rPr>
          <w:sz w:val="22"/>
        </w:rPr>
        <w:t xml:space="preserve"> делит отрезок </w:t>
      </w:r>
      <w:r>
        <w:rPr>
          <w:i/>
          <w:sz w:val="22"/>
        </w:rPr>
        <w:t>BC</w:t>
      </w:r>
      <w:r>
        <w:rPr>
          <w:sz w:val="22"/>
        </w:rPr>
        <w:t xml:space="preserve"> пополам. </w:t>
      </w:r>
      <w:r>
        <w:rPr>
          <w:vanish/>
          <w:sz w:val="22"/>
        </w:rPr>
        <w:t>(И.</w:t>
      </w:r>
      <w:r>
        <w:rPr>
          <w:vanish/>
          <w:sz w:val="22"/>
          <w:lang w:val="en-US"/>
        </w:rPr>
        <w:t> </w:t>
      </w:r>
      <w:r>
        <w:rPr>
          <w:vanish/>
          <w:sz w:val="22"/>
        </w:rPr>
        <w:t>Нагель, Киев, 2013)</w:t>
      </w:r>
    </w:p>
    <w:p w:rsidR="003F5FB6" w:rsidRDefault="00F237BD" w:rsidP="00677D56">
      <w:pPr>
        <w:pStyle w:val="a0"/>
        <w:spacing w:before="120" w:after="0" w:line="240" w:lineRule="auto"/>
        <w:jc w:val="both"/>
      </w:pPr>
      <w:r>
        <w:rPr>
          <w:rFonts w:eastAsia="MS Mincho"/>
          <w:b/>
          <w:sz w:val="22"/>
        </w:rPr>
        <w:t>5.</w:t>
      </w:r>
      <w:r>
        <w:rPr>
          <w:rFonts w:eastAsia="MS Mincho"/>
          <w:sz w:val="22"/>
        </w:rPr>
        <w:t> </w:t>
      </w:r>
      <w:r w:rsidR="00686DFB" w:rsidRPr="00686DFB">
        <w:rPr>
          <w:rFonts w:eastAsia="MS Mincho"/>
          <w:sz w:val="22"/>
        </w:rPr>
        <w:t xml:space="preserve">Для натурального </w:t>
      </w:r>
      <w:r w:rsidR="00686DFB" w:rsidRPr="00686DFB">
        <w:rPr>
          <w:rFonts w:eastAsia="MS Mincho"/>
          <w:i/>
          <w:sz w:val="22"/>
          <w:lang w:val="en-US"/>
        </w:rPr>
        <w:t>k</w:t>
      </w:r>
      <w:r w:rsidR="00686DFB" w:rsidRPr="00686DFB">
        <w:rPr>
          <w:rFonts w:eastAsia="MS Mincho"/>
          <w:i/>
          <w:sz w:val="22"/>
        </w:rPr>
        <w:t xml:space="preserve"> </w:t>
      </w:r>
      <w:r w:rsidR="00686DFB" w:rsidRPr="00686DFB">
        <w:rPr>
          <w:rFonts w:eastAsia="MS Mincho"/>
          <w:sz w:val="22"/>
        </w:rPr>
        <w:t xml:space="preserve">определим последовательность </w:t>
      </w:r>
      <w:r w:rsidR="00686DFB" w:rsidRPr="00686DFB">
        <w:rPr>
          <w:rFonts w:eastAsia="MS Mincho"/>
          <w:i/>
          <w:sz w:val="22"/>
        </w:rPr>
        <w:t>a</w:t>
      </w:r>
      <w:r w:rsidR="00686DFB" w:rsidRPr="00686DFB">
        <w:rPr>
          <w:rFonts w:eastAsia="MS Mincho"/>
          <w:sz w:val="22"/>
          <w:vertAlign w:val="subscript"/>
        </w:rPr>
        <w:t>1</w:t>
      </w:r>
      <w:r w:rsidR="00686DFB" w:rsidRPr="00686DFB">
        <w:rPr>
          <w:rFonts w:eastAsia="MS Mincho"/>
          <w:sz w:val="22"/>
        </w:rPr>
        <w:t xml:space="preserve">, </w:t>
      </w:r>
      <w:r w:rsidR="00686DFB" w:rsidRPr="00686DFB">
        <w:rPr>
          <w:rFonts w:eastAsia="MS Mincho"/>
          <w:i/>
          <w:sz w:val="22"/>
        </w:rPr>
        <w:t>a</w:t>
      </w:r>
      <w:r w:rsidR="00686DFB" w:rsidRPr="00686DFB">
        <w:rPr>
          <w:rFonts w:eastAsia="MS Mincho"/>
          <w:sz w:val="22"/>
          <w:vertAlign w:val="subscript"/>
        </w:rPr>
        <w:t>2</w:t>
      </w:r>
      <w:r w:rsidR="00686DFB" w:rsidRPr="00686DFB">
        <w:rPr>
          <w:rFonts w:eastAsia="MS Mincho"/>
          <w:sz w:val="22"/>
        </w:rPr>
        <w:t xml:space="preserve">, … условиями </w:t>
      </w:r>
      <w:r w:rsidR="00686DFB" w:rsidRPr="00686DFB">
        <w:rPr>
          <w:rFonts w:eastAsia="MS Mincho"/>
          <w:i/>
          <w:sz w:val="22"/>
        </w:rPr>
        <w:t>a</w:t>
      </w:r>
      <w:r w:rsidR="00686DFB" w:rsidRPr="00686DFB">
        <w:rPr>
          <w:rFonts w:eastAsia="MS Mincho"/>
          <w:sz w:val="22"/>
          <w:vertAlign w:val="subscript"/>
        </w:rPr>
        <w:t>1</w:t>
      </w:r>
      <w:r w:rsidR="00686DFB" w:rsidRPr="00686DFB">
        <w:rPr>
          <w:rFonts w:eastAsia="MS Mincho"/>
          <w:sz w:val="22"/>
        </w:rPr>
        <w:t> = </w:t>
      </w:r>
      <w:r w:rsidR="00686DFB" w:rsidRPr="00686DFB">
        <w:rPr>
          <w:rFonts w:eastAsia="MS Mincho"/>
          <w:i/>
          <w:sz w:val="22"/>
          <w:lang w:val="en-US"/>
        </w:rPr>
        <w:t>k</w:t>
      </w:r>
      <w:r w:rsidR="00686DFB" w:rsidRPr="00686DFB">
        <w:rPr>
          <w:rFonts w:eastAsia="MS Mincho"/>
          <w:sz w:val="22"/>
        </w:rPr>
        <w:t xml:space="preserve">+1 и </w:t>
      </w:r>
      <w:r w:rsidR="00686DFB" w:rsidRPr="00686DFB">
        <w:rPr>
          <w:rFonts w:eastAsia="MS Mincho"/>
          <w:i/>
          <w:sz w:val="22"/>
        </w:rPr>
        <w:t>a</w:t>
      </w:r>
      <w:r w:rsidR="00686DFB" w:rsidRPr="00686DFB">
        <w:rPr>
          <w:rFonts w:eastAsia="MS Mincho"/>
          <w:i/>
          <w:sz w:val="22"/>
          <w:vertAlign w:val="subscript"/>
        </w:rPr>
        <w:t>n</w:t>
      </w:r>
      <w:r w:rsidR="00686DFB" w:rsidRPr="00686DFB">
        <w:rPr>
          <w:rFonts w:eastAsia="MS Mincho"/>
          <w:sz w:val="22"/>
          <w:vertAlign w:val="subscript"/>
        </w:rPr>
        <w:t>+1</w:t>
      </w:r>
      <w:r w:rsidR="00686DFB" w:rsidRPr="00686DFB">
        <w:rPr>
          <w:rFonts w:eastAsia="MS Mincho"/>
          <w:sz w:val="22"/>
        </w:rPr>
        <w:t> = </w:t>
      </w:r>
      <w:r w:rsidR="00686DFB" w:rsidRPr="00686DFB">
        <w:rPr>
          <w:rFonts w:eastAsia="MS Mincho"/>
          <w:i/>
          <w:sz w:val="22"/>
        </w:rPr>
        <w:t>a</w:t>
      </w:r>
      <w:r w:rsidR="00686DFB" w:rsidRPr="00686DFB">
        <w:rPr>
          <w:rFonts w:eastAsia="MS Mincho"/>
          <w:sz w:val="22"/>
          <w:vertAlign w:val="subscript"/>
        </w:rPr>
        <w:t>1</w:t>
      </w:r>
      <w:r w:rsidR="00686DFB" w:rsidRPr="00686DFB">
        <w:rPr>
          <w:rFonts w:eastAsia="MS Mincho"/>
          <w:i/>
          <w:sz w:val="22"/>
        </w:rPr>
        <w:t>a</w:t>
      </w:r>
      <w:r w:rsidR="00686DFB" w:rsidRPr="00686DFB">
        <w:rPr>
          <w:rFonts w:eastAsia="MS Mincho"/>
          <w:sz w:val="22"/>
          <w:vertAlign w:val="subscript"/>
        </w:rPr>
        <w:t>2</w:t>
      </w:r>
      <w:r w:rsidR="00686DFB" w:rsidRPr="00686DFB">
        <w:rPr>
          <w:rFonts w:eastAsia="MS Mincho"/>
          <w:sz w:val="22"/>
        </w:rPr>
        <w:t>…</w:t>
      </w:r>
      <w:proofErr w:type="spellStart"/>
      <w:r w:rsidR="00686DFB" w:rsidRPr="00686DFB">
        <w:rPr>
          <w:rFonts w:eastAsia="MS Mincho"/>
          <w:i/>
          <w:sz w:val="22"/>
        </w:rPr>
        <w:t>a</w:t>
      </w:r>
      <w:r w:rsidR="00686DFB" w:rsidRPr="00686DFB">
        <w:rPr>
          <w:rFonts w:eastAsia="MS Mincho"/>
          <w:i/>
          <w:sz w:val="22"/>
          <w:vertAlign w:val="subscript"/>
        </w:rPr>
        <w:t>n</w:t>
      </w:r>
      <w:proofErr w:type="spellEnd"/>
      <w:r w:rsidR="00686DFB" w:rsidRPr="00686DFB">
        <w:rPr>
          <w:rFonts w:eastAsia="MS Mincho"/>
          <w:sz w:val="22"/>
        </w:rPr>
        <w:t> + </w:t>
      </w:r>
      <w:r w:rsidR="00686DFB" w:rsidRPr="00686DFB">
        <w:rPr>
          <w:rFonts w:eastAsia="MS Mincho"/>
          <w:i/>
          <w:sz w:val="22"/>
          <w:lang w:val="en-US"/>
        </w:rPr>
        <w:t>k</w:t>
      </w:r>
      <w:r w:rsidR="00686DFB" w:rsidRPr="00686DFB">
        <w:rPr>
          <w:rFonts w:eastAsia="MS Mincho"/>
          <w:sz w:val="22"/>
        </w:rPr>
        <w:t xml:space="preserve"> при всех натуральных </w:t>
      </w:r>
      <w:r w:rsidR="00686DFB" w:rsidRPr="00686DFB">
        <w:rPr>
          <w:rFonts w:eastAsia="MS Mincho"/>
          <w:i/>
          <w:sz w:val="22"/>
        </w:rPr>
        <w:t>n</w:t>
      </w:r>
      <w:r w:rsidR="00686DFB" w:rsidRPr="00686DFB">
        <w:rPr>
          <w:rFonts w:eastAsia="MS Mincho"/>
          <w:sz w:val="22"/>
        </w:rPr>
        <w:t xml:space="preserve">. При каких </w:t>
      </w:r>
      <w:r w:rsidR="00686DFB" w:rsidRPr="00686DFB">
        <w:rPr>
          <w:rFonts w:eastAsia="MS Mincho"/>
          <w:i/>
          <w:sz w:val="22"/>
          <w:lang w:val="en-US"/>
        </w:rPr>
        <w:t>k</w:t>
      </w:r>
      <w:r w:rsidR="00686DFB" w:rsidRPr="00686DFB">
        <w:rPr>
          <w:rFonts w:eastAsia="MS Mincho"/>
          <w:sz w:val="22"/>
        </w:rPr>
        <w:t xml:space="preserve"> в этой последовательности бесконечно много точных квадратов?</w:t>
      </w:r>
      <w:r w:rsidR="00686DFB" w:rsidRPr="00686DFB">
        <w:rPr>
          <w:rFonts w:eastAsia="MS Mincho"/>
          <w:vanish/>
          <w:sz w:val="22"/>
        </w:rPr>
        <w:t xml:space="preserve"> </w:t>
      </w:r>
      <w:r w:rsidR="000041F6">
        <w:rPr>
          <w:rFonts w:eastAsia="MS Mincho"/>
          <w:vanish/>
          <w:sz w:val="22"/>
        </w:rPr>
        <w:t>(По мотивам задачи с отбора Боснии и Герцеговины на ММО 2012 г.)</w:t>
      </w:r>
    </w:p>
    <w:p w:rsidR="003F5FB6" w:rsidRDefault="00F237BD" w:rsidP="00677D56">
      <w:pPr>
        <w:pStyle w:val="a0"/>
        <w:spacing w:before="120" w:after="0" w:line="240" w:lineRule="auto"/>
        <w:jc w:val="both"/>
      </w:pPr>
      <w:r>
        <w:rPr>
          <w:rFonts w:eastAsia="MS Mincho"/>
          <w:b/>
          <w:sz w:val="22"/>
        </w:rPr>
        <w:t>6.</w:t>
      </w:r>
      <w:r>
        <w:rPr>
          <w:rFonts w:eastAsia="MS Mincho"/>
          <w:sz w:val="22"/>
        </w:rPr>
        <w:t> </w:t>
      </w:r>
      <w:r>
        <w:rPr>
          <w:sz w:val="22"/>
        </w:rPr>
        <w:t xml:space="preserve">Дана последовательность длины </w:t>
      </w:r>
      <w:r>
        <w:rPr>
          <w:i/>
          <w:sz w:val="22"/>
        </w:rPr>
        <w:t>n</w:t>
      </w:r>
      <w:r w:rsidR="001E01CE" w:rsidRPr="001E01CE">
        <w:rPr>
          <w:i/>
          <w:sz w:val="22"/>
        </w:rPr>
        <w:t xml:space="preserve"> </w:t>
      </w:r>
      <w:r w:rsidR="001E01CE" w:rsidRPr="001E01CE">
        <w:rPr>
          <w:sz w:val="22"/>
        </w:rPr>
        <w:t>(</w:t>
      </w:r>
      <w:r w:rsidR="001E01CE" w:rsidRPr="001E01CE">
        <w:rPr>
          <w:i/>
          <w:sz w:val="22"/>
          <w:lang w:val="en-US"/>
        </w:rPr>
        <w:t>n</w:t>
      </w:r>
      <w:r w:rsidR="001E01CE" w:rsidRPr="001E01CE">
        <w:rPr>
          <w:sz w:val="22"/>
          <w:lang w:val="en-US"/>
        </w:rPr>
        <w:t> </w:t>
      </w:r>
      <w:r w:rsidR="001E01CE" w:rsidRPr="001E01CE">
        <w:rPr>
          <w:sz w:val="22"/>
        </w:rPr>
        <w:t>≥</w:t>
      </w:r>
      <w:r w:rsidR="001E01CE" w:rsidRPr="001E01CE">
        <w:rPr>
          <w:sz w:val="22"/>
          <w:lang w:val="en-US"/>
        </w:rPr>
        <w:t> </w:t>
      </w:r>
      <w:r w:rsidR="001E01CE" w:rsidRPr="001E01CE">
        <w:rPr>
          <w:sz w:val="22"/>
        </w:rPr>
        <w:t>2)</w:t>
      </w:r>
      <w:r>
        <w:rPr>
          <w:sz w:val="22"/>
        </w:rPr>
        <w:t xml:space="preserve">, состоящая из нулей и единиц. Несколько цифр, стоящих подряд (возможно, одна), образуют </w:t>
      </w:r>
      <w:proofErr w:type="spellStart"/>
      <w:r>
        <w:rPr>
          <w:i/>
          <w:sz w:val="22"/>
        </w:rPr>
        <w:t>подпалиндром</w:t>
      </w:r>
      <w:proofErr w:type="spellEnd"/>
      <w:r>
        <w:rPr>
          <w:sz w:val="22"/>
        </w:rPr>
        <w:t xml:space="preserve">, если последовательность этих цифр одинаково читается от начала к концу и от конца к началу. Какое наименьшее количество </w:t>
      </w:r>
      <w:proofErr w:type="spellStart"/>
      <w:r>
        <w:rPr>
          <w:sz w:val="22"/>
        </w:rPr>
        <w:t>подпалиндромов</w:t>
      </w:r>
      <w:proofErr w:type="spellEnd"/>
      <w:r>
        <w:rPr>
          <w:sz w:val="22"/>
        </w:rPr>
        <w:t xml:space="preserve"> может быть в последовательности? </w:t>
      </w:r>
      <w:r>
        <w:rPr>
          <w:vanish/>
          <w:sz w:val="22"/>
        </w:rPr>
        <w:t>(Европейский математический кубок, 2013)</w:t>
      </w:r>
    </w:p>
    <w:p w:rsidR="003F5FB6" w:rsidRDefault="00F237BD" w:rsidP="00677D56">
      <w:pPr>
        <w:pStyle w:val="a0"/>
        <w:spacing w:before="120" w:after="0" w:line="240" w:lineRule="auto"/>
        <w:jc w:val="both"/>
      </w:pPr>
      <w:r>
        <w:rPr>
          <w:rFonts w:eastAsia="MS Mincho"/>
          <w:b/>
          <w:sz w:val="22"/>
        </w:rPr>
        <w:t>7.</w:t>
      </w:r>
      <w:r>
        <w:rPr>
          <w:rFonts w:eastAsia="MS Mincho"/>
          <w:sz w:val="22"/>
        </w:rPr>
        <w:t> </w:t>
      </w:r>
      <w:r>
        <w:rPr>
          <w:sz w:val="22"/>
        </w:rPr>
        <w:t xml:space="preserve">Дан остроугольный треугольник </w:t>
      </w:r>
      <w:r>
        <w:rPr>
          <w:i/>
          <w:sz w:val="22"/>
        </w:rPr>
        <w:t>ABC</w:t>
      </w:r>
      <w:r>
        <w:rPr>
          <w:sz w:val="22"/>
        </w:rPr>
        <w:t xml:space="preserve">. Перпендикуляр из </w:t>
      </w:r>
      <w:r>
        <w:rPr>
          <w:i/>
          <w:sz w:val="22"/>
        </w:rPr>
        <w:t>B</w:t>
      </w:r>
      <w:r>
        <w:rPr>
          <w:sz w:val="22"/>
        </w:rPr>
        <w:t xml:space="preserve"> к прямой </w:t>
      </w:r>
      <w:r>
        <w:rPr>
          <w:i/>
          <w:sz w:val="22"/>
        </w:rPr>
        <w:t>AC</w:t>
      </w:r>
      <w:r>
        <w:rPr>
          <w:sz w:val="22"/>
        </w:rPr>
        <w:t xml:space="preserve"> пересекает окружность, построенную на </w:t>
      </w:r>
      <w:r>
        <w:rPr>
          <w:i/>
          <w:sz w:val="22"/>
        </w:rPr>
        <w:t>AC</w:t>
      </w:r>
      <w:r>
        <w:rPr>
          <w:sz w:val="22"/>
        </w:rPr>
        <w:t xml:space="preserve">, как на диаметре, в точках X и </w:t>
      </w:r>
      <w:r>
        <w:rPr>
          <w:i/>
          <w:sz w:val="22"/>
        </w:rPr>
        <w:t>Y</w:t>
      </w:r>
      <w:r>
        <w:rPr>
          <w:sz w:val="22"/>
        </w:rPr>
        <w:t xml:space="preserve"> (</w:t>
      </w:r>
      <w:r>
        <w:rPr>
          <w:i/>
          <w:sz w:val="22"/>
        </w:rPr>
        <w:t>X</w:t>
      </w:r>
      <w:r>
        <w:rPr>
          <w:sz w:val="22"/>
        </w:rPr>
        <w:t xml:space="preserve"> ближе к </w:t>
      </w:r>
      <w:r>
        <w:rPr>
          <w:i/>
          <w:sz w:val="22"/>
        </w:rPr>
        <w:t>B</w:t>
      </w:r>
      <w:r>
        <w:rPr>
          <w:sz w:val="22"/>
        </w:rPr>
        <w:t xml:space="preserve">, чем </w:t>
      </w:r>
      <w:r>
        <w:rPr>
          <w:i/>
          <w:sz w:val="22"/>
        </w:rPr>
        <w:t>Y</w:t>
      </w:r>
      <w:r>
        <w:rPr>
          <w:sz w:val="22"/>
        </w:rPr>
        <w:t xml:space="preserve">). Аналогично перпендикуляр из </w:t>
      </w:r>
      <w:r>
        <w:rPr>
          <w:i/>
          <w:sz w:val="22"/>
        </w:rPr>
        <w:t>C</w:t>
      </w:r>
      <w:r>
        <w:rPr>
          <w:sz w:val="22"/>
        </w:rPr>
        <w:t xml:space="preserve"> к прямой </w:t>
      </w:r>
      <w:r>
        <w:rPr>
          <w:i/>
          <w:sz w:val="22"/>
        </w:rPr>
        <w:t>AB</w:t>
      </w:r>
      <w:r>
        <w:rPr>
          <w:sz w:val="22"/>
        </w:rPr>
        <w:t xml:space="preserve"> пересекает окружность, построенную на </w:t>
      </w:r>
      <w:r>
        <w:rPr>
          <w:i/>
          <w:sz w:val="22"/>
        </w:rPr>
        <w:t>AB</w:t>
      </w:r>
      <w:r>
        <w:rPr>
          <w:sz w:val="22"/>
        </w:rPr>
        <w:t xml:space="preserve"> как на диаметре, в точках </w:t>
      </w:r>
      <w:r>
        <w:rPr>
          <w:i/>
          <w:sz w:val="22"/>
        </w:rPr>
        <w:t>Z</w:t>
      </w:r>
      <w:r>
        <w:rPr>
          <w:sz w:val="22"/>
        </w:rPr>
        <w:t xml:space="preserve"> и </w:t>
      </w:r>
      <w:r>
        <w:rPr>
          <w:i/>
          <w:sz w:val="22"/>
        </w:rPr>
        <w:t>T</w:t>
      </w:r>
      <w:r>
        <w:rPr>
          <w:sz w:val="22"/>
        </w:rPr>
        <w:t xml:space="preserve"> (</w:t>
      </w:r>
      <w:r>
        <w:rPr>
          <w:i/>
          <w:sz w:val="22"/>
        </w:rPr>
        <w:t>Z</w:t>
      </w:r>
      <w:r>
        <w:rPr>
          <w:sz w:val="22"/>
        </w:rPr>
        <w:t xml:space="preserve"> ближе к </w:t>
      </w:r>
      <w:r>
        <w:rPr>
          <w:i/>
          <w:sz w:val="22"/>
        </w:rPr>
        <w:t>C</w:t>
      </w:r>
      <w:r>
        <w:rPr>
          <w:sz w:val="22"/>
        </w:rPr>
        <w:t xml:space="preserve">, чем </w:t>
      </w:r>
      <w:r>
        <w:rPr>
          <w:i/>
          <w:sz w:val="22"/>
        </w:rPr>
        <w:t>T</w:t>
      </w:r>
      <w:r>
        <w:rPr>
          <w:sz w:val="22"/>
        </w:rPr>
        <w:t xml:space="preserve">). Докажите, что прямые </w:t>
      </w:r>
      <w:r>
        <w:rPr>
          <w:i/>
          <w:sz w:val="22"/>
        </w:rPr>
        <w:t>XZ</w:t>
      </w:r>
      <w:r>
        <w:rPr>
          <w:sz w:val="22"/>
        </w:rPr>
        <w:t xml:space="preserve">, </w:t>
      </w:r>
      <w:r>
        <w:rPr>
          <w:i/>
          <w:sz w:val="22"/>
        </w:rPr>
        <w:t>YT</w:t>
      </w:r>
      <w:r>
        <w:rPr>
          <w:sz w:val="22"/>
        </w:rPr>
        <w:t xml:space="preserve"> и </w:t>
      </w:r>
      <w:r>
        <w:rPr>
          <w:i/>
          <w:sz w:val="22"/>
        </w:rPr>
        <w:t>BC</w:t>
      </w:r>
      <w:r>
        <w:rPr>
          <w:sz w:val="22"/>
        </w:rPr>
        <w:t xml:space="preserve"> пересекают</w:t>
      </w:r>
      <w:r>
        <w:t xml:space="preserve">ся в одной точке либо параллельны. </w:t>
      </w:r>
      <w:r>
        <w:rPr>
          <w:vanish/>
        </w:rPr>
        <w:t>(Бразилия, 2013)</w:t>
      </w:r>
    </w:p>
    <w:p w:rsidR="003F5FB6" w:rsidRDefault="00F237BD" w:rsidP="00677D56">
      <w:pPr>
        <w:pStyle w:val="a5"/>
        <w:spacing w:after="0" w:line="240" w:lineRule="auto"/>
        <w:ind w:right="-284"/>
      </w:pPr>
      <w:r>
        <w:br w:type="column"/>
      </w:r>
      <w:r>
        <w:rPr>
          <w:sz w:val="16"/>
          <w:szCs w:val="16"/>
        </w:rPr>
        <w:lastRenderedPageBreak/>
        <w:t>Восемнадцатый международный математический турнир старшеклассников “Кубок памяти А.Н. Колмогорова”</w:t>
      </w:r>
    </w:p>
    <w:p w:rsidR="003F5FB6" w:rsidRDefault="00F237BD" w:rsidP="00677D56">
      <w:pPr>
        <w:pStyle w:val="a5"/>
        <w:spacing w:before="0" w:after="240" w:line="240" w:lineRule="auto"/>
        <w:ind w:right="-284"/>
      </w:pPr>
      <w:r>
        <w:rPr>
          <w:sz w:val="16"/>
          <w:szCs w:val="16"/>
        </w:rPr>
        <w:t>Саров, 1-8 ноября 2014 года</w:t>
      </w:r>
    </w:p>
    <w:p w:rsidR="003F5FB6" w:rsidRDefault="00F237BD" w:rsidP="00677D56">
      <w:pPr>
        <w:pStyle w:val="Iauiue"/>
        <w:spacing w:after="240" w:line="240" w:lineRule="auto"/>
        <w:jc w:val="center"/>
      </w:pPr>
      <w:r>
        <w:rPr>
          <w:b/>
          <w:sz w:val="23"/>
          <w:szCs w:val="23"/>
        </w:rPr>
        <w:t>КОМАНДНАЯ ОЛИМПИАДА 02</w:t>
      </w:r>
      <w:r>
        <w:rPr>
          <w:b/>
          <w:sz w:val="24"/>
          <w:szCs w:val="24"/>
        </w:rPr>
        <w:t>.11.14</w:t>
      </w:r>
      <w:r>
        <w:rPr>
          <w:b/>
          <w:sz w:val="23"/>
          <w:szCs w:val="23"/>
        </w:rPr>
        <w:t>. ЗАДАНИЯ ДЛЯ СЕНЬОРОВ</w:t>
      </w:r>
    </w:p>
    <w:p w:rsidR="003F5FB6" w:rsidRPr="001C52DE" w:rsidRDefault="00F237BD" w:rsidP="00677D56">
      <w:pPr>
        <w:pStyle w:val="a0"/>
        <w:spacing w:before="120" w:after="0" w:line="240" w:lineRule="auto"/>
        <w:jc w:val="both"/>
        <w:rPr>
          <w:sz w:val="20"/>
          <w:szCs w:val="20"/>
        </w:rPr>
      </w:pPr>
      <w:r w:rsidRPr="001C52DE">
        <w:rPr>
          <w:rFonts w:eastAsia="MS Mincho"/>
          <w:b/>
          <w:sz w:val="20"/>
          <w:szCs w:val="20"/>
        </w:rPr>
        <w:t>1.</w:t>
      </w:r>
      <w:r w:rsidRPr="001C52DE">
        <w:rPr>
          <w:rFonts w:eastAsia="MS Mincho"/>
          <w:sz w:val="20"/>
          <w:szCs w:val="20"/>
        </w:rPr>
        <w:t> </w:t>
      </w:r>
      <w:r w:rsidR="008F7DC9" w:rsidRPr="001C52DE">
        <w:rPr>
          <w:rFonts w:eastAsia="MS Mincho"/>
          <w:sz w:val="20"/>
          <w:szCs w:val="20"/>
        </w:rPr>
        <w:t>Десять человек стоят по кругу. Они пронумерованы по часовой стрелке числами от 1 до 10. У каждого есть некоторая сумма денег; все суммы разные. Первым ходом люди с номерами 1 и 2 сравнивают свои капиталы, и тот, у кого больше денег, отдаёт другому разность их капиталов (например, если у первого 3 рубля, а у второго – пять, то второй отдаёт первому 2 рубля). Вторым ходом ту же процедуру производят второй с третьим, затем – третий с четвёртым и т.д., по кругу. Докажите, что через 90 ходов у каждого будет столько же денег, сколько вначале.</w:t>
      </w:r>
      <w:r w:rsidR="001C52DE">
        <w:rPr>
          <w:rFonts w:eastAsia="MS Mincho"/>
          <w:sz w:val="20"/>
          <w:szCs w:val="20"/>
        </w:rPr>
        <w:t xml:space="preserve"> </w:t>
      </w:r>
      <w:r w:rsidR="001C52DE" w:rsidRPr="001C52DE">
        <w:rPr>
          <w:rFonts w:eastAsia="MS Mincho"/>
          <w:vanish/>
          <w:sz w:val="20"/>
          <w:szCs w:val="20"/>
        </w:rPr>
        <w:t>(</w:t>
      </w:r>
      <w:r w:rsidR="001C52DE">
        <w:rPr>
          <w:rFonts w:eastAsia="MS Mincho"/>
          <w:vanish/>
          <w:sz w:val="20"/>
          <w:szCs w:val="20"/>
        </w:rPr>
        <w:t>И. Богданов</w:t>
      </w:r>
      <w:r w:rsidR="001C52DE" w:rsidRPr="001C52DE">
        <w:rPr>
          <w:rFonts w:eastAsia="MS Mincho"/>
          <w:vanish/>
          <w:sz w:val="20"/>
          <w:szCs w:val="20"/>
        </w:rPr>
        <w:t>)</w:t>
      </w:r>
    </w:p>
    <w:p w:rsidR="003F5FB6" w:rsidRPr="001C52DE" w:rsidRDefault="00F237BD" w:rsidP="00677D56">
      <w:pPr>
        <w:pStyle w:val="a0"/>
        <w:spacing w:before="120" w:after="0" w:line="240" w:lineRule="auto"/>
        <w:jc w:val="both"/>
        <w:rPr>
          <w:sz w:val="20"/>
          <w:szCs w:val="20"/>
        </w:rPr>
      </w:pPr>
      <w:r w:rsidRPr="001C52DE">
        <w:rPr>
          <w:rFonts w:eastAsia="MS Mincho"/>
          <w:b/>
          <w:sz w:val="20"/>
          <w:szCs w:val="20"/>
        </w:rPr>
        <w:t>2.</w:t>
      </w:r>
      <w:r w:rsidRPr="001C52DE">
        <w:rPr>
          <w:rFonts w:eastAsia="MS Mincho"/>
          <w:sz w:val="20"/>
          <w:szCs w:val="20"/>
        </w:rPr>
        <w:t> </w:t>
      </w:r>
      <w:r w:rsidRPr="001C52DE">
        <w:rPr>
          <w:sz w:val="20"/>
          <w:szCs w:val="20"/>
        </w:rPr>
        <w:t xml:space="preserve">На складе лежат пакеты, каждый весит либо 11, либо 12 кг (оба веса пакетов присутствуют). Общий вес пакетов – 49500 кг. Докажите, что их можно разложить на 11 куч одинакового веса. </w:t>
      </w:r>
      <w:r w:rsidRPr="001C52DE">
        <w:rPr>
          <w:vanish/>
          <w:sz w:val="20"/>
          <w:szCs w:val="20"/>
        </w:rPr>
        <w:t>(Аргентина, национальный этап, 2012, изменено)</w:t>
      </w:r>
    </w:p>
    <w:p w:rsidR="003F5FB6" w:rsidRPr="001C52DE" w:rsidRDefault="00F237BD" w:rsidP="00677D56">
      <w:pPr>
        <w:pStyle w:val="a0"/>
        <w:spacing w:before="120" w:after="0" w:line="240" w:lineRule="auto"/>
        <w:jc w:val="both"/>
        <w:rPr>
          <w:sz w:val="20"/>
          <w:szCs w:val="20"/>
        </w:rPr>
      </w:pPr>
      <w:r w:rsidRPr="001C52DE">
        <w:rPr>
          <w:rFonts w:eastAsia="MS Mincho"/>
          <w:b/>
          <w:sz w:val="20"/>
          <w:szCs w:val="20"/>
        </w:rPr>
        <w:t>3.</w:t>
      </w:r>
      <w:r w:rsidRPr="001C52DE">
        <w:rPr>
          <w:rFonts w:eastAsia="MS Mincho"/>
          <w:sz w:val="20"/>
          <w:szCs w:val="20"/>
        </w:rPr>
        <w:t> Две окружности Ω</w:t>
      </w:r>
      <w:r w:rsidRPr="001C52DE">
        <w:rPr>
          <w:rFonts w:eastAsia="MS Mincho"/>
          <w:sz w:val="20"/>
          <w:szCs w:val="20"/>
          <w:vertAlign w:val="subscript"/>
        </w:rPr>
        <w:t>1</w:t>
      </w:r>
      <w:r w:rsidRPr="001C52DE">
        <w:rPr>
          <w:rFonts w:eastAsia="MS Mincho"/>
          <w:sz w:val="20"/>
          <w:szCs w:val="20"/>
        </w:rPr>
        <w:t xml:space="preserve"> и Ω</w:t>
      </w:r>
      <w:r w:rsidRPr="001C52DE">
        <w:rPr>
          <w:rFonts w:eastAsia="MS Mincho"/>
          <w:sz w:val="20"/>
          <w:szCs w:val="20"/>
          <w:vertAlign w:val="subscript"/>
        </w:rPr>
        <w:t>2</w:t>
      </w:r>
      <w:r w:rsidRPr="001C52DE">
        <w:rPr>
          <w:rFonts w:eastAsia="MS Mincho"/>
          <w:sz w:val="20"/>
          <w:szCs w:val="20"/>
        </w:rPr>
        <w:t xml:space="preserve"> касаются внешним образом в точке </w:t>
      </w:r>
      <w:r w:rsidRPr="001C52DE">
        <w:rPr>
          <w:rFonts w:eastAsia="MS Mincho"/>
          <w:i/>
          <w:sz w:val="20"/>
          <w:szCs w:val="20"/>
        </w:rPr>
        <w:t>Q</w:t>
      </w:r>
      <w:r w:rsidRPr="001C52DE">
        <w:rPr>
          <w:rFonts w:eastAsia="MS Mincho"/>
          <w:sz w:val="20"/>
          <w:szCs w:val="20"/>
        </w:rPr>
        <w:t>. Их общая внешняя касательная касается Ω</w:t>
      </w:r>
      <w:r w:rsidRPr="001C52DE">
        <w:rPr>
          <w:rFonts w:eastAsia="MS Mincho"/>
          <w:sz w:val="20"/>
          <w:szCs w:val="20"/>
          <w:vertAlign w:val="subscript"/>
        </w:rPr>
        <w:t>1</w:t>
      </w:r>
      <w:r w:rsidRPr="001C52DE">
        <w:rPr>
          <w:rFonts w:eastAsia="MS Mincho"/>
          <w:sz w:val="20"/>
          <w:szCs w:val="20"/>
        </w:rPr>
        <w:t xml:space="preserve"> в точке </w:t>
      </w:r>
      <w:r w:rsidRPr="001C52DE">
        <w:rPr>
          <w:rFonts w:eastAsia="MS Mincho"/>
          <w:i/>
          <w:sz w:val="20"/>
          <w:szCs w:val="20"/>
        </w:rPr>
        <w:t>B</w:t>
      </w:r>
      <w:r w:rsidRPr="001C52DE">
        <w:rPr>
          <w:rFonts w:eastAsia="MS Mincho"/>
          <w:sz w:val="20"/>
          <w:szCs w:val="20"/>
        </w:rPr>
        <w:t xml:space="preserve">. </w:t>
      </w:r>
      <w:r w:rsidR="00410800" w:rsidRPr="001C52DE">
        <w:rPr>
          <w:rFonts w:eastAsia="MS Mincho"/>
          <w:sz w:val="20"/>
          <w:szCs w:val="20"/>
        </w:rPr>
        <w:t xml:space="preserve">Пусть </w:t>
      </w:r>
      <w:r w:rsidR="00410800" w:rsidRPr="001C52DE">
        <w:rPr>
          <w:rFonts w:eastAsia="MS Mincho"/>
          <w:i/>
          <w:sz w:val="20"/>
          <w:szCs w:val="20"/>
          <w:lang w:val="en-US"/>
        </w:rPr>
        <w:t>AB</w:t>
      </w:r>
      <w:r w:rsidR="00410800" w:rsidRPr="001C52DE">
        <w:rPr>
          <w:rFonts w:eastAsia="MS Mincho"/>
          <w:sz w:val="20"/>
          <w:szCs w:val="20"/>
        </w:rPr>
        <w:t xml:space="preserve"> – диаметр Ω</w:t>
      </w:r>
      <w:r w:rsidR="000041F6" w:rsidRPr="001C52DE">
        <w:rPr>
          <w:rFonts w:eastAsia="MS Mincho"/>
          <w:sz w:val="20"/>
          <w:szCs w:val="20"/>
          <w:vertAlign w:val="subscript"/>
        </w:rPr>
        <w:t>1</w:t>
      </w:r>
      <w:r w:rsidR="00410800" w:rsidRPr="001C52DE">
        <w:rPr>
          <w:rFonts w:eastAsia="MS Mincho"/>
          <w:sz w:val="20"/>
          <w:szCs w:val="20"/>
        </w:rPr>
        <w:t xml:space="preserve">, а точка </w:t>
      </w:r>
      <w:r w:rsidR="00410800" w:rsidRPr="001C52DE">
        <w:rPr>
          <w:rFonts w:eastAsia="MS Mincho"/>
          <w:i/>
          <w:sz w:val="20"/>
          <w:szCs w:val="20"/>
          <w:lang w:val="en-US"/>
        </w:rPr>
        <w:t>C</w:t>
      </w:r>
      <w:r w:rsidR="00410800" w:rsidRPr="001C52DE">
        <w:rPr>
          <w:rFonts w:eastAsia="MS Mincho"/>
          <w:sz w:val="20"/>
          <w:szCs w:val="20"/>
        </w:rPr>
        <w:t xml:space="preserve"> на Ω</w:t>
      </w:r>
      <w:r w:rsidR="00410800" w:rsidRPr="001C52DE">
        <w:rPr>
          <w:rFonts w:eastAsia="MS Mincho"/>
          <w:sz w:val="20"/>
          <w:szCs w:val="20"/>
          <w:vertAlign w:val="subscript"/>
        </w:rPr>
        <w:t>2</w:t>
      </w:r>
      <w:r w:rsidR="00410800" w:rsidRPr="001C52DE">
        <w:rPr>
          <w:rFonts w:eastAsia="MS Mincho"/>
          <w:sz w:val="20"/>
          <w:szCs w:val="20"/>
        </w:rPr>
        <w:t xml:space="preserve"> такова, что прямая </w:t>
      </w:r>
      <w:r w:rsidR="00410800" w:rsidRPr="001C52DE">
        <w:rPr>
          <w:rFonts w:eastAsia="MS Mincho"/>
          <w:i/>
          <w:sz w:val="20"/>
          <w:szCs w:val="20"/>
          <w:lang w:val="en-US"/>
        </w:rPr>
        <w:t>AC</w:t>
      </w:r>
      <w:r w:rsidR="00410800" w:rsidRPr="001C52DE">
        <w:rPr>
          <w:rFonts w:eastAsia="MS Mincho"/>
          <w:sz w:val="20"/>
          <w:szCs w:val="20"/>
        </w:rPr>
        <w:t xml:space="preserve"> касается Ω</w:t>
      </w:r>
      <w:r w:rsidR="00410800" w:rsidRPr="001C52DE">
        <w:rPr>
          <w:rFonts w:eastAsia="MS Mincho"/>
          <w:sz w:val="20"/>
          <w:szCs w:val="20"/>
          <w:vertAlign w:val="subscript"/>
        </w:rPr>
        <w:t>2</w:t>
      </w:r>
      <w:r w:rsidR="00410800" w:rsidRPr="001C52DE">
        <w:rPr>
          <w:rFonts w:eastAsia="MS Mincho"/>
          <w:sz w:val="20"/>
          <w:szCs w:val="20"/>
        </w:rPr>
        <w:t xml:space="preserve">. </w:t>
      </w:r>
      <w:r w:rsidRPr="001C52DE">
        <w:rPr>
          <w:rFonts w:eastAsia="MS Mincho"/>
          <w:sz w:val="20"/>
          <w:szCs w:val="20"/>
        </w:rPr>
        <w:t>Докажите, что Ω</w:t>
      </w:r>
      <w:r w:rsidRPr="001C52DE">
        <w:rPr>
          <w:rFonts w:eastAsia="MS Mincho"/>
          <w:sz w:val="20"/>
          <w:szCs w:val="20"/>
          <w:vertAlign w:val="subscript"/>
        </w:rPr>
        <w:t>1</w:t>
      </w:r>
      <w:r w:rsidRPr="001C52DE">
        <w:rPr>
          <w:rFonts w:eastAsia="MS Mincho"/>
          <w:sz w:val="20"/>
          <w:szCs w:val="20"/>
        </w:rPr>
        <w:t xml:space="preserve"> делит отрезок </w:t>
      </w:r>
      <w:r w:rsidRPr="001C52DE">
        <w:rPr>
          <w:rFonts w:eastAsia="MS Mincho"/>
          <w:i/>
          <w:sz w:val="20"/>
          <w:szCs w:val="20"/>
        </w:rPr>
        <w:t>BC</w:t>
      </w:r>
      <w:r w:rsidRPr="001C52DE">
        <w:rPr>
          <w:rFonts w:eastAsia="MS Mincho"/>
          <w:sz w:val="20"/>
          <w:szCs w:val="20"/>
        </w:rPr>
        <w:t xml:space="preserve"> пополам. </w:t>
      </w:r>
      <w:r w:rsidRPr="001C52DE">
        <w:rPr>
          <w:rFonts w:eastAsia="MS Mincho"/>
          <w:vanish/>
          <w:sz w:val="20"/>
          <w:szCs w:val="20"/>
        </w:rPr>
        <w:t>(И.</w:t>
      </w:r>
      <w:r w:rsidRPr="001C52DE">
        <w:rPr>
          <w:rFonts w:eastAsia="MS Mincho"/>
          <w:vanish/>
          <w:sz w:val="20"/>
          <w:szCs w:val="20"/>
          <w:lang w:val="en-US"/>
        </w:rPr>
        <w:t> </w:t>
      </w:r>
      <w:r w:rsidRPr="001C52DE">
        <w:rPr>
          <w:rFonts w:eastAsia="MS Mincho"/>
          <w:vanish/>
          <w:sz w:val="20"/>
          <w:szCs w:val="20"/>
        </w:rPr>
        <w:t>Нагель, Киев, 2013)</w:t>
      </w:r>
    </w:p>
    <w:p w:rsidR="003F5FB6" w:rsidRPr="001C52DE" w:rsidRDefault="00F237BD" w:rsidP="00677D56">
      <w:pPr>
        <w:pStyle w:val="a0"/>
        <w:spacing w:before="120" w:after="0" w:line="240" w:lineRule="auto"/>
        <w:jc w:val="both"/>
        <w:rPr>
          <w:sz w:val="20"/>
          <w:szCs w:val="20"/>
        </w:rPr>
      </w:pPr>
      <w:r w:rsidRPr="001C52DE">
        <w:rPr>
          <w:rFonts w:eastAsia="MS Mincho"/>
          <w:b/>
          <w:sz w:val="20"/>
          <w:szCs w:val="20"/>
        </w:rPr>
        <w:t>4.</w:t>
      </w:r>
      <w:r w:rsidRPr="001C52DE">
        <w:rPr>
          <w:rFonts w:eastAsia="MS Mincho"/>
          <w:sz w:val="20"/>
          <w:szCs w:val="20"/>
        </w:rPr>
        <w:t> </w:t>
      </w:r>
      <w:r w:rsidR="005F64C8">
        <w:rPr>
          <w:rFonts w:eastAsia="MS Mincho"/>
          <w:sz w:val="20"/>
          <w:szCs w:val="20"/>
        </w:rPr>
        <w:t xml:space="preserve">Для натурального </w:t>
      </w:r>
      <w:r w:rsidR="005F64C8">
        <w:rPr>
          <w:rFonts w:eastAsia="MS Mincho"/>
          <w:i/>
          <w:sz w:val="20"/>
          <w:szCs w:val="20"/>
          <w:lang w:val="en-US"/>
        </w:rPr>
        <w:t>k</w:t>
      </w:r>
      <w:r w:rsidR="005F64C8" w:rsidRPr="005F64C8">
        <w:rPr>
          <w:rFonts w:eastAsia="MS Mincho"/>
          <w:i/>
          <w:sz w:val="20"/>
          <w:szCs w:val="20"/>
        </w:rPr>
        <w:t xml:space="preserve"> </w:t>
      </w:r>
      <w:r w:rsidR="005F64C8">
        <w:rPr>
          <w:rFonts w:eastAsia="MS Mincho"/>
          <w:sz w:val="20"/>
          <w:szCs w:val="20"/>
        </w:rPr>
        <w:t>определим п</w:t>
      </w:r>
      <w:r w:rsidR="000041F6" w:rsidRPr="001C52DE">
        <w:rPr>
          <w:rFonts w:eastAsia="MS Mincho"/>
          <w:sz w:val="20"/>
          <w:szCs w:val="20"/>
        </w:rPr>
        <w:t xml:space="preserve">оследовательность </w:t>
      </w:r>
      <w:r w:rsidR="000041F6" w:rsidRPr="001C52DE">
        <w:rPr>
          <w:rFonts w:eastAsia="MS Mincho"/>
          <w:i/>
          <w:sz w:val="20"/>
          <w:szCs w:val="20"/>
        </w:rPr>
        <w:t>a</w:t>
      </w:r>
      <w:r w:rsidR="000041F6" w:rsidRPr="001C52DE">
        <w:rPr>
          <w:rFonts w:eastAsia="MS Mincho"/>
          <w:sz w:val="20"/>
          <w:szCs w:val="20"/>
          <w:vertAlign w:val="subscript"/>
        </w:rPr>
        <w:t>1</w:t>
      </w:r>
      <w:r w:rsidR="000041F6" w:rsidRPr="001C52DE">
        <w:rPr>
          <w:rFonts w:eastAsia="MS Mincho"/>
          <w:sz w:val="20"/>
          <w:szCs w:val="20"/>
        </w:rPr>
        <w:t xml:space="preserve">, </w:t>
      </w:r>
      <w:r w:rsidR="000041F6" w:rsidRPr="001C52DE">
        <w:rPr>
          <w:rFonts w:eastAsia="MS Mincho"/>
          <w:i/>
          <w:sz w:val="20"/>
          <w:szCs w:val="20"/>
        </w:rPr>
        <w:t>a</w:t>
      </w:r>
      <w:r w:rsidR="000041F6" w:rsidRPr="001C52DE">
        <w:rPr>
          <w:rFonts w:eastAsia="MS Mincho"/>
          <w:sz w:val="20"/>
          <w:szCs w:val="20"/>
          <w:vertAlign w:val="subscript"/>
        </w:rPr>
        <w:t>2</w:t>
      </w:r>
      <w:r w:rsidR="000041F6" w:rsidRPr="001C52DE">
        <w:rPr>
          <w:rFonts w:eastAsia="MS Mincho"/>
          <w:sz w:val="20"/>
          <w:szCs w:val="20"/>
        </w:rPr>
        <w:t xml:space="preserve">, … условиями </w:t>
      </w:r>
      <w:r w:rsidR="000041F6" w:rsidRPr="001C52DE">
        <w:rPr>
          <w:rFonts w:eastAsia="MS Mincho"/>
          <w:i/>
          <w:sz w:val="20"/>
          <w:szCs w:val="20"/>
        </w:rPr>
        <w:t>a</w:t>
      </w:r>
      <w:r w:rsidR="000041F6" w:rsidRPr="001C52DE">
        <w:rPr>
          <w:rFonts w:eastAsia="MS Mincho"/>
          <w:sz w:val="20"/>
          <w:szCs w:val="20"/>
          <w:vertAlign w:val="subscript"/>
        </w:rPr>
        <w:t>1</w:t>
      </w:r>
      <w:r w:rsidR="000041F6" w:rsidRPr="001C52DE">
        <w:rPr>
          <w:rFonts w:eastAsia="MS Mincho"/>
          <w:sz w:val="20"/>
          <w:szCs w:val="20"/>
        </w:rPr>
        <w:t> = </w:t>
      </w:r>
      <w:r w:rsidR="005F64C8">
        <w:rPr>
          <w:rFonts w:eastAsia="MS Mincho"/>
          <w:i/>
          <w:sz w:val="20"/>
          <w:szCs w:val="20"/>
          <w:lang w:val="en-US"/>
        </w:rPr>
        <w:t>k</w:t>
      </w:r>
      <w:r w:rsidR="000041F6" w:rsidRPr="001C52DE">
        <w:rPr>
          <w:rFonts w:eastAsia="MS Mincho"/>
          <w:sz w:val="20"/>
          <w:szCs w:val="20"/>
        </w:rPr>
        <w:t xml:space="preserve">+1 и </w:t>
      </w:r>
      <w:r w:rsidR="000041F6" w:rsidRPr="001C52DE">
        <w:rPr>
          <w:rFonts w:eastAsia="MS Mincho"/>
          <w:i/>
          <w:sz w:val="20"/>
          <w:szCs w:val="20"/>
        </w:rPr>
        <w:t>a</w:t>
      </w:r>
      <w:r w:rsidR="000041F6" w:rsidRPr="001C52DE">
        <w:rPr>
          <w:rFonts w:eastAsia="MS Mincho"/>
          <w:i/>
          <w:sz w:val="20"/>
          <w:szCs w:val="20"/>
          <w:vertAlign w:val="subscript"/>
        </w:rPr>
        <w:t>n</w:t>
      </w:r>
      <w:r w:rsidR="000041F6" w:rsidRPr="001C52DE">
        <w:rPr>
          <w:rFonts w:eastAsia="MS Mincho"/>
          <w:sz w:val="20"/>
          <w:szCs w:val="20"/>
          <w:vertAlign w:val="subscript"/>
        </w:rPr>
        <w:t>+1</w:t>
      </w:r>
      <w:r w:rsidR="000041F6" w:rsidRPr="001C52DE">
        <w:rPr>
          <w:rFonts w:eastAsia="MS Mincho"/>
          <w:sz w:val="20"/>
          <w:szCs w:val="20"/>
        </w:rPr>
        <w:t> = </w:t>
      </w:r>
      <w:r w:rsidR="000041F6" w:rsidRPr="001C52DE">
        <w:rPr>
          <w:rFonts w:eastAsia="MS Mincho"/>
          <w:i/>
          <w:sz w:val="20"/>
          <w:szCs w:val="20"/>
        </w:rPr>
        <w:t>a</w:t>
      </w:r>
      <w:r w:rsidR="000041F6" w:rsidRPr="001C52DE">
        <w:rPr>
          <w:rFonts w:eastAsia="MS Mincho"/>
          <w:sz w:val="20"/>
          <w:szCs w:val="20"/>
          <w:vertAlign w:val="subscript"/>
        </w:rPr>
        <w:t>1</w:t>
      </w:r>
      <w:r w:rsidR="000041F6" w:rsidRPr="001C52DE">
        <w:rPr>
          <w:rFonts w:eastAsia="MS Mincho"/>
          <w:i/>
          <w:sz w:val="20"/>
          <w:szCs w:val="20"/>
        </w:rPr>
        <w:t>a</w:t>
      </w:r>
      <w:r w:rsidR="000041F6" w:rsidRPr="001C52DE">
        <w:rPr>
          <w:rFonts w:eastAsia="MS Mincho"/>
          <w:sz w:val="20"/>
          <w:szCs w:val="20"/>
          <w:vertAlign w:val="subscript"/>
        </w:rPr>
        <w:t>2</w:t>
      </w:r>
      <w:r w:rsidR="000041F6" w:rsidRPr="001C52DE">
        <w:rPr>
          <w:rFonts w:eastAsia="MS Mincho"/>
          <w:sz w:val="20"/>
          <w:szCs w:val="20"/>
        </w:rPr>
        <w:t>…</w:t>
      </w:r>
      <w:proofErr w:type="spellStart"/>
      <w:r w:rsidR="000041F6" w:rsidRPr="001C52DE">
        <w:rPr>
          <w:rFonts w:eastAsia="MS Mincho"/>
          <w:i/>
          <w:sz w:val="20"/>
          <w:szCs w:val="20"/>
        </w:rPr>
        <w:t>a</w:t>
      </w:r>
      <w:r w:rsidR="000041F6" w:rsidRPr="001C52DE">
        <w:rPr>
          <w:rFonts w:eastAsia="MS Mincho"/>
          <w:i/>
          <w:sz w:val="20"/>
          <w:szCs w:val="20"/>
          <w:vertAlign w:val="subscript"/>
        </w:rPr>
        <w:t>n</w:t>
      </w:r>
      <w:proofErr w:type="spellEnd"/>
      <w:r w:rsidR="005F64C8">
        <w:rPr>
          <w:rFonts w:eastAsia="MS Mincho"/>
          <w:sz w:val="20"/>
          <w:szCs w:val="20"/>
        </w:rPr>
        <w:t> </w:t>
      </w:r>
      <w:r w:rsidR="000041F6" w:rsidRPr="001C52DE">
        <w:rPr>
          <w:rFonts w:eastAsia="MS Mincho"/>
          <w:sz w:val="20"/>
          <w:szCs w:val="20"/>
        </w:rPr>
        <w:t>+</w:t>
      </w:r>
      <w:r w:rsidR="005F64C8">
        <w:rPr>
          <w:rFonts w:eastAsia="MS Mincho"/>
          <w:sz w:val="20"/>
          <w:szCs w:val="20"/>
        </w:rPr>
        <w:t> </w:t>
      </w:r>
      <w:r w:rsidR="005F64C8">
        <w:rPr>
          <w:rFonts w:eastAsia="MS Mincho"/>
          <w:i/>
          <w:sz w:val="20"/>
          <w:szCs w:val="20"/>
          <w:lang w:val="en-US"/>
        </w:rPr>
        <w:t>k</w:t>
      </w:r>
      <w:r w:rsidR="000041F6" w:rsidRPr="001C52DE">
        <w:rPr>
          <w:rFonts w:eastAsia="MS Mincho"/>
          <w:sz w:val="20"/>
          <w:szCs w:val="20"/>
        </w:rPr>
        <w:t xml:space="preserve"> при всех натуральных </w:t>
      </w:r>
      <w:r w:rsidR="000041F6" w:rsidRPr="001C52DE">
        <w:rPr>
          <w:rFonts w:eastAsia="MS Mincho"/>
          <w:i/>
          <w:sz w:val="20"/>
          <w:szCs w:val="20"/>
        </w:rPr>
        <w:t>n</w:t>
      </w:r>
      <w:r w:rsidR="000041F6" w:rsidRPr="001C52DE">
        <w:rPr>
          <w:rFonts w:eastAsia="MS Mincho"/>
          <w:sz w:val="20"/>
          <w:szCs w:val="20"/>
        </w:rPr>
        <w:t xml:space="preserve">. </w:t>
      </w:r>
      <w:r w:rsidR="005F64C8">
        <w:rPr>
          <w:rFonts w:eastAsia="MS Mincho"/>
          <w:sz w:val="20"/>
          <w:szCs w:val="20"/>
        </w:rPr>
        <w:t>При каких</w:t>
      </w:r>
      <w:r w:rsidR="000041F6" w:rsidRPr="001C52DE">
        <w:rPr>
          <w:rFonts w:eastAsia="MS Mincho"/>
          <w:sz w:val="20"/>
          <w:szCs w:val="20"/>
        </w:rPr>
        <w:t xml:space="preserve"> </w:t>
      </w:r>
      <w:r w:rsidR="005F64C8">
        <w:rPr>
          <w:rFonts w:eastAsia="MS Mincho"/>
          <w:i/>
          <w:sz w:val="20"/>
          <w:szCs w:val="20"/>
          <w:lang w:val="en-US"/>
        </w:rPr>
        <w:t>k</w:t>
      </w:r>
      <w:r w:rsidR="000041F6" w:rsidRPr="001C52DE">
        <w:rPr>
          <w:rFonts w:eastAsia="MS Mincho"/>
          <w:sz w:val="20"/>
          <w:szCs w:val="20"/>
        </w:rPr>
        <w:t xml:space="preserve"> в этой последовательности бе</w:t>
      </w:r>
      <w:r w:rsidR="005F64C8">
        <w:rPr>
          <w:rFonts w:eastAsia="MS Mincho"/>
          <w:sz w:val="20"/>
          <w:szCs w:val="20"/>
        </w:rPr>
        <w:t>сконечно много точных квадратов?</w:t>
      </w:r>
      <w:r w:rsidR="000041F6" w:rsidRPr="001C52DE">
        <w:rPr>
          <w:rFonts w:eastAsia="MS Mincho"/>
          <w:sz w:val="20"/>
          <w:szCs w:val="20"/>
        </w:rPr>
        <w:t xml:space="preserve"> </w:t>
      </w:r>
      <w:r w:rsidR="000041F6" w:rsidRPr="001C52DE">
        <w:rPr>
          <w:rFonts w:eastAsia="MS Mincho"/>
          <w:vanish/>
          <w:sz w:val="20"/>
          <w:szCs w:val="20"/>
        </w:rPr>
        <w:t>(</w:t>
      </w:r>
      <w:r w:rsidR="005F64C8">
        <w:rPr>
          <w:rFonts w:eastAsia="MS Mincho"/>
          <w:vanish/>
          <w:sz w:val="20"/>
          <w:szCs w:val="20"/>
        </w:rPr>
        <w:t>Д. Карпов п</w:t>
      </w:r>
      <w:r w:rsidR="000041F6" w:rsidRPr="001C52DE">
        <w:rPr>
          <w:rFonts w:eastAsia="MS Mincho"/>
          <w:vanish/>
          <w:sz w:val="20"/>
          <w:szCs w:val="20"/>
        </w:rPr>
        <w:t>о мотивам задачи с отбора Боснии и Герцеговины на ММО 2012 г.)</w:t>
      </w:r>
    </w:p>
    <w:p w:rsidR="003F5FB6" w:rsidRPr="001C52DE" w:rsidRDefault="00F237BD" w:rsidP="00677D56">
      <w:pPr>
        <w:pStyle w:val="a0"/>
        <w:spacing w:before="120" w:after="0" w:line="240" w:lineRule="auto"/>
        <w:jc w:val="both"/>
        <w:rPr>
          <w:sz w:val="20"/>
          <w:szCs w:val="20"/>
        </w:rPr>
      </w:pPr>
      <w:r w:rsidRPr="001C52DE">
        <w:rPr>
          <w:rFonts w:eastAsia="MS Mincho"/>
          <w:b/>
          <w:sz w:val="20"/>
          <w:szCs w:val="20"/>
        </w:rPr>
        <w:t>5.</w:t>
      </w:r>
      <w:r w:rsidRPr="001C52DE">
        <w:rPr>
          <w:rFonts w:eastAsia="MS Mincho"/>
          <w:sz w:val="20"/>
          <w:szCs w:val="20"/>
        </w:rPr>
        <w:t> </w:t>
      </w:r>
      <w:r w:rsidR="000041F6" w:rsidRPr="001C52DE">
        <w:rPr>
          <w:sz w:val="20"/>
          <w:szCs w:val="20"/>
        </w:rPr>
        <w:t xml:space="preserve">Дана последовательность длины </w:t>
      </w:r>
      <w:r w:rsidR="000041F6" w:rsidRPr="001C52DE">
        <w:rPr>
          <w:i/>
          <w:sz w:val="20"/>
          <w:szCs w:val="20"/>
        </w:rPr>
        <w:t>n</w:t>
      </w:r>
      <w:r w:rsidR="001E01CE">
        <w:rPr>
          <w:i/>
          <w:sz w:val="20"/>
          <w:szCs w:val="20"/>
        </w:rPr>
        <w:t xml:space="preserve"> </w:t>
      </w:r>
      <w:r w:rsidR="001E01CE">
        <w:rPr>
          <w:sz w:val="20"/>
          <w:szCs w:val="20"/>
        </w:rPr>
        <w:t>(</w:t>
      </w:r>
      <w:r w:rsidR="001E01CE">
        <w:rPr>
          <w:i/>
          <w:sz w:val="20"/>
          <w:szCs w:val="20"/>
          <w:lang w:val="en-US"/>
        </w:rPr>
        <w:t>n</w:t>
      </w:r>
      <w:r w:rsidR="001E01CE">
        <w:rPr>
          <w:sz w:val="20"/>
          <w:szCs w:val="20"/>
          <w:lang w:val="en-US"/>
        </w:rPr>
        <w:t> </w:t>
      </w:r>
      <w:r w:rsidR="001E01CE" w:rsidRPr="001E01CE">
        <w:rPr>
          <w:sz w:val="20"/>
          <w:szCs w:val="20"/>
        </w:rPr>
        <w:t>≥</w:t>
      </w:r>
      <w:r w:rsidR="001E01CE">
        <w:rPr>
          <w:sz w:val="20"/>
          <w:szCs w:val="20"/>
          <w:lang w:val="en-US"/>
        </w:rPr>
        <w:t> </w:t>
      </w:r>
      <w:r w:rsidR="001E01CE" w:rsidRPr="001E01CE">
        <w:rPr>
          <w:sz w:val="20"/>
          <w:szCs w:val="20"/>
        </w:rPr>
        <w:t>2</w:t>
      </w:r>
      <w:r w:rsidR="001E01CE">
        <w:rPr>
          <w:sz w:val="20"/>
          <w:szCs w:val="20"/>
        </w:rPr>
        <w:t>)</w:t>
      </w:r>
      <w:r w:rsidR="000041F6" w:rsidRPr="001C52DE">
        <w:rPr>
          <w:sz w:val="20"/>
          <w:szCs w:val="20"/>
        </w:rPr>
        <w:t xml:space="preserve">, состоящая из нулей и единиц. Несколько цифр, стоящих подряд (возможно, одна), образуют </w:t>
      </w:r>
      <w:proofErr w:type="spellStart"/>
      <w:r w:rsidR="000041F6" w:rsidRPr="001C52DE">
        <w:rPr>
          <w:i/>
          <w:sz w:val="20"/>
          <w:szCs w:val="20"/>
        </w:rPr>
        <w:t>подпалиндром</w:t>
      </w:r>
      <w:proofErr w:type="spellEnd"/>
      <w:r w:rsidR="000041F6" w:rsidRPr="001C52DE">
        <w:rPr>
          <w:sz w:val="20"/>
          <w:szCs w:val="20"/>
        </w:rPr>
        <w:t xml:space="preserve">, если последовательность этих цифр одинаково читается от начала к концу и от конца к началу. Какое наименьшее количество </w:t>
      </w:r>
      <w:proofErr w:type="spellStart"/>
      <w:r w:rsidR="000041F6" w:rsidRPr="001C52DE">
        <w:rPr>
          <w:sz w:val="20"/>
          <w:szCs w:val="20"/>
        </w:rPr>
        <w:t>подпалиндромов</w:t>
      </w:r>
      <w:proofErr w:type="spellEnd"/>
      <w:r w:rsidR="000041F6" w:rsidRPr="001C52DE">
        <w:rPr>
          <w:sz w:val="20"/>
          <w:szCs w:val="20"/>
        </w:rPr>
        <w:t xml:space="preserve"> может быть в последовательности? </w:t>
      </w:r>
      <w:r w:rsidR="000041F6" w:rsidRPr="001C52DE">
        <w:rPr>
          <w:vanish/>
          <w:sz w:val="20"/>
          <w:szCs w:val="20"/>
        </w:rPr>
        <w:t>(Европейский математический кубок, 2013)</w:t>
      </w:r>
    </w:p>
    <w:p w:rsidR="003F5FB6" w:rsidRPr="001C52DE" w:rsidRDefault="00F237BD" w:rsidP="00677D56">
      <w:pPr>
        <w:pStyle w:val="a0"/>
        <w:spacing w:before="120" w:after="0" w:line="240" w:lineRule="auto"/>
        <w:jc w:val="both"/>
        <w:rPr>
          <w:sz w:val="20"/>
          <w:szCs w:val="20"/>
        </w:rPr>
      </w:pPr>
      <w:r w:rsidRPr="001C52DE">
        <w:rPr>
          <w:rFonts w:eastAsia="MS Mincho"/>
          <w:b/>
          <w:sz w:val="20"/>
          <w:szCs w:val="20"/>
        </w:rPr>
        <w:t>6.</w:t>
      </w:r>
      <w:r w:rsidRPr="001C52DE">
        <w:rPr>
          <w:rFonts w:eastAsia="MS Mincho"/>
          <w:sz w:val="20"/>
          <w:szCs w:val="20"/>
        </w:rPr>
        <w:t xml:space="preserve"> В </w:t>
      </w:r>
      <w:r w:rsidR="004835C0">
        <w:rPr>
          <w:rFonts w:eastAsia="MS Mincho"/>
          <w:sz w:val="20"/>
          <w:szCs w:val="20"/>
        </w:rPr>
        <w:t xml:space="preserve">остроугольном </w:t>
      </w:r>
      <w:r w:rsidRPr="001C52DE">
        <w:rPr>
          <w:rFonts w:eastAsia="MS Mincho"/>
          <w:sz w:val="20"/>
          <w:szCs w:val="20"/>
        </w:rPr>
        <w:t xml:space="preserve">треугольнике </w:t>
      </w:r>
      <w:r w:rsidRPr="001C52DE">
        <w:rPr>
          <w:rFonts w:eastAsia="MS Mincho"/>
          <w:i/>
          <w:sz w:val="20"/>
          <w:szCs w:val="20"/>
        </w:rPr>
        <w:t>ABC</w:t>
      </w:r>
      <w:r w:rsidRPr="001C52DE">
        <w:rPr>
          <w:rFonts w:eastAsia="MS Mincho"/>
          <w:sz w:val="20"/>
          <w:szCs w:val="20"/>
        </w:rPr>
        <w:t xml:space="preserve"> точка </w:t>
      </w:r>
      <w:r w:rsidRPr="001C52DE">
        <w:rPr>
          <w:rFonts w:eastAsia="MS Mincho"/>
          <w:i/>
          <w:sz w:val="20"/>
          <w:szCs w:val="20"/>
        </w:rPr>
        <w:t>K</w:t>
      </w:r>
      <w:r w:rsidRPr="001C52DE">
        <w:rPr>
          <w:rFonts w:eastAsia="MS Mincho"/>
          <w:sz w:val="20"/>
          <w:szCs w:val="20"/>
        </w:rPr>
        <w:t xml:space="preserve"> – середина </w:t>
      </w:r>
      <w:r w:rsidRPr="001C52DE">
        <w:rPr>
          <w:rFonts w:eastAsia="MS Mincho"/>
          <w:i/>
          <w:sz w:val="20"/>
          <w:szCs w:val="20"/>
        </w:rPr>
        <w:t>AC</w:t>
      </w:r>
      <w:r w:rsidRPr="001C52DE">
        <w:rPr>
          <w:rFonts w:eastAsia="MS Mincho"/>
          <w:sz w:val="20"/>
          <w:szCs w:val="20"/>
        </w:rPr>
        <w:t xml:space="preserve">. </w:t>
      </w:r>
      <w:r w:rsidR="004835C0" w:rsidRPr="004835C0">
        <w:rPr>
          <w:rFonts w:eastAsia="MS Mincho"/>
          <w:sz w:val="20"/>
          <w:szCs w:val="20"/>
        </w:rPr>
        <w:t xml:space="preserve">На сторонах </w:t>
      </w:r>
      <w:r w:rsidR="004835C0" w:rsidRPr="004835C0">
        <w:rPr>
          <w:rFonts w:eastAsia="MS Mincho"/>
          <w:i/>
          <w:sz w:val="20"/>
          <w:szCs w:val="20"/>
        </w:rPr>
        <w:t>AB</w:t>
      </w:r>
      <w:r w:rsidR="004835C0" w:rsidRPr="004835C0">
        <w:rPr>
          <w:rFonts w:eastAsia="MS Mincho"/>
          <w:sz w:val="20"/>
          <w:szCs w:val="20"/>
        </w:rPr>
        <w:t xml:space="preserve"> и </w:t>
      </w:r>
      <w:r w:rsidR="004835C0" w:rsidRPr="004835C0">
        <w:rPr>
          <w:rFonts w:eastAsia="MS Mincho"/>
          <w:i/>
          <w:sz w:val="20"/>
          <w:szCs w:val="20"/>
        </w:rPr>
        <w:t>BC</w:t>
      </w:r>
      <w:r w:rsidR="004835C0" w:rsidRPr="004835C0">
        <w:rPr>
          <w:rFonts w:eastAsia="MS Mincho"/>
          <w:sz w:val="20"/>
          <w:szCs w:val="20"/>
        </w:rPr>
        <w:t xml:space="preserve"> как на основаниях внутрь треугольника построены равнобедренные треугольники </w:t>
      </w:r>
      <w:r w:rsidR="004835C0" w:rsidRPr="004835C0">
        <w:rPr>
          <w:rFonts w:eastAsia="MS Mincho"/>
          <w:i/>
          <w:sz w:val="20"/>
          <w:szCs w:val="20"/>
        </w:rPr>
        <w:t>ABM</w:t>
      </w:r>
      <w:r w:rsidR="004835C0" w:rsidRPr="004835C0">
        <w:rPr>
          <w:rFonts w:eastAsia="MS Mincho"/>
          <w:sz w:val="20"/>
          <w:szCs w:val="20"/>
        </w:rPr>
        <w:t xml:space="preserve"> и </w:t>
      </w:r>
      <w:r w:rsidR="004835C0" w:rsidRPr="004835C0">
        <w:rPr>
          <w:rFonts w:eastAsia="MS Mincho"/>
          <w:i/>
          <w:sz w:val="20"/>
          <w:szCs w:val="20"/>
        </w:rPr>
        <w:t>BCN</w:t>
      </w:r>
      <w:r w:rsidR="004835C0" w:rsidRPr="004835C0">
        <w:rPr>
          <w:rFonts w:eastAsia="MS Mincho"/>
          <w:sz w:val="20"/>
          <w:szCs w:val="20"/>
        </w:rPr>
        <w:t xml:space="preserve"> так, что </w:t>
      </w:r>
      <w:r w:rsidR="004835C0" w:rsidRPr="004835C0">
        <w:rPr>
          <w:rFonts w:eastAsia="MS Mincho"/>
          <w:sz w:val="20"/>
          <w:szCs w:val="20"/>
        </w:rPr>
        <w:sym w:font="Symbol" w:char="F0D0"/>
      </w:r>
      <w:r w:rsidR="004835C0" w:rsidRPr="004835C0">
        <w:rPr>
          <w:rFonts w:eastAsia="MS Mincho"/>
          <w:i/>
          <w:sz w:val="20"/>
          <w:szCs w:val="20"/>
        </w:rPr>
        <w:t>AMB</w:t>
      </w:r>
      <w:r w:rsidR="004835C0">
        <w:rPr>
          <w:rFonts w:eastAsia="MS Mincho"/>
          <w:sz w:val="20"/>
          <w:szCs w:val="20"/>
        </w:rPr>
        <w:t> </w:t>
      </w:r>
      <w:r w:rsidR="00A93F88">
        <w:rPr>
          <w:rFonts w:eastAsia="MS Mincho"/>
          <w:sz w:val="20"/>
          <w:szCs w:val="20"/>
        </w:rPr>
        <w:t>= </w:t>
      </w:r>
      <w:r w:rsidR="004835C0" w:rsidRPr="004835C0">
        <w:rPr>
          <w:rFonts w:eastAsia="MS Mincho"/>
          <w:sz w:val="20"/>
          <w:szCs w:val="20"/>
        </w:rPr>
        <w:sym w:font="Symbol" w:char="F0D0"/>
      </w:r>
      <w:r w:rsidR="004835C0" w:rsidRPr="004835C0">
        <w:rPr>
          <w:rFonts w:eastAsia="MS Mincho"/>
          <w:i/>
          <w:sz w:val="20"/>
          <w:szCs w:val="20"/>
        </w:rPr>
        <w:t>AKB</w:t>
      </w:r>
      <w:r w:rsidR="004835C0" w:rsidRPr="004835C0">
        <w:rPr>
          <w:rFonts w:eastAsia="MS Mincho"/>
          <w:sz w:val="20"/>
          <w:szCs w:val="20"/>
        </w:rPr>
        <w:t xml:space="preserve">, </w:t>
      </w:r>
      <w:r w:rsidR="004835C0" w:rsidRPr="004835C0">
        <w:rPr>
          <w:rFonts w:eastAsia="MS Mincho"/>
          <w:i/>
          <w:sz w:val="20"/>
          <w:szCs w:val="20"/>
          <w:lang w:val="en-US"/>
        </w:rPr>
        <w:t>AM</w:t>
      </w:r>
      <w:r w:rsidR="004835C0">
        <w:rPr>
          <w:rFonts w:eastAsia="MS Mincho"/>
          <w:i/>
          <w:sz w:val="20"/>
          <w:szCs w:val="20"/>
          <w:lang w:val="en-US"/>
        </w:rPr>
        <w:t> </w:t>
      </w:r>
      <w:r w:rsidR="004835C0" w:rsidRPr="004835C0">
        <w:rPr>
          <w:rFonts w:eastAsia="MS Mincho"/>
          <w:sz w:val="20"/>
          <w:szCs w:val="20"/>
        </w:rPr>
        <w:t>=</w:t>
      </w:r>
      <w:r w:rsidR="004835C0">
        <w:rPr>
          <w:rFonts w:eastAsia="MS Mincho"/>
          <w:sz w:val="20"/>
          <w:szCs w:val="20"/>
          <w:lang w:val="en-US"/>
        </w:rPr>
        <w:t> </w:t>
      </w:r>
      <w:r w:rsidR="004835C0" w:rsidRPr="004835C0">
        <w:rPr>
          <w:rFonts w:eastAsia="MS Mincho"/>
          <w:i/>
          <w:sz w:val="20"/>
          <w:szCs w:val="20"/>
          <w:lang w:val="en-US"/>
        </w:rPr>
        <w:t>BM</w:t>
      </w:r>
      <w:r w:rsidR="004835C0" w:rsidRPr="004835C0">
        <w:rPr>
          <w:rFonts w:eastAsia="MS Mincho"/>
          <w:sz w:val="20"/>
          <w:szCs w:val="20"/>
        </w:rPr>
        <w:t xml:space="preserve"> и </w:t>
      </w:r>
      <w:r w:rsidR="004835C0" w:rsidRPr="004835C0">
        <w:rPr>
          <w:rFonts w:eastAsia="MS Mincho"/>
          <w:sz w:val="20"/>
          <w:szCs w:val="20"/>
        </w:rPr>
        <w:sym w:font="Symbol" w:char="F0D0"/>
      </w:r>
      <w:r w:rsidR="004835C0" w:rsidRPr="004835C0">
        <w:rPr>
          <w:rFonts w:eastAsia="MS Mincho"/>
          <w:i/>
          <w:sz w:val="20"/>
          <w:szCs w:val="20"/>
          <w:lang w:val="en-US"/>
        </w:rPr>
        <w:t>BNC</w:t>
      </w:r>
      <w:r w:rsidR="004835C0">
        <w:rPr>
          <w:rFonts w:eastAsia="MS Mincho"/>
          <w:sz w:val="20"/>
          <w:szCs w:val="20"/>
        </w:rPr>
        <w:t> </w:t>
      </w:r>
      <w:r w:rsidR="004835C0" w:rsidRPr="004835C0">
        <w:rPr>
          <w:rFonts w:eastAsia="MS Mincho"/>
          <w:sz w:val="20"/>
          <w:szCs w:val="20"/>
        </w:rPr>
        <w:t>=</w:t>
      </w:r>
      <w:r w:rsidR="004835C0">
        <w:rPr>
          <w:rFonts w:eastAsia="MS Mincho"/>
          <w:sz w:val="20"/>
          <w:szCs w:val="20"/>
          <w:lang w:val="en-US"/>
        </w:rPr>
        <w:t> </w:t>
      </w:r>
      <w:r w:rsidR="004835C0" w:rsidRPr="004835C0">
        <w:rPr>
          <w:rFonts w:eastAsia="MS Mincho"/>
          <w:sz w:val="20"/>
          <w:szCs w:val="20"/>
        </w:rPr>
        <w:sym w:font="Symbol" w:char="F0D0"/>
      </w:r>
      <w:r w:rsidR="004835C0" w:rsidRPr="004835C0">
        <w:rPr>
          <w:rFonts w:eastAsia="MS Mincho"/>
          <w:i/>
          <w:sz w:val="20"/>
          <w:szCs w:val="20"/>
          <w:lang w:val="en-US"/>
        </w:rPr>
        <w:t>BKC</w:t>
      </w:r>
      <w:r w:rsidR="004835C0" w:rsidRPr="004835C0">
        <w:rPr>
          <w:rFonts w:eastAsia="MS Mincho"/>
          <w:sz w:val="20"/>
          <w:szCs w:val="20"/>
        </w:rPr>
        <w:t xml:space="preserve">, </w:t>
      </w:r>
      <w:r w:rsidR="004835C0" w:rsidRPr="004835C0">
        <w:rPr>
          <w:rFonts w:eastAsia="MS Mincho"/>
          <w:i/>
          <w:sz w:val="20"/>
          <w:szCs w:val="20"/>
          <w:lang w:val="en-US"/>
        </w:rPr>
        <w:t>CN</w:t>
      </w:r>
      <w:r w:rsidR="004835C0">
        <w:rPr>
          <w:rFonts w:eastAsia="MS Mincho"/>
          <w:i/>
          <w:sz w:val="20"/>
          <w:szCs w:val="20"/>
          <w:lang w:val="en-US"/>
        </w:rPr>
        <w:t> </w:t>
      </w:r>
      <w:r w:rsidR="004835C0" w:rsidRPr="004835C0">
        <w:rPr>
          <w:rFonts w:eastAsia="MS Mincho"/>
          <w:sz w:val="20"/>
          <w:szCs w:val="20"/>
        </w:rPr>
        <w:t>=</w:t>
      </w:r>
      <w:r w:rsidR="004835C0">
        <w:rPr>
          <w:rFonts w:eastAsia="MS Mincho"/>
          <w:sz w:val="20"/>
          <w:szCs w:val="20"/>
          <w:lang w:val="en-US"/>
        </w:rPr>
        <w:t> </w:t>
      </w:r>
      <w:r w:rsidR="004835C0" w:rsidRPr="004835C0">
        <w:rPr>
          <w:rFonts w:eastAsia="MS Mincho"/>
          <w:i/>
          <w:sz w:val="20"/>
          <w:szCs w:val="20"/>
          <w:lang w:val="en-US"/>
        </w:rPr>
        <w:t>BN</w:t>
      </w:r>
      <w:r w:rsidR="004835C0" w:rsidRPr="004835C0">
        <w:rPr>
          <w:rFonts w:eastAsia="MS Mincho"/>
          <w:sz w:val="20"/>
          <w:szCs w:val="20"/>
        </w:rPr>
        <w:t xml:space="preserve">. Докажите, что окружность, описанная около треугольника </w:t>
      </w:r>
      <w:r w:rsidR="004835C0" w:rsidRPr="004835C0">
        <w:rPr>
          <w:rFonts w:eastAsia="MS Mincho"/>
          <w:i/>
          <w:sz w:val="20"/>
          <w:szCs w:val="20"/>
        </w:rPr>
        <w:t>MNK</w:t>
      </w:r>
      <w:r w:rsidR="004835C0" w:rsidRPr="004835C0">
        <w:rPr>
          <w:rFonts w:eastAsia="MS Mincho"/>
          <w:sz w:val="20"/>
          <w:szCs w:val="20"/>
        </w:rPr>
        <w:t xml:space="preserve">, касается стороны </w:t>
      </w:r>
      <w:r w:rsidR="004835C0" w:rsidRPr="004835C0">
        <w:rPr>
          <w:rFonts w:eastAsia="MS Mincho"/>
          <w:i/>
          <w:sz w:val="20"/>
          <w:szCs w:val="20"/>
        </w:rPr>
        <w:t>AC</w:t>
      </w:r>
      <w:r w:rsidR="004835C0" w:rsidRPr="004835C0">
        <w:rPr>
          <w:rFonts w:eastAsia="MS Mincho"/>
          <w:sz w:val="20"/>
          <w:szCs w:val="20"/>
        </w:rPr>
        <w:t>.</w:t>
      </w:r>
      <w:r w:rsidRPr="001C52DE">
        <w:rPr>
          <w:rFonts w:eastAsia="MS Mincho"/>
          <w:sz w:val="20"/>
          <w:szCs w:val="20"/>
        </w:rPr>
        <w:t xml:space="preserve"> </w:t>
      </w:r>
      <w:r w:rsidRPr="001C52DE">
        <w:rPr>
          <w:rFonts w:eastAsia="MS Mincho"/>
          <w:vanish/>
          <w:sz w:val="20"/>
          <w:szCs w:val="20"/>
        </w:rPr>
        <w:t>(А. Антропов)</w:t>
      </w:r>
    </w:p>
    <w:p w:rsidR="003F5FB6" w:rsidRPr="001C52DE" w:rsidRDefault="00F237BD" w:rsidP="00677D56">
      <w:pPr>
        <w:pStyle w:val="a0"/>
        <w:spacing w:before="120" w:after="0" w:line="240" w:lineRule="auto"/>
        <w:jc w:val="both"/>
        <w:rPr>
          <w:sz w:val="20"/>
          <w:szCs w:val="20"/>
        </w:rPr>
      </w:pPr>
      <w:r w:rsidRPr="001C52DE">
        <w:rPr>
          <w:rFonts w:eastAsia="MS Mincho"/>
          <w:b/>
          <w:sz w:val="20"/>
          <w:szCs w:val="20"/>
        </w:rPr>
        <w:t>7</w:t>
      </w:r>
      <w:r w:rsidR="00BA7B5A" w:rsidRPr="001C52DE">
        <w:rPr>
          <w:rFonts w:eastAsia="MS Mincho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" name="shapetype_7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G0" fmla="+- 2700 0 0"/>
                            <a:gd name="G1" fmla="+- 21600 0 G0"/>
                            <a:gd name="G2" fmla="+- 21600 0 G0"/>
                            <a:gd name="T0" fmla="*/ G0 w 21600"/>
                            <a:gd name="T1" fmla="*/ G0 h 21600"/>
                            <a:gd name="T2" fmla="*/ G1 w 21600"/>
                            <a:gd name="T3" fmla="*/ G2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  <a:moveTo>
                                <a:pt x="2700" y="2700"/>
                              </a:moveTo>
                              <a:lnTo>
                                <a:pt x="2700" y="18900"/>
                              </a:lnTo>
                              <a:lnTo>
                                <a:pt x="18900" y="18900"/>
                              </a:lnTo>
                              <a:lnTo>
                                <a:pt x="18900" y="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EFD8B" id="shapetype_75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" path="m,l21600,r,21600l,21600,,xm2700,2700r,16200l18900,18900r,-16200l2700,2700xe">
                <v:stroke joinstyle="miter"/>
                <v:path o:connecttype="custom" o:connectlocs="635000,317500;317500,635000;0,317500;317500,0" o:connectangles="0,90,180,270" textboxrect="2700,2700,18900,18900"/>
                <o:lock v:ext="edit" selection="t"/>
              </v:shape>
            </w:pict>
          </mc:Fallback>
        </mc:AlternateContent>
      </w:r>
      <w:r w:rsidRPr="001C52DE">
        <w:rPr>
          <w:rFonts w:eastAsia="MS Mincho"/>
          <w:b/>
          <w:sz w:val="20"/>
          <w:szCs w:val="20"/>
        </w:rPr>
        <w:t>.</w:t>
      </w:r>
      <w:r w:rsidRPr="001C52DE">
        <w:rPr>
          <w:rFonts w:eastAsia="MS Mincho"/>
          <w:sz w:val="20"/>
          <w:szCs w:val="20"/>
        </w:rPr>
        <w:t> </w:t>
      </w:r>
      <w:r w:rsidRPr="001C52DE">
        <w:rPr>
          <w:sz w:val="20"/>
          <w:szCs w:val="20"/>
        </w:rPr>
        <w:t xml:space="preserve">Пусть </w:t>
      </w:r>
      <w:r w:rsidRPr="001C52DE">
        <w:rPr>
          <w:i/>
          <w:sz w:val="20"/>
          <w:szCs w:val="20"/>
        </w:rPr>
        <w:t>n </w:t>
      </w:r>
      <w:r w:rsidRPr="001C52DE">
        <w:rPr>
          <w:sz w:val="20"/>
          <w:szCs w:val="20"/>
        </w:rPr>
        <w:t xml:space="preserve">= 100000. Неотрицательные числа </w:t>
      </w:r>
      <w:r w:rsidRPr="001C52DE">
        <w:rPr>
          <w:i/>
          <w:sz w:val="20"/>
          <w:szCs w:val="20"/>
        </w:rPr>
        <w:t>a</w:t>
      </w:r>
      <w:r w:rsidRPr="001C52DE">
        <w:rPr>
          <w:sz w:val="20"/>
          <w:szCs w:val="20"/>
          <w:vertAlign w:val="subscript"/>
        </w:rPr>
        <w:t>1</w:t>
      </w:r>
      <w:r w:rsidRPr="001C52DE">
        <w:rPr>
          <w:sz w:val="20"/>
          <w:szCs w:val="20"/>
        </w:rPr>
        <w:t xml:space="preserve">, </w:t>
      </w:r>
      <w:r w:rsidRPr="001C52DE">
        <w:rPr>
          <w:i/>
          <w:sz w:val="20"/>
          <w:szCs w:val="20"/>
        </w:rPr>
        <w:t>a</w:t>
      </w:r>
      <w:r w:rsidRPr="001C52DE">
        <w:rPr>
          <w:sz w:val="20"/>
          <w:szCs w:val="20"/>
          <w:vertAlign w:val="subscript"/>
        </w:rPr>
        <w:t>2</w:t>
      </w:r>
      <w:r w:rsidRPr="001C52DE">
        <w:rPr>
          <w:sz w:val="20"/>
          <w:szCs w:val="20"/>
        </w:rPr>
        <w:t xml:space="preserve">, …, </w:t>
      </w:r>
      <w:proofErr w:type="spellStart"/>
      <w:r w:rsidRPr="001C52DE">
        <w:rPr>
          <w:i/>
          <w:sz w:val="20"/>
          <w:szCs w:val="20"/>
        </w:rPr>
        <w:t>a</w:t>
      </w:r>
      <w:r w:rsidRPr="001C52DE">
        <w:rPr>
          <w:i/>
          <w:sz w:val="20"/>
          <w:szCs w:val="20"/>
          <w:vertAlign w:val="subscript"/>
        </w:rPr>
        <w:t>n</w:t>
      </w:r>
      <w:proofErr w:type="spellEnd"/>
      <w:r w:rsidRPr="001C52DE">
        <w:rPr>
          <w:sz w:val="20"/>
          <w:szCs w:val="20"/>
        </w:rPr>
        <w:t xml:space="preserve">, </w:t>
      </w:r>
      <w:r w:rsidRPr="001C52DE">
        <w:rPr>
          <w:i/>
          <w:sz w:val="20"/>
          <w:szCs w:val="20"/>
        </w:rPr>
        <w:t>b</w:t>
      </w:r>
      <w:r w:rsidRPr="001C52DE">
        <w:rPr>
          <w:sz w:val="20"/>
          <w:szCs w:val="20"/>
          <w:vertAlign w:val="subscript"/>
        </w:rPr>
        <w:t>1</w:t>
      </w:r>
      <w:r w:rsidRPr="001C52DE">
        <w:rPr>
          <w:sz w:val="20"/>
          <w:szCs w:val="20"/>
        </w:rPr>
        <w:t xml:space="preserve">, </w:t>
      </w:r>
      <w:r w:rsidRPr="001C52DE">
        <w:rPr>
          <w:i/>
          <w:sz w:val="20"/>
          <w:szCs w:val="20"/>
        </w:rPr>
        <w:t>b</w:t>
      </w:r>
      <w:r w:rsidRPr="001C52DE">
        <w:rPr>
          <w:sz w:val="20"/>
          <w:szCs w:val="20"/>
          <w:vertAlign w:val="subscript"/>
        </w:rPr>
        <w:t>2</w:t>
      </w:r>
      <w:r w:rsidRPr="001C52DE">
        <w:rPr>
          <w:sz w:val="20"/>
          <w:szCs w:val="20"/>
        </w:rPr>
        <w:t xml:space="preserve">, …, </w:t>
      </w:r>
      <w:proofErr w:type="spellStart"/>
      <w:r w:rsidRPr="001C52DE">
        <w:rPr>
          <w:i/>
          <w:sz w:val="20"/>
          <w:szCs w:val="20"/>
        </w:rPr>
        <w:t>b</w:t>
      </w:r>
      <w:r w:rsidRPr="001C52DE">
        <w:rPr>
          <w:i/>
          <w:sz w:val="20"/>
          <w:szCs w:val="20"/>
          <w:vertAlign w:val="subscript"/>
        </w:rPr>
        <w:t>n</w:t>
      </w:r>
      <w:proofErr w:type="spellEnd"/>
      <w:r w:rsidRPr="001C52DE">
        <w:rPr>
          <w:sz w:val="20"/>
          <w:szCs w:val="20"/>
        </w:rPr>
        <w:t xml:space="preserve">, </w:t>
      </w:r>
      <w:r w:rsidRPr="001C52DE">
        <w:rPr>
          <w:i/>
          <w:sz w:val="20"/>
          <w:szCs w:val="20"/>
        </w:rPr>
        <w:t>c</w:t>
      </w:r>
      <w:r w:rsidRPr="001C52DE">
        <w:rPr>
          <w:sz w:val="20"/>
          <w:szCs w:val="20"/>
          <w:vertAlign w:val="subscript"/>
        </w:rPr>
        <w:t>1</w:t>
      </w:r>
      <w:r w:rsidRPr="001C52DE">
        <w:rPr>
          <w:sz w:val="20"/>
          <w:szCs w:val="20"/>
        </w:rPr>
        <w:t xml:space="preserve">, </w:t>
      </w:r>
      <w:r w:rsidRPr="001C52DE">
        <w:rPr>
          <w:i/>
          <w:sz w:val="20"/>
          <w:szCs w:val="20"/>
        </w:rPr>
        <w:t>c</w:t>
      </w:r>
      <w:r w:rsidRPr="001C52DE">
        <w:rPr>
          <w:sz w:val="20"/>
          <w:szCs w:val="20"/>
          <w:vertAlign w:val="subscript"/>
        </w:rPr>
        <w:t>2</w:t>
      </w:r>
      <w:r w:rsidRPr="001C52DE">
        <w:rPr>
          <w:sz w:val="20"/>
          <w:szCs w:val="20"/>
        </w:rPr>
        <w:t xml:space="preserve">, …, </w:t>
      </w:r>
      <w:proofErr w:type="spellStart"/>
      <w:r w:rsidRPr="001C52DE">
        <w:rPr>
          <w:i/>
          <w:sz w:val="20"/>
          <w:szCs w:val="20"/>
        </w:rPr>
        <w:t>c</w:t>
      </w:r>
      <w:r w:rsidRPr="001C52DE">
        <w:rPr>
          <w:i/>
          <w:sz w:val="20"/>
          <w:szCs w:val="20"/>
          <w:vertAlign w:val="subscript"/>
        </w:rPr>
        <w:t>n</w:t>
      </w:r>
      <w:proofErr w:type="spellEnd"/>
      <w:r w:rsidRPr="001C52DE">
        <w:rPr>
          <w:sz w:val="20"/>
          <w:szCs w:val="20"/>
        </w:rPr>
        <w:t xml:space="preserve"> таковы, что </w:t>
      </w:r>
      <w:r w:rsidRPr="001C52DE">
        <w:rPr>
          <w:i/>
          <w:sz w:val="20"/>
          <w:szCs w:val="20"/>
          <w:lang w:val="en-US"/>
        </w:rPr>
        <w:t>a</w:t>
      </w:r>
      <w:r w:rsidRPr="001C52DE">
        <w:rPr>
          <w:sz w:val="20"/>
          <w:szCs w:val="20"/>
          <w:vertAlign w:val="subscript"/>
        </w:rPr>
        <w:t>1</w:t>
      </w:r>
      <w:r w:rsidRPr="001C52DE">
        <w:rPr>
          <w:sz w:val="20"/>
          <w:szCs w:val="20"/>
        </w:rPr>
        <w:t>+…+</w:t>
      </w:r>
      <w:r w:rsidRPr="001C52DE">
        <w:rPr>
          <w:i/>
          <w:sz w:val="20"/>
          <w:szCs w:val="20"/>
          <w:lang w:val="en-US"/>
        </w:rPr>
        <w:t>a</w:t>
      </w:r>
      <w:r w:rsidRPr="001C52DE">
        <w:rPr>
          <w:i/>
          <w:sz w:val="20"/>
          <w:szCs w:val="20"/>
          <w:vertAlign w:val="subscript"/>
          <w:lang w:val="en-US"/>
        </w:rPr>
        <w:t>n</w:t>
      </w:r>
      <w:r w:rsidRPr="001C52DE">
        <w:rPr>
          <w:sz w:val="20"/>
          <w:szCs w:val="20"/>
          <w:lang w:val="en-US"/>
        </w:rPr>
        <w:t> </w:t>
      </w:r>
      <w:r w:rsidRPr="001C52DE">
        <w:rPr>
          <w:sz w:val="20"/>
          <w:szCs w:val="20"/>
        </w:rPr>
        <w:t>=</w:t>
      </w:r>
      <w:r w:rsidRPr="001C52DE">
        <w:rPr>
          <w:sz w:val="20"/>
          <w:szCs w:val="20"/>
          <w:lang w:val="en-US"/>
        </w:rPr>
        <w:t> </w:t>
      </w:r>
      <w:r w:rsidRPr="001C52DE">
        <w:rPr>
          <w:i/>
          <w:sz w:val="20"/>
          <w:szCs w:val="20"/>
          <w:lang w:val="en-US"/>
        </w:rPr>
        <w:t>b</w:t>
      </w:r>
      <w:r w:rsidRPr="001C52DE">
        <w:rPr>
          <w:sz w:val="20"/>
          <w:szCs w:val="20"/>
          <w:vertAlign w:val="subscript"/>
        </w:rPr>
        <w:t>1</w:t>
      </w:r>
      <w:r w:rsidRPr="001C52DE">
        <w:rPr>
          <w:sz w:val="20"/>
          <w:szCs w:val="20"/>
        </w:rPr>
        <w:t>+…+</w:t>
      </w:r>
      <w:proofErr w:type="spellStart"/>
      <w:r w:rsidRPr="001C52DE">
        <w:rPr>
          <w:i/>
          <w:sz w:val="20"/>
          <w:szCs w:val="20"/>
          <w:lang w:val="en-US"/>
        </w:rPr>
        <w:t>b</w:t>
      </w:r>
      <w:r w:rsidRPr="001C52DE">
        <w:rPr>
          <w:i/>
          <w:sz w:val="20"/>
          <w:szCs w:val="20"/>
          <w:vertAlign w:val="subscript"/>
          <w:lang w:val="en-US"/>
        </w:rPr>
        <w:t>n</w:t>
      </w:r>
      <w:proofErr w:type="spellEnd"/>
      <w:r w:rsidRPr="001C52DE">
        <w:rPr>
          <w:sz w:val="20"/>
          <w:szCs w:val="20"/>
          <w:lang w:val="en-US"/>
        </w:rPr>
        <w:t> </w:t>
      </w:r>
      <w:r w:rsidRPr="001C52DE">
        <w:rPr>
          <w:sz w:val="20"/>
          <w:szCs w:val="20"/>
        </w:rPr>
        <w:t>=</w:t>
      </w:r>
      <w:r w:rsidRPr="001C52DE">
        <w:rPr>
          <w:sz w:val="20"/>
          <w:szCs w:val="20"/>
          <w:lang w:val="en-US"/>
        </w:rPr>
        <w:t> </w:t>
      </w:r>
      <w:r w:rsidRPr="001C52DE">
        <w:rPr>
          <w:i/>
          <w:sz w:val="20"/>
          <w:szCs w:val="20"/>
          <w:lang w:val="en-US"/>
        </w:rPr>
        <w:t>c</w:t>
      </w:r>
      <w:r w:rsidRPr="001C52DE">
        <w:rPr>
          <w:sz w:val="20"/>
          <w:szCs w:val="20"/>
          <w:vertAlign w:val="subscript"/>
        </w:rPr>
        <w:t>1</w:t>
      </w:r>
      <w:r w:rsidRPr="001C52DE">
        <w:rPr>
          <w:sz w:val="20"/>
          <w:szCs w:val="20"/>
        </w:rPr>
        <w:t>+…+</w:t>
      </w:r>
      <w:proofErr w:type="spellStart"/>
      <w:r w:rsidRPr="001C52DE">
        <w:rPr>
          <w:i/>
          <w:sz w:val="20"/>
          <w:szCs w:val="20"/>
          <w:lang w:val="en-US"/>
        </w:rPr>
        <w:t>c</w:t>
      </w:r>
      <w:r w:rsidRPr="001C52DE">
        <w:rPr>
          <w:i/>
          <w:sz w:val="20"/>
          <w:szCs w:val="20"/>
          <w:vertAlign w:val="subscript"/>
          <w:lang w:val="en-US"/>
        </w:rPr>
        <w:t>n</w:t>
      </w:r>
      <w:proofErr w:type="spellEnd"/>
      <w:r w:rsidRPr="001C52DE">
        <w:rPr>
          <w:sz w:val="20"/>
          <w:szCs w:val="20"/>
          <w:lang w:val="en-US"/>
        </w:rPr>
        <w:t> </w:t>
      </w:r>
      <w:r w:rsidRPr="001C52DE">
        <w:rPr>
          <w:sz w:val="20"/>
          <w:szCs w:val="20"/>
        </w:rPr>
        <w:t>=</w:t>
      </w:r>
      <w:r w:rsidRPr="001C52DE">
        <w:rPr>
          <w:sz w:val="20"/>
          <w:szCs w:val="20"/>
          <w:lang w:val="en-US"/>
        </w:rPr>
        <w:t> </w:t>
      </w:r>
      <w:r w:rsidRPr="001C52DE">
        <w:rPr>
          <w:sz w:val="20"/>
          <w:szCs w:val="20"/>
        </w:rPr>
        <w:t xml:space="preserve">1 и все числа </w:t>
      </w:r>
      <w:proofErr w:type="gramStart"/>
      <w:r w:rsidRPr="001C52DE">
        <w:rPr>
          <w:sz w:val="20"/>
          <w:szCs w:val="20"/>
        </w:rPr>
        <w:t xml:space="preserve">вида </w:t>
      </w:r>
      <w:r w:rsidR="005F64C8" w:rsidRPr="001C52DE">
        <w:rPr>
          <w:position w:val="-10"/>
          <w:sz w:val="20"/>
          <w:szCs w:val="20"/>
        </w:rPr>
        <w:object w:dxaOrig="14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pt;height:16.15pt" o:ole="">
            <v:imagedata r:id="rId5" o:title=""/>
          </v:shape>
          <o:OLEObject Type="Embed" ProgID="Equation.DSMT4" ShapeID="_x0000_i1025" DrawAspect="Content" ObjectID="_1476361544" r:id="rId6"/>
        </w:object>
      </w:r>
      <w:r w:rsidRPr="001C52DE">
        <w:rPr>
          <w:sz w:val="20"/>
          <w:szCs w:val="20"/>
        </w:rPr>
        <w:t xml:space="preserve"> не</w:t>
      </w:r>
      <w:proofErr w:type="gramEnd"/>
      <w:r w:rsidRPr="001C52DE">
        <w:rPr>
          <w:sz w:val="20"/>
          <w:szCs w:val="20"/>
        </w:rPr>
        <w:t xml:space="preserve"> превосходят 1/</w:t>
      </w:r>
      <w:r w:rsidRPr="001C52DE">
        <w:rPr>
          <w:i/>
          <w:sz w:val="20"/>
          <w:szCs w:val="20"/>
        </w:rPr>
        <w:t>n</w:t>
      </w:r>
      <w:r w:rsidRPr="001C52DE">
        <w:rPr>
          <w:sz w:val="20"/>
          <w:szCs w:val="20"/>
        </w:rPr>
        <w:t xml:space="preserve">. Найдите наибольшее возможное значение суммы </w:t>
      </w:r>
      <w:r w:rsidR="005F64C8" w:rsidRPr="005F64C8">
        <w:rPr>
          <w:position w:val="-24"/>
          <w:sz w:val="20"/>
          <w:szCs w:val="20"/>
        </w:rPr>
        <w:object w:dxaOrig="1900" w:dyaOrig="580">
          <v:shape id="_x0000_i1026" type="#_x0000_t75" style="width:95.15pt;height:28.8pt" o:ole="">
            <v:imagedata r:id="rId7" o:title=""/>
          </v:shape>
          <o:OLEObject Type="Embed" ProgID="Equation.DSMT4" ShapeID="_x0000_i1026" DrawAspect="Content" ObjectID="_1476361545" r:id="rId8"/>
        </w:object>
      </w:r>
      <w:r w:rsidRPr="001C52DE">
        <w:rPr>
          <w:sz w:val="20"/>
          <w:szCs w:val="20"/>
        </w:rPr>
        <w:t xml:space="preserve">. </w:t>
      </w:r>
      <w:r w:rsidRPr="001C52DE">
        <w:rPr>
          <w:vanish/>
          <w:sz w:val="20"/>
          <w:szCs w:val="20"/>
        </w:rPr>
        <w:t>(И.</w:t>
      </w:r>
      <w:r w:rsidRPr="001C52DE">
        <w:rPr>
          <w:vanish/>
          <w:sz w:val="20"/>
          <w:szCs w:val="20"/>
          <w:lang w:val="en-US"/>
        </w:rPr>
        <w:t> </w:t>
      </w:r>
      <w:r w:rsidRPr="001C52DE">
        <w:rPr>
          <w:vanish/>
          <w:sz w:val="20"/>
          <w:szCs w:val="20"/>
        </w:rPr>
        <w:t>Богданов по мотивам MathOverflow)</w:t>
      </w:r>
    </w:p>
    <w:p w:rsidR="003F5FB6" w:rsidRPr="001C52DE" w:rsidRDefault="00F237BD" w:rsidP="00677D56">
      <w:pPr>
        <w:pStyle w:val="a0"/>
        <w:spacing w:before="120" w:after="0" w:line="240" w:lineRule="auto"/>
        <w:jc w:val="both"/>
        <w:rPr>
          <w:sz w:val="20"/>
          <w:szCs w:val="20"/>
        </w:rPr>
      </w:pPr>
      <w:r w:rsidRPr="001C52DE">
        <w:rPr>
          <w:rFonts w:eastAsia="MS Mincho"/>
          <w:b/>
          <w:sz w:val="20"/>
          <w:szCs w:val="20"/>
        </w:rPr>
        <w:t>8.</w:t>
      </w:r>
      <w:r w:rsidRPr="001C52DE">
        <w:rPr>
          <w:rFonts w:eastAsia="MS Mincho"/>
          <w:sz w:val="20"/>
          <w:szCs w:val="20"/>
        </w:rPr>
        <w:t xml:space="preserve"> Дано натуральное число </w:t>
      </w:r>
      <w:r w:rsidRPr="001C52DE">
        <w:rPr>
          <w:rFonts w:eastAsia="MS Mincho"/>
          <w:i/>
          <w:sz w:val="20"/>
          <w:szCs w:val="20"/>
        </w:rPr>
        <w:t>n</w:t>
      </w:r>
      <w:r w:rsidRPr="001C52DE">
        <w:rPr>
          <w:rFonts w:eastAsia="MS Mincho"/>
          <w:sz w:val="20"/>
          <w:szCs w:val="20"/>
        </w:rPr>
        <w:t xml:space="preserve">. Двое играют в </w:t>
      </w:r>
      <w:r w:rsidR="00410800" w:rsidRPr="001C52DE">
        <w:rPr>
          <w:rFonts w:eastAsia="MS Mincho"/>
          <w:sz w:val="20"/>
          <w:szCs w:val="20"/>
        </w:rPr>
        <w:t>так</w:t>
      </w:r>
      <w:r w:rsidRPr="001C52DE">
        <w:rPr>
          <w:rFonts w:eastAsia="MS Mincho"/>
          <w:sz w:val="20"/>
          <w:szCs w:val="20"/>
        </w:rPr>
        <w:t>ую игру. Изначально на столе лежит 2</w:t>
      </w:r>
      <w:r w:rsidRPr="001C52DE">
        <w:rPr>
          <w:rFonts w:eastAsia="MS Mincho"/>
          <w:i/>
          <w:sz w:val="20"/>
          <w:szCs w:val="20"/>
        </w:rPr>
        <w:t>n</w:t>
      </w:r>
      <w:r w:rsidRPr="001C52DE">
        <w:rPr>
          <w:rFonts w:eastAsia="MS Mincho"/>
          <w:sz w:val="20"/>
          <w:szCs w:val="20"/>
        </w:rPr>
        <w:t>+1 рублёв</w:t>
      </w:r>
      <w:r w:rsidR="00410800" w:rsidRPr="001C52DE">
        <w:rPr>
          <w:rFonts w:eastAsia="MS Mincho"/>
          <w:sz w:val="20"/>
          <w:szCs w:val="20"/>
        </w:rPr>
        <w:t>ых</w:t>
      </w:r>
      <w:r w:rsidRPr="001C52DE">
        <w:rPr>
          <w:rFonts w:eastAsia="MS Mincho"/>
          <w:sz w:val="20"/>
          <w:szCs w:val="20"/>
        </w:rPr>
        <w:t xml:space="preserve"> монет, а на доске написано число </w:t>
      </w:r>
      <w:r w:rsidRPr="001C52DE">
        <w:rPr>
          <w:rFonts w:eastAsia="MS Mincho"/>
          <w:i/>
          <w:sz w:val="20"/>
          <w:szCs w:val="20"/>
        </w:rPr>
        <w:t>a</w:t>
      </w:r>
      <w:r w:rsidRPr="001C52DE">
        <w:rPr>
          <w:rFonts w:eastAsia="MS Mincho"/>
          <w:i/>
          <w:sz w:val="20"/>
          <w:szCs w:val="20"/>
          <w:lang w:val="en-US"/>
        </w:rPr>
        <w:t> </w:t>
      </w:r>
      <w:r w:rsidRPr="001C52DE">
        <w:rPr>
          <w:rFonts w:eastAsia="MS Mincho"/>
          <w:sz w:val="20"/>
          <w:szCs w:val="20"/>
        </w:rPr>
        <w:t>=</w:t>
      </w:r>
      <w:r w:rsidRPr="001C52DE">
        <w:rPr>
          <w:rFonts w:eastAsia="MS Mincho"/>
          <w:sz w:val="20"/>
          <w:szCs w:val="20"/>
          <w:lang w:val="en-US"/>
        </w:rPr>
        <w:t> </w:t>
      </w:r>
      <w:r w:rsidRPr="001C52DE">
        <w:rPr>
          <w:rFonts w:eastAsia="MS Mincho"/>
          <w:sz w:val="20"/>
          <w:szCs w:val="20"/>
        </w:rPr>
        <w:t>1. Игроки ходят по очереди. Каждым ходом игрок либо не меня</w:t>
      </w:r>
      <w:r w:rsidR="000041F6" w:rsidRPr="001C52DE">
        <w:rPr>
          <w:rFonts w:eastAsia="MS Mincho"/>
          <w:sz w:val="20"/>
          <w:szCs w:val="20"/>
        </w:rPr>
        <w:t>ет, либо увеличивает на 2 число </w:t>
      </w:r>
      <w:r w:rsidRPr="001C52DE">
        <w:rPr>
          <w:rFonts w:eastAsia="MS Mincho"/>
          <w:i/>
          <w:sz w:val="20"/>
          <w:szCs w:val="20"/>
        </w:rPr>
        <w:t>a</w:t>
      </w:r>
      <w:r w:rsidR="00410800" w:rsidRPr="001C52DE">
        <w:rPr>
          <w:rFonts w:eastAsia="MS Mincho"/>
          <w:sz w:val="20"/>
          <w:szCs w:val="20"/>
        </w:rPr>
        <w:t>,</w:t>
      </w:r>
      <w:r w:rsidRPr="001C52DE">
        <w:rPr>
          <w:rFonts w:eastAsia="MS Mincho"/>
          <w:sz w:val="20"/>
          <w:szCs w:val="20"/>
        </w:rPr>
        <w:t xml:space="preserve"> </w:t>
      </w:r>
      <w:r w:rsidR="00410800" w:rsidRPr="001C52DE">
        <w:rPr>
          <w:rFonts w:eastAsia="MS Mincho"/>
          <w:sz w:val="20"/>
          <w:szCs w:val="20"/>
        </w:rPr>
        <w:t xml:space="preserve">после чего </w:t>
      </w:r>
      <w:r w:rsidRPr="001C52DE">
        <w:rPr>
          <w:rFonts w:eastAsia="MS Mincho"/>
          <w:sz w:val="20"/>
          <w:szCs w:val="20"/>
        </w:rPr>
        <w:t xml:space="preserve">забирает </w:t>
      </w:r>
      <w:r w:rsidRPr="001C52DE">
        <w:rPr>
          <w:rFonts w:eastAsia="MS Mincho"/>
          <w:i/>
          <w:sz w:val="20"/>
          <w:szCs w:val="20"/>
        </w:rPr>
        <w:t xml:space="preserve">a </w:t>
      </w:r>
      <w:r w:rsidRPr="001C52DE">
        <w:rPr>
          <w:rFonts w:eastAsia="MS Mincho"/>
          <w:sz w:val="20"/>
          <w:szCs w:val="20"/>
        </w:rPr>
        <w:t xml:space="preserve">монет со стола. Игра заканчивается, когда на столе </w:t>
      </w:r>
      <w:r w:rsidR="00410800" w:rsidRPr="001C52DE">
        <w:rPr>
          <w:rFonts w:eastAsia="MS Mincho"/>
          <w:sz w:val="20"/>
          <w:szCs w:val="20"/>
        </w:rPr>
        <w:t xml:space="preserve">остаётся </w:t>
      </w:r>
      <w:r w:rsidRPr="001C52DE">
        <w:rPr>
          <w:rFonts w:eastAsia="MS Mincho"/>
          <w:sz w:val="20"/>
          <w:szCs w:val="20"/>
        </w:rPr>
        <w:t xml:space="preserve">меньше, чем </w:t>
      </w:r>
      <w:r w:rsidRPr="001C52DE">
        <w:rPr>
          <w:rFonts w:eastAsia="MS Mincho"/>
          <w:i/>
          <w:sz w:val="20"/>
          <w:szCs w:val="20"/>
        </w:rPr>
        <w:t xml:space="preserve">a </w:t>
      </w:r>
      <w:r w:rsidRPr="001C52DE">
        <w:rPr>
          <w:rFonts w:eastAsia="MS Mincho"/>
          <w:sz w:val="20"/>
          <w:szCs w:val="20"/>
        </w:rPr>
        <w:t xml:space="preserve">монет; выигрывает тот, у кого в этот момент монет больше, а если монет у игроков поровну, игра </w:t>
      </w:r>
      <w:r w:rsidRPr="001C52DE">
        <w:rPr>
          <w:rFonts w:eastAsia="MS Mincho"/>
          <w:sz w:val="20"/>
          <w:szCs w:val="20"/>
        </w:rPr>
        <w:lastRenderedPageBreak/>
        <w:t xml:space="preserve">заканчивается вничью. Каким будет результат игры при правильной игре обоих игроков? </w:t>
      </w:r>
      <w:r w:rsidRPr="001C52DE">
        <w:rPr>
          <w:rFonts w:eastAsia="MS Mincho"/>
          <w:vanish/>
          <w:sz w:val="20"/>
          <w:szCs w:val="20"/>
        </w:rPr>
        <w:t>(MathOverflow: R. Bacher, D. Zare)</w:t>
      </w:r>
      <w:r w:rsidRPr="001C52DE">
        <w:rPr>
          <w:rFonts w:eastAsia="MS Mincho"/>
          <w:sz w:val="20"/>
          <w:szCs w:val="20"/>
        </w:rPr>
        <w:t xml:space="preserve"> </w:t>
      </w:r>
    </w:p>
    <w:p w:rsidR="003F5FB6" w:rsidRDefault="00F237BD" w:rsidP="00677D56">
      <w:pPr>
        <w:pStyle w:val="a5"/>
        <w:pageBreakBefore/>
        <w:spacing w:after="0" w:line="240" w:lineRule="auto"/>
        <w:ind w:right="-284"/>
      </w:pPr>
      <w:r>
        <w:rPr>
          <w:sz w:val="16"/>
          <w:szCs w:val="16"/>
        </w:rPr>
        <w:lastRenderedPageBreak/>
        <w:t>Восемнадцатый международный математический турнир старшеклассников “Кубок памяти А.Н. Колмогорова”</w:t>
      </w:r>
    </w:p>
    <w:p w:rsidR="003F5FB6" w:rsidRDefault="00F237BD" w:rsidP="00677D56">
      <w:pPr>
        <w:pStyle w:val="a5"/>
        <w:spacing w:before="0" w:after="240" w:line="240" w:lineRule="auto"/>
        <w:ind w:right="-284"/>
      </w:pPr>
      <w:r>
        <w:rPr>
          <w:sz w:val="16"/>
          <w:szCs w:val="16"/>
        </w:rPr>
        <w:t>Саров, 1-8 ноября 2014 года</w:t>
      </w:r>
    </w:p>
    <w:p w:rsidR="003F5FB6" w:rsidRDefault="00F237BD" w:rsidP="00677D56">
      <w:pPr>
        <w:pStyle w:val="a5"/>
        <w:spacing w:after="0" w:line="240" w:lineRule="auto"/>
        <w:ind w:right="-284"/>
      </w:pPr>
      <w:r>
        <w:rPr>
          <w:b/>
          <w:sz w:val="24"/>
          <w:szCs w:val="24"/>
        </w:rPr>
        <w:t>Решения задач командной олимпиады младшей группы.</w:t>
      </w:r>
    </w:p>
    <w:p w:rsidR="003F5FB6" w:rsidRDefault="00F237BD" w:rsidP="00677D56">
      <w:pPr>
        <w:pStyle w:val="a0"/>
        <w:spacing w:before="120" w:after="0" w:line="240" w:lineRule="auto"/>
        <w:jc w:val="both"/>
      </w:pPr>
      <w:r>
        <w:rPr>
          <w:b/>
          <w:i/>
          <w:sz w:val="22"/>
          <w:szCs w:val="22"/>
        </w:rPr>
        <w:t>Задача 1</w:t>
      </w:r>
      <w:r>
        <w:rPr>
          <w:b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  <w:r w:rsidR="00F9654E" w:rsidRPr="00F9654E">
        <w:rPr>
          <w:i/>
          <w:sz w:val="22"/>
          <w:szCs w:val="22"/>
        </w:rPr>
        <w:t>Сколькими различными способами можно разбить натуральные числа от 1 до 100 на 50 групп так, чтобы суммы чисел во всех группах были одинаковыми?</w:t>
      </w:r>
    </w:p>
    <w:p w:rsidR="003F5FB6" w:rsidRDefault="00F9654E" w:rsidP="00677D56">
      <w:pPr>
        <w:pStyle w:val="a0"/>
        <w:spacing w:before="120" w:after="0" w:line="240" w:lineRule="auto"/>
        <w:jc w:val="both"/>
      </w:pPr>
      <w:r>
        <w:rPr>
          <w:sz w:val="22"/>
          <w:szCs w:val="22"/>
          <w:u w:val="single"/>
        </w:rPr>
        <w:t>Ответ</w:t>
      </w:r>
      <w:r>
        <w:rPr>
          <w:sz w:val="22"/>
          <w:szCs w:val="22"/>
        </w:rPr>
        <w:t>. Одним.</w:t>
      </w:r>
      <w:r w:rsidRPr="00F9654E">
        <w:rPr>
          <w:sz w:val="22"/>
          <w:szCs w:val="22"/>
        </w:rPr>
        <w:t xml:space="preserve"> </w:t>
      </w:r>
      <w:r w:rsidR="00F237BD">
        <w:rPr>
          <w:sz w:val="22"/>
          <w:szCs w:val="22"/>
          <w:u w:val="single"/>
        </w:rPr>
        <w:t>Решение</w:t>
      </w:r>
      <w:r w:rsidR="00F237BD">
        <w:rPr>
          <w:sz w:val="22"/>
          <w:szCs w:val="22"/>
        </w:rPr>
        <w:t xml:space="preserve">. </w:t>
      </w:r>
      <w:r>
        <w:rPr>
          <w:sz w:val="22"/>
          <w:szCs w:val="22"/>
        </w:rPr>
        <w:t>Так как сумма чисел от 1 до 100 равна 5050, сумма чисел в каждой группе должна равняться 5050:50 = 101. Поэтому число 100 может оказаться в одной группе только с числом 1, и других чисел в этой группе быть не может. Отбросив числа 100 и 1, аналогично докажем, что 99 должно быть в одной группе с двойкой, 98 – с тройкой, …, 51 – с 50.</w:t>
      </w:r>
    </w:p>
    <w:p w:rsidR="003F5FB6" w:rsidRPr="00F9654E" w:rsidRDefault="00F237BD" w:rsidP="00677D56">
      <w:pPr>
        <w:pStyle w:val="a0"/>
        <w:spacing w:before="120" w:after="0" w:line="240" w:lineRule="auto"/>
        <w:jc w:val="both"/>
        <w:rPr>
          <w:i/>
        </w:rPr>
      </w:pPr>
      <w:r>
        <w:rPr>
          <w:b/>
          <w:i/>
          <w:sz w:val="22"/>
          <w:szCs w:val="22"/>
        </w:rPr>
        <w:t>Задача 2</w:t>
      </w:r>
      <w:r w:rsidRPr="00F9654E">
        <w:rPr>
          <w:sz w:val="22"/>
          <w:szCs w:val="22"/>
        </w:rPr>
        <w:t>.</w:t>
      </w:r>
      <w:r w:rsidR="00F9654E">
        <w:rPr>
          <w:sz w:val="22"/>
          <w:szCs w:val="22"/>
        </w:rPr>
        <w:t xml:space="preserve"> </w:t>
      </w:r>
      <w:r w:rsidR="00F9654E" w:rsidRPr="00F9654E">
        <w:rPr>
          <w:i/>
          <w:sz w:val="22"/>
          <w:szCs w:val="22"/>
        </w:rPr>
        <w:t xml:space="preserve">Даны пять различных чисел. Рассматриваются всевозможные графики </w:t>
      </w:r>
      <w:r w:rsidR="001E01CE">
        <w:rPr>
          <w:i/>
          <w:sz w:val="22"/>
          <w:szCs w:val="22"/>
        </w:rPr>
        <w:t xml:space="preserve">прямых </w:t>
      </w:r>
      <w:r w:rsidR="00F9654E" w:rsidRPr="00F9654E">
        <w:rPr>
          <w:i/>
          <w:sz w:val="22"/>
          <w:szCs w:val="22"/>
        </w:rPr>
        <w:t xml:space="preserve">вида </w:t>
      </w:r>
      <w:r w:rsidR="00F9654E" w:rsidRPr="00F9654E">
        <w:rPr>
          <w:i/>
          <w:sz w:val="22"/>
          <w:szCs w:val="22"/>
          <w:lang w:val="en-US"/>
        </w:rPr>
        <w:t>y </w:t>
      </w:r>
      <w:r w:rsidR="00F9654E" w:rsidRPr="00F9654E">
        <w:rPr>
          <w:i/>
          <w:sz w:val="22"/>
          <w:szCs w:val="22"/>
        </w:rPr>
        <w:t>=</w:t>
      </w:r>
      <w:r w:rsidR="00F9654E" w:rsidRPr="00F9654E">
        <w:rPr>
          <w:i/>
          <w:sz w:val="22"/>
          <w:szCs w:val="22"/>
          <w:lang w:val="en-US"/>
        </w:rPr>
        <w:t> ax</w:t>
      </w:r>
      <w:r w:rsidR="00F9654E" w:rsidRPr="00F9654E">
        <w:rPr>
          <w:i/>
          <w:sz w:val="22"/>
          <w:szCs w:val="22"/>
        </w:rPr>
        <w:t>+</w:t>
      </w:r>
      <w:r w:rsidR="00F9654E" w:rsidRPr="00F9654E">
        <w:rPr>
          <w:i/>
          <w:sz w:val="22"/>
          <w:szCs w:val="22"/>
          <w:lang w:val="en-US"/>
        </w:rPr>
        <w:t>b</w:t>
      </w:r>
      <w:r w:rsidR="00F9654E" w:rsidRPr="00F9654E">
        <w:rPr>
          <w:i/>
          <w:sz w:val="22"/>
          <w:szCs w:val="22"/>
        </w:rPr>
        <w:t xml:space="preserve">, где </w:t>
      </w:r>
      <w:r w:rsidR="00F9654E" w:rsidRPr="00F9654E">
        <w:rPr>
          <w:i/>
          <w:sz w:val="22"/>
          <w:szCs w:val="22"/>
          <w:lang w:val="en-US"/>
        </w:rPr>
        <w:t>a</w:t>
      </w:r>
      <w:r w:rsidR="00F9654E" w:rsidRPr="00F9654E">
        <w:rPr>
          <w:i/>
          <w:sz w:val="22"/>
          <w:szCs w:val="22"/>
        </w:rPr>
        <w:t xml:space="preserve"> и </w:t>
      </w:r>
      <w:r w:rsidR="00F9654E" w:rsidRPr="00F9654E">
        <w:rPr>
          <w:i/>
          <w:sz w:val="22"/>
          <w:szCs w:val="22"/>
          <w:lang w:val="en-US"/>
        </w:rPr>
        <w:t>b</w:t>
      </w:r>
      <w:bookmarkStart w:id="0" w:name="_GoBack"/>
      <w:bookmarkEnd w:id="0"/>
      <w:r w:rsidR="00F9654E" w:rsidRPr="00F9654E">
        <w:rPr>
          <w:i/>
          <w:sz w:val="22"/>
          <w:szCs w:val="22"/>
        </w:rPr>
        <w:t xml:space="preserve"> – какие-то два из данных пяти чисел. Докажите, что на координатной плоскости найдётся прямая,</w:t>
      </w:r>
      <w:r w:rsidR="008C195F">
        <w:rPr>
          <w:i/>
          <w:sz w:val="22"/>
          <w:szCs w:val="22"/>
        </w:rPr>
        <w:t xml:space="preserve"> </w:t>
      </w:r>
      <w:r w:rsidR="008C195F" w:rsidRPr="008C195F">
        <w:rPr>
          <w:i/>
          <w:sz w:val="22"/>
          <w:szCs w:val="22"/>
        </w:rPr>
        <w:t>не проходящая через начало координат,</w:t>
      </w:r>
      <w:r w:rsidR="00F9654E" w:rsidRPr="00F9654E">
        <w:rPr>
          <w:i/>
          <w:sz w:val="22"/>
          <w:szCs w:val="22"/>
        </w:rPr>
        <w:t xml:space="preserve"> которую эти графики пересекают не более чем в десяти различных точках.</w:t>
      </w:r>
    </w:p>
    <w:p w:rsidR="003F5FB6" w:rsidRPr="00D81D51" w:rsidRDefault="00F237BD" w:rsidP="00677D56">
      <w:pPr>
        <w:pStyle w:val="a0"/>
        <w:spacing w:before="120" w:after="0" w:line="240" w:lineRule="auto"/>
        <w:jc w:val="both"/>
      </w:pPr>
      <w:r>
        <w:rPr>
          <w:sz w:val="22"/>
          <w:szCs w:val="22"/>
          <w:u w:val="single"/>
        </w:rPr>
        <w:t>Решение</w:t>
      </w:r>
      <w:r>
        <w:rPr>
          <w:sz w:val="22"/>
          <w:szCs w:val="22"/>
        </w:rPr>
        <w:t xml:space="preserve">. </w:t>
      </w:r>
      <w:r w:rsidR="00F9654E">
        <w:rPr>
          <w:sz w:val="22"/>
          <w:szCs w:val="22"/>
        </w:rPr>
        <w:t xml:space="preserve">Заметим, что при любых </w:t>
      </w:r>
      <w:r w:rsidR="00F9654E">
        <w:rPr>
          <w:i/>
          <w:sz w:val="22"/>
          <w:szCs w:val="22"/>
          <w:lang w:val="en-US"/>
        </w:rPr>
        <w:t>a</w:t>
      </w:r>
      <w:r w:rsidR="00F9654E">
        <w:rPr>
          <w:sz w:val="22"/>
          <w:szCs w:val="22"/>
        </w:rPr>
        <w:t xml:space="preserve"> и </w:t>
      </w:r>
      <w:r w:rsidR="00F9654E">
        <w:rPr>
          <w:i/>
          <w:sz w:val="22"/>
          <w:szCs w:val="22"/>
          <w:lang w:val="en-US"/>
        </w:rPr>
        <w:t>b</w:t>
      </w:r>
      <w:r w:rsidR="00F9654E">
        <w:rPr>
          <w:sz w:val="22"/>
          <w:szCs w:val="22"/>
        </w:rPr>
        <w:t xml:space="preserve"> прямые </w:t>
      </w:r>
      <w:r w:rsidR="00F9654E" w:rsidRPr="00F9654E">
        <w:rPr>
          <w:i/>
          <w:sz w:val="22"/>
          <w:szCs w:val="22"/>
          <w:lang w:val="en-US"/>
        </w:rPr>
        <w:t>y </w:t>
      </w:r>
      <w:r w:rsidR="00F9654E" w:rsidRPr="00F9654E">
        <w:rPr>
          <w:i/>
          <w:sz w:val="22"/>
          <w:szCs w:val="22"/>
        </w:rPr>
        <w:t>=</w:t>
      </w:r>
      <w:r w:rsidR="00F9654E" w:rsidRPr="00F9654E">
        <w:rPr>
          <w:i/>
          <w:sz w:val="22"/>
          <w:szCs w:val="22"/>
          <w:lang w:val="en-US"/>
        </w:rPr>
        <w:t> ax</w:t>
      </w:r>
      <w:r w:rsidR="00F9654E" w:rsidRPr="00F9654E">
        <w:rPr>
          <w:i/>
          <w:sz w:val="22"/>
          <w:szCs w:val="22"/>
        </w:rPr>
        <w:t>+</w:t>
      </w:r>
      <w:r w:rsidR="00F9654E" w:rsidRPr="00F9654E">
        <w:rPr>
          <w:i/>
          <w:sz w:val="22"/>
          <w:szCs w:val="22"/>
          <w:lang w:val="en-US"/>
        </w:rPr>
        <w:t>b</w:t>
      </w:r>
      <w:r w:rsidR="00F9654E">
        <w:rPr>
          <w:sz w:val="22"/>
          <w:szCs w:val="22"/>
        </w:rPr>
        <w:t xml:space="preserve"> и </w:t>
      </w:r>
      <w:r w:rsidR="00F9654E" w:rsidRPr="00F9654E">
        <w:rPr>
          <w:i/>
          <w:sz w:val="22"/>
          <w:szCs w:val="22"/>
          <w:lang w:val="en-US"/>
        </w:rPr>
        <w:t>y </w:t>
      </w:r>
      <w:r w:rsidR="00F9654E" w:rsidRPr="00F9654E">
        <w:rPr>
          <w:i/>
          <w:sz w:val="22"/>
          <w:szCs w:val="22"/>
        </w:rPr>
        <w:t>=</w:t>
      </w:r>
      <w:r w:rsidR="00F9654E" w:rsidRPr="00F9654E">
        <w:rPr>
          <w:i/>
          <w:sz w:val="22"/>
          <w:szCs w:val="22"/>
          <w:lang w:val="en-US"/>
        </w:rPr>
        <w:t> </w:t>
      </w:r>
      <w:proofErr w:type="spellStart"/>
      <w:r w:rsidR="00F9654E">
        <w:rPr>
          <w:i/>
          <w:sz w:val="22"/>
          <w:szCs w:val="22"/>
          <w:lang w:val="en-US"/>
        </w:rPr>
        <w:t>b</w:t>
      </w:r>
      <w:r w:rsidR="00F9654E" w:rsidRPr="00F9654E">
        <w:rPr>
          <w:i/>
          <w:sz w:val="22"/>
          <w:szCs w:val="22"/>
          <w:lang w:val="en-US"/>
        </w:rPr>
        <w:t>x</w:t>
      </w:r>
      <w:proofErr w:type="spellEnd"/>
      <w:r w:rsidR="00F9654E" w:rsidRPr="00F9654E">
        <w:rPr>
          <w:i/>
          <w:sz w:val="22"/>
          <w:szCs w:val="22"/>
        </w:rPr>
        <w:t>+</w:t>
      </w:r>
      <w:r w:rsidR="00F9654E">
        <w:rPr>
          <w:i/>
          <w:sz w:val="22"/>
          <w:szCs w:val="22"/>
          <w:lang w:val="en-US"/>
        </w:rPr>
        <w:t>a</w:t>
      </w:r>
      <w:r w:rsidR="00F9654E">
        <w:rPr>
          <w:sz w:val="22"/>
          <w:szCs w:val="22"/>
        </w:rPr>
        <w:t xml:space="preserve"> пересекаются на прямой </w:t>
      </w:r>
      <w:r w:rsidR="00F9654E">
        <w:rPr>
          <w:i/>
          <w:sz w:val="22"/>
          <w:szCs w:val="22"/>
          <w:lang w:val="en-US"/>
        </w:rPr>
        <w:t>x</w:t>
      </w:r>
      <w:r w:rsidR="00F9654E">
        <w:rPr>
          <w:sz w:val="22"/>
          <w:szCs w:val="22"/>
          <w:lang w:val="en-US"/>
        </w:rPr>
        <w:t> </w:t>
      </w:r>
      <w:r w:rsidR="00F9654E" w:rsidRPr="00F9654E">
        <w:rPr>
          <w:sz w:val="22"/>
          <w:szCs w:val="22"/>
        </w:rPr>
        <w:t>=</w:t>
      </w:r>
      <w:r w:rsidR="00F9654E">
        <w:rPr>
          <w:sz w:val="22"/>
          <w:szCs w:val="22"/>
          <w:lang w:val="en-US"/>
        </w:rPr>
        <w:t> </w:t>
      </w:r>
      <w:r w:rsidR="00F9654E" w:rsidRPr="00F9654E">
        <w:rPr>
          <w:sz w:val="22"/>
          <w:szCs w:val="22"/>
        </w:rPr>
        <w:t xml:space="preserve">1: </w:t>
      </w:r>
      <w:r w:rsidR="00D81D51" w:rsidRPr="00F9654E">
        <w:rPr>
          <w:i/>
          <w:sz w:val="22"/>
          <w:szCs w:val="22"/>
          <w:lang w:val="en-US"/>
        </w:rPr>
        <w:t>ax</w:t>
      </w:r>
      <w:r w:rsidR="00D81D51" w:rsidRPr="00F9654E">
        <w:rPr>
          <w:i/>
          <w:sz w:val="22"/>
          <w:szCs w:val="22"/>
        </w:rPr>
        <w:t>+</w:t>
      </w:r>
      <w:r w:rsidR="00D81D51" w:rsidRPr="00F9654E">
        <w:rPr>
          <w:i/>
          <w:sz w:val="22"/>
          <w:szCs w:val="22"/>
          <w:lang w:val="en-US"/>
        </w:rPr>
        <w:t>b</w:t>
      </w:r>
      <w:r w:rsidR="00D81D51">
        <w:rPr>
          <w:lang w:val="en-US"/>
        </w:rPr>
        <w:t> </w:t>
      </w:r>
      <w:r w:rsidR="00D81D51" w:rsidRPr="00D81D51">
        <w:t>=</w:t>
      </w:r>
      <w:r w:rsidR="00D81D51">
        <w:rPr>
          <w:lang w:val="en-US"/>
        </w:rPr>
        <w:t> </w:t>
      </w:r>
      <w:proofErr w:type="spellStart"/>
      <w:r w:rsidR="00D81D51">
        <w:rPr>
          <w:i/>
          <w:sz w:val="22"/>
          <w:szCs w:val="22"/>
          <w:lang w:val="en-US"/>
        </w:rPr>
        <w:t>b</w:t>
      </w:r>
      <w:r w:rsidR="00D81D51" w:rsidRPr="00F9654E">
        <w:rPr>
          <w:i/>
          <w:sz w:val="22"/>
          <w:szCs w:val="22"/>
          <w:lang w:val="en-US"/>
        </w:rPr>
        <w:t>x</w:t>
      </w:r>
      <w:proofErr w:type="spellEnd"/>
      <w:r w:rsidR="00D81D51" w:rsidRPr="00F9654E">
        <w:rPr>
          <w:i/>
          <w:sz w:val="22"/>
          <w:szCs w:val="22"/>
        </w:rPr>
        <w:t>+</w:t>
      </w:r>
      <w:proofErr w:type="gramStart"/>
      <w:r w:rsidR="00D81D51">
        <w:rPr>
          <w:i/>
          <w:sz w:val="22"/>
          <w:szCs w:val="22"/>
          <w:lang w:val="en-US"/>
        </w:rPr>
        <w:t>a</w:t>
      </w:r>
      <w:r w:rsidR="00D81D51" w:rsidRPr="00D81D51">
        <w:rPr>
          <w:sz w:val="22"/>
          <w:szCs w:val="22"/>
        </w:rPr>
        <w:t xml:space="preserve"> </w:t>
      </w:r>
      <w:r w:rsidR="00D81D51">
        <w:rPr>
          <w:sz w:val="22"/>
          <w:szCs w:val="22"/>
        </w:rPr>
        <w:sym w:font="Symbol" w:char="F0DB"/>
      </w:r>
      <w:r w:rsidR="00D81D51" w:rsidRPr="00D81D51">
        <w:rPr>
          <w:sz w:val="22"/>
          <w:szCs w:val="22"/>
        </w:rPr>
        <w:t xml:space="preserve"> (</w:t>
      </w:r>
      <w:proofErr w:type="gramEnd"/>
      <w:r w:rsidR="00D81D51">
        <w:rPr>
          <w:i/>
          <w:sz w:val="22"/>
          <w:szCs w:val="22"/>
          <w:lang w:val="en-US"/>
        </w:rPr>
        <w:t>a</w:t>
      </w:r>
      <w:r w:rsidR="00D81D51" w:rsidRPr="00D81D51">
        <w:rPr>
          <w:sz w:val="22"/>
          <w:szCs w:val="22"/>
        </w:rPr>
        <w:t>–</w:t>
      </w:r>
      <w:r w:rsidR="00D81D51">
        <w:rPr>
          <w:i/>
          <w:sz w:val="22"/>
          <w:szCs w:val="22"/>
          <w:lang w:val="en-US"/>
        </w:rPr>
        <w:t>b</w:t>
      </w:r>
      <w:r w:rsidR="00D81D51" w:rsidRPr="00D81D51">
        <w:rPr>
          <w:sz w:val="22"/>
          <w:szCs w:val="22"/>
        </w:rPr>
        <w:t>)</w:t>
      </w:r>
      <w:r w:rsidR="00D81D51">
        <w:rPr>
          <w:i/>
          <w:sz w:val="22"/>
          <w:szCs w:val="22"/>
          <w:lang w:val="en-US"/>
        </w:rPr>
        <w:t>x</w:t>
      </w:r>
      <w:r w:rsidR="00D81D51">
        <w:rPr>
          <w:sz w:val="22"/>
          <w:szCs w:val="22"/>
          <w:lang w:val="en-US"/>
        </w:rPr>
        <w:t> </w:t>
      </w:r>
      <w:r w:rsidR="00D81D51" w:rsidRPr="00D81D51">
        <w:rPr>
          <w:sz w:val="22"/>
          <w:szCs w:val="22"/>
        </w:rPr>
        <w:t>=</w:t>
      </w:r>
      <w:r w:rsidR="00D81D51">
        <w:rPr>
          <w:sz w:val="22"/>
          <w:szCs w:val="22"/>
          <w:lang w:val="en-US"/>
        </w:rPr>
        <w:t> </w:t>
      </w:r>
      <w:r w:rsidR="00D81D51">
        <w:rPr>
          <w:i/>
          <w:sz w:val="22"/>
          <w:szCs w:val="22"/>
          <w:lang w:val="en-US"/>
        </w:rPr>
        <w:t>a</w:t>
      </w:r>
      <w:r w:rsidR="00D81D51" w:rsidRPr="00D81D51">
        <w:rPr>
          <w:sz w:val="22"/>
          <w:szCs w:val="22"/>
        </w:rPr>
        <w:t>–</w:t>
      </w:r>
      <w:r w:rsidR="00D81D51">
        <w:rPr>
          <w:i/>
          <w:sz w:val="22"/>
          <w:szCs w:val="22"/>
          <w:lang w:val="en-US"/>
        </w:rPr>
        <w:t>b</w:t>
      </w:r>
      <w:r w:rsidR="00D81D51" w:rsidRPr="00D81D51">
        <w:rPr>
          <w:sz w:val="22"/>
          <w:szCs w:val="22"/>
        </w:rPr>
        <w:t xml:space="preserve"> </w:t>
      </w:r>
      <w:r w:rsidR="00D81D51">
        <w:rPr>
          <w:sz w:val="22"/>
          <w:szCs w:val="22"/>
        </w:rPr>
        <w:sym w:font="Symbol" w:char="F0DB"/>
      </w:r>
      <w:r w:rsidR="00D81D51" w:rsidRPr="00D81D51">
        <w:rPr>
          <w:sz w:val="22"/>
          <w:szCs w:val="22"/>
        </w:rPr>
        <w:t xml:space="preserve"> </w:t>
      </w:r>
      <w:r w:rsidR="00D81D51">
        <w:rPr>
          <w:i/>
          <w:sz w:val="22"/>
          <w:szCs w:val="22"/>
          <w:lang w:val="en-US"/>
        </w:rPr>
        <w:t>x</w:t>
      </w:r>
      <w:r w:rsidR="00D81D51">
        <w:rPr>
          <w:sz w:val="22"/>
          <w:szCs w:val="22"/>
          <w:lang w:val="en-US"/>
        </w:rPr>
        <w:t> </w:t>
      </w:r>
      <w:r w:rsidR="00D81D51" w:rsidRPr="00F9654E">
        <w:rPr>
          <w:sz w:val="22"/>
          <w:szCs w:val="22"/>
        </w:rPr>
        <w:t>=</w:t>
      </w:r>
      <w:r w:rsidR="00D81D51">
        <w:rPr>
          <w:sz w:val="22"/>
          <w:szCs w:val="22"/>
          <w:lang w:val="en-US"/>
        </w:rPr>
        <w:t> </w:t>
      </w:r>
      <w:r w:rsidR="00D81D51" w:rsidRPr="00F9654E">
        <w:rPr>
          <w:sz w:val="22"/>
          <w:szCs w:val="22"/>
        </w:rPr>
        <w:t>1</w:t>
      </w:r>
      <w:r w:rsidR="00D81D51" w:rsidRPr="00D81D51">
        <w:rPr>
          <w:sz w:val="22"/>
          <w:szCs w:val="22"/>
        </w:rPr>
        <w:t>.</w:t>
      </w:r>
      <w:r w:rsidR="00D81D51">
        <w:rPr>
          <w:sz w:val="22"/>
          <w:szCs w:val="22"/>
        </w:rPr>
        <w:t xml:space="preserve"> Всего у нас 20 прямых: </w:t>
      </w:r>
      <w:r w:rsidR="00D81D51">
        <w:rPr>
          <w:i/>
          <w:sz w:val="22"/>
          <w:szCs w:val="22"/>
          <w:lang w:val="en-US"/>
        </w:rPr>
        <w:t>a</w:t>
      </w:r>
      <w:r w:rsidR="00D81D51">
        <w:rPr>
          <w:sz w:val="22"/>
          <w:szCs w:val="22"/>
        </w:rPr>
        <w:t xml:space="preserve"> можно выбрать пятью способами, </w:t>
      </w:r>
      <w:r w:rsidR="00D81D51">
        <w:rPr>
          <w:i/>
          <w:sz w:val="22"/>
          <w:szCs w:val="22"/>
          <w:lang w:val="en-US"/>
        </w:rPr>
        <w:t>b</w:t>
      </w:r>
      <w:r w:rsidR="00D81D51" w:rsidRPr="00D81D51">
        <w:rPr>
          <w:sz w:val="22"/>
          <w:szCs w:val="22"/>
        </w:rPr>
        <w:t xml:space="preserve"> – </w:t>
      </w:r>
      <w:r w:rsidR="00D81D51">
        <w:rPr>
          <w:sz w:val="22"/>
          <w:szCs w:val="22"/>
        </w:rPr>
        <w:t xml:space="preserve">четырьмя. Поэтому наши прямые имеют с прямой </w:t>
      </w:r>
      <w:r w:rsidR="00D81D51">
        <w:rPr>
          <w:i/>
          <w:sz w:val="22"/>
          <w:szCs w:val="22"/>
          <w:lang w:val="en-US"/>
        </w:rPr>
        <w:t>x</w:t>
      </w:r>
      <w:r w:rsidR="00D81D51">
        <w:rPr>
          <w:sz w:val="22"/>
          <w:szCs w:val="22"/>
          <w:lang w:val="en-US"/>
        </w:rPr>
        <w:t> </w:t>
      </w:r>
      <w:r w:rsidR="00D81D51" w:rsidRPr="00D81D51">
        <w:rPr>
          <w:sz w:val="22"/>
          <w:szCs w:val="22"/>
        </w:rPr>
        <w:t>=</w:t>
      </w:r>
      <w:r w:rsidR="00D81D51">
        <w:rPr>
          <w:sz w:val="22"/>
          <w:szCs w:val="22"/>
          <w:lang w:val="en-US"/>
        </w:rPr>
        <w:t> </w:t>
      </w:r>
      <w:r w:rsidR="00D81D51" w:rsidRPr="00D81D51">
        <w:rPr>
          <w:sz w:val="22"/>
          <w:szCs w:val="22"/>
        </w:rPr>
        <w:t>1</w:t>
      </w:r>
      <w:r w:rsidR="00D81D51">
        <w:rPr>
          <w:sz w:val="22"/>
          <w:szCs w:val="22"/>
        </w:rPr>
        <w:t xml:space="preserve"> не больше 20:2 = 10 общих точек.</w:t>
      </w:r>
    </w:p>
    <w:p w:rsidR="003F5FB6" w:rsidRDefault="00F237BD" w:rsidP="00677D56">
      <w:pPr>
        <w:pStyle w:val="a0"/>
        <w:spacing w:before="120" w:after="0" w:line="240" w:lineRule="auto"/>
        <w:jc w:val="both"/>
      </w:pPr>
      <w:r>
        <w:rPr>
          <w:b/>
          <w:i/>
          <w:sz w:val="22"/>
          <w:szCs w:val="22"/>
        </w:rPr>
        <w:t>Задача 3</w:t>
      </w:r>
      <w:r>
        <w:rPr>
          <w:b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  <w:r w:rsidR="00987529" w:rsidRPr="00987529">
        <w:rPr>
          <w:i/>
          <w:sz w:val="22"/>
          <w:szCs w:val="22"/>
        </w:rPr>
        <w:t>Даны три кучи камней, в которых лежат соответственно a, b и c камней (числа a, b и c различны). Два игрока делают ходы по очереди. При своём ходе игрок должен выбрать две кучи и переложить один или несколько камней из меньшей кучи в большую (если кучи равны, он выбирает направление перекладывания по своему усмотрению). Выигрывает тот, кому удалось собрать все камни в одной куче. Кто выиграет при правильной игре – начинающий или его партнёр?</w:t>
      </w:r>
    </w:p>
    <w:p w:rsidR="003F5FB6" w:rsidRDefault="00987529" w:rsidP="00677D56">
      <w:pPr>
        <w:pStyle w:val="a0"/>
        <w:spacing w:before="120" w:after="0" w:line="240" w:lineRule="auto"/>
        <w:jc w:val="both"/>
      </w:pPr>
      <w:r>
        <w:rPr>
          <w:sz w:val="22"/>
          <w:szCs w:val="22"/>
          <w:u w:val="single"/>
        </w:rPr>
        <w:t>Ответ</w:t>
      </w:r>
      <w:r>
        <w:rPr>
          <w:sz w:val="22"/>
          <w:szCs w:val="22"/>
        </w:rPr>
        <w:t>. Начинающий.</w:t>
      </w:r>
      <w:r w:rsidRPr="00F9654E">
        <w:rPr>
          <w:sz w:val="22"/>
          <w:szCs w:val="22"/>
        </w:rPr>
        <w:t xml:space="preserve"> </w:t>
      </w:r>
      <w:r w:rsidR="00F237BD">
        <w:rPr>
          <w:sz w:val="22"/>
          <w:szCs w:val="22"/>
          <w:u w:val="single"/>
        </w:rPr>
        <w:t>Решение</w:t>
      </w:r>
      <w:r w:rsidR="00F237BD">
        <w:rPr>
          <w:sz w:val="22"/>
          <w:szCs w:val="22"/>
        </w:rPr>
        <w:t xml:space="preserve">. </w:t>
      </w:r>
      <w:r>
        <w:rPr>
          <w:sz w:val="22"/>
          <w:szCs w:val="22"/>
        </w:rPr>
        <w:t>Первым ходом начинающий уравнивает число камней в двух меньших кучах, переложив «лишние» камни из большей из них в самую большую. Затем, если второй предыдущим ходом переложил сколько-то камней из одной из малых куч в самую большую, начинающий перекладывает в самую большую кучу столько же камней из второй малой кучи</w:t>
      </w:r>
      <w:r w:rsidR="00AB271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AB271C">
        <w:rPr>
          <w:sz w:val="22"/>
          <w:szCs w:val="22"/>
        </w:rPr>
        <w:t>Если же</w:t>
      </w:r>
      <w:r>
        <w:rPr>
          <w:sz w:val="22"/>
          <w:szCs w:val="22"/>
        </w:rPr>
        <w:t xml:space="preserve"> второй предыдущим ходом переложил сколько-то камней из одной из малых куч</w:t>
      </w:r>
      <w:r w:rsidR="00AB271C">
        <w:rPr>
          <w:sz w:val="22"/>
          <w:szCs w:val="22"/>
        </w:rPr>
        <w:t xml:space="preserve"> (назовём её </w:t>
      </w:r>
      <w:r w:rsidR="00AB271C">
        <w:rPr>
          <w:i/>
          <w:sz w:val="22"/>
          <w:szCs w:val="22"/>
          <w:lang w:val="en-US"/>
        </w:rPr>
        <w:t>X</w:t>
      </w:r>
      <w:r w:rsidR="00AB271C">
        <w:rPr>
          <w:sz w:val="22"/>
          <w:szCs w:val="22"/>
        </w:rPr>
        <w:t>)</w:t>
      </w:r>
      <w:r>
        <w:rPr>
          <w:sz w:val="22"/>
          <w:szCs w:val="22"/>
        </w:rPr>
        <w:t xml:space="preserve"> в другую</w:t>
      </w:r>
      <w:r w:rsidR="00AB271C">
        <w:rPr>
          <w:sz w:val="22"/>
          <w:szCs w:val="22"/>
        </w:rPr>
        <w:t xml:space="preserve"> (назовём её </w:t>
      </w:r>
      <w:r w:rsidR="00AB271C">
        <w:rPr>
          <w:i/>
          <w:sz w:val="22"/>
          <w:szCs w:val="22"/>
          <w:lang w:val="en-US"/>
        </w:rPr>
        <w:t>Y</w:t>
      </w:r>
      <w:r w:rsidR="00AB271C" w:rsidRPr="00AB271C">
        <w:rPr>
          <w:sz w:val="22"/>
          <w:szCs w:val="22"/>
        </w:rPr>
        <w:t>)</w:t>
      </w:r>
      <w:r>
        <w:rPr>
          <w:sz w:val="22"/>
          <w:szCs w:val="22"/>
        </w:rPr>
        <w:t xml:space="preserve">, первый </w:t>
      </w:r>
      <w:r w:rsidR="00AB271C">
        <w:rPr>
          <w:sz w:val="22"/>
          <w:szCs w:val="22"/>
        </w:rPr>
        <w:t xml:space="preserve">выбирает из кучи </w:t>
      </w:r>
      <w:r w:rsidR="00AB271C">
        <w:rPr>
          <w:i/>
          <w:sz w:val="22"/>
          <w:szCs w:val="22"/>
          <w:lang w:val="en-US"/>
        </w:rPr>
        <w:t>Y</w:t>
      </w:r>
      <w:r w:rsidR="00AB271C">
        <w:rPr>
          <w:sz w:val="22"/>
          <w:szCs w:val="22"/>
        </w:rPr>
        <w:t xml:space="preserve"> и третьей кучи ту, которая меньше (а если они равны, то любую), и </w:t>
      </w:r>
      <w:r>
        <w:rPr>
          <w:sz w:val="22"/>
          <w:szCs w:val="22"/>
        </w:rPr>
        <w:t xml:space="preserve">своим ходом </w:t>
      </w:r>
      <w:r w:rsidR="00AB271C">
        <w:rPr>
          <w:sz w:val="22"/>
          <w:szCs w:val="22"/>
        </w:rPr>
        <w:t xml:space="preserve">уравнивает её с </w:t>
      </w:r>
      <w:r w:rsidR="00A23725">
        <w:rPr>
          <w:i/>
          <w:sz w:val="22"/>
          <w:szCs w:val="22"/>
          <w:lang w:val="en-US"/>
        </w:rPr>
        <w:t>X</w:t>
      </w:r>
      <w:r w:rsidR="00FE716E">
        <w:rPr>
          <w:sz w:val="22"/>
          <w:szCs w:val="22"/>
        </w:rPr>
        <w:t>. Так как при такой игре первого после хода второго в двух малых кучах всегда будет не поровну камней, второй не сможет выиграть, а так как игра конечна, выиграет первый.</w:t>
      </w:r>
    </w:p>
    <w:p w:rsidR="003F5FB6" w:rsidRDefault="00F237BD" w:rsidP="00677D56">
      <w:pPr>
        <w:pStyle w:val="a0"/>
        <w:spacing w:before="120" w:after="0" w:line="240" w:lineRule="auto"/>
        <w:jc w:val="both"/>
      </w:pPr>
      <w:r>
        <w:rPr>
          <w:b/>
          <w:i/>
          <w:sz w:val="22"/>
          <w:szCs w:val="22"/>
        </w:rPr>
        <w:lastRenderedPageBreak/>
        <w:t>Задача 4</w:t>
      </w:r>
      <w:r>
        <w:rPr>
          <w:b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  <w:r w:rsidR="00D77B14" w:rsidRPr="00D77B14">
        <w:rPr>
          <w:i/>
          <w:sz w:val="22"/>
          <w:szCs w:val="22"/>
        </w:rPr>
        <w:t>Две окружности Ω</w:t>
      </w:r>
      <w:r w:rsidR="00D77B14" w:rsidRPr="00D77B14">
        <w:rPr>
          <w:i/>
          <w:sz w:val="22"/>
          <w:szCs w:val="22"/>
          <w:vertAlign w:val="subscript"/>
        </w:rPr>
        <w:t>1</w:t>
      </w:r>
      <w:r w:rsidR="00D77B14" w:rsidRPr="00D77B14">
        <w:rPr>
          <w:i/>
          <w:sz w:val="22"/>
          <w:szCs w:val="22"/>
        </w:rPr>
        <w:t xml:space="preserve"> и Ω</w:t>
      </w:r>
      <w:r w:rsidR="00D77B14" w:rsidRPr="00D77B14">
        <w:rPr>
          <w:i/>
          <w:sz w:val="22"/>
          <w:szCs w:val="22"/>
          <w:vertAlign w:val="subscript"/>
        </w:rPr>
        <w:t>2</w:t>
      </w:r>
      <w:r w:rsidR="00D77B14" w:rsidRPr="00D77B14">
        <w:rPr>
          <w:i/>
          <w:sz w:val="22"/>
          <w:szCs w:val="22"/>
        </w:rPr>
        <w:t xml:space="preserve"> касаются внешним образом в точке Q. Их общая внешняя касательная касается Ω</w:t>
      </w:r>
      <w:r w:rsidR="00D77B14" w:rsidRPr="00D77B14">
        <w:rPr>
          <w:i/>
          <w:sz w:val="22"/>
          <w:szCs w:val="22"/>
          <w:vertAlign w:val="subscript"/>
        </w:rPr>
        <w:t>1</w:t>
      </w:r>
      <w:r w:rsidR="00D77B14" w:rsidRPr="00D77B14">
        <w:rPr>
          <w:i/>
          <w:sz w:val="22"/>
          <w:szCs w:val="22"/>
        </w:rPr>
        <w:t xml:space="preserve"> в точке B. Через точку A, диаметрально противоположную B, проведена касательная к Ω</w:t>
      </w:r>
      <w:r w:rsidR="00D77B14" w:rsidRPr="00D77B14">
        <w:rPr>
          <w:i/>
          <w:sz w:val="22"/>
          <w:szCs w:val="22"/>
          <w:vertAlign w:val="subscript"/>
        </w:rPr>
        <w:t>2</w:t>
      </w:r>
      <w:r w:rsidR="00D77B14" w:rsidRPr="00D77B14">
        <w:rPr>
          <w:i/>
          <w:sz w:val="22"/>
          <w:szCs w:val="22"/>
        </w:rPr>
        <w:t>, которая касается этой окружности в точке C, лежащей по ту же сторону от прямой AQ, что и B. Докажите, что Ω</w:t>
      </w:r>
      <w:r w:rsidR="00D77B14" w:rsidRPr="00D77B14">
        <w:rPr>
          <w:i/>
          <w:sz w:val="22"/>
          <w:szCs w:val="22"/>
          <w:vertAlign w:val="subscript"/>
        </w:rPr>
        <w:t>1</w:t>
      </w:r>
      <w:r w:rsidR="00D77B14" w:rsidRPr="00D77B14">
        <w:rPr>
          <w:i/>
          <w:sz w:val="22"/>
          <w:szCs w:val="22"/>
        </w:rPr>
        <w:t xml:space="preserve"> делит отрезок BC пополам.</w:t>
      </w:r>
    </w:p>
    <w:p w:rsidR="004835C0" w:rsidRPr="004835C0" w:rsidRDefault="00F237BD" w:rsidP="00677D56">
      <w:pPr>
        <w:pStyle w:val="a0"/>
        <w:spacing w:before="120" w:after="0" w:line="240" w:lineRule="auto"/>
        <w:jc w:val="both"/>
      </w:pPr>
      <w:r>
        <w:rPr>
          <w:sz w:val="22"/>
          <w:szCs w:val="22"/>
          <w:u w:val="single"/>
        </w:rPr>
        <w:t>Решение</w:t>
      </w:r>
      <w:r>
        <w:rPr>
          <w:sz w:val="22"/>
          <w:szCs w:val="22"/>
        </w:rPr>
        <w:t xml:space="preserve">. </w:t>
      </w:r>
      <w:r w:rsidR="00B807E3" w:rsidRPr="00B807E3">
        <w:rPr>
          <w:sz w:val="22"/>
          <w:szCs w:val="22"/>
        </w:rPr>
        <w:t xml:space="preserve">Пусть </w:t>
      </w:r>
      <w:r w:rsidR="00B807E3" w:rsidRPr="00B807E3">
        <w:rPr>
          <w:i/>
          <w:sz w:val="22"/>
          <w:szCs w:val="22"/>
        </w:rPr>
        <w:t>BC</w:t>
      </w:r>
      <w:r w:rsidR="00B807E3" w:rsidRPr="00B807E3">
        <w:rPr>
          <w:sz w:val="22"/>
          <w:szCs w:val="22"/>
        </w:rPr>
        <w:t xml:space="preserve"> пересекает Ω</w:t>
      </w:r>
      <w:r w:rsidR="00B807E3" w:rsidRPr="00B807E3">
        <w:rPr>
          <w:sz w:val="22"/>
          <w:szCs w:val="22"/>
          <w:vertAlign w:val="subscript"/>
        </w:rPr>
        <w:t>1</w:t>
      </w:r>
      <w:r w:rsidR="00B807E3" w:rsidRPr="00B807E3">
        <w:rPr>
          <w:sz w:val="22"/>
          <w:szCs w:val="22"/>
        </w:rPr>
        <w:t xml:space="preserve"> в точке </w:t>
      </w:r>
      <w:r w:rsidR="00B807E3" w:rsidRPr="00B807E3">
        <w:rPr>
          <w:i/>
          <w:sz w:val="22"/>
          <w:szCs w:val="22"/>
        </w:rPr>
        <w:t>X</w:t>
      </w:r>
      <w:r w:rsidR="00B807E3" w:rsidRPr="00B807E3">
        <w:rPr>
          <w:sz w:val="22"/>
          <w:szCs w:val="22"/>
        </w:rPr>
        <w:t xml:space="preserve">. Так как </w:t>
      </w:r>
      <w:r w:rsidR="00B807E3" w:rsidRPr="00B807E3">
        <w:rPr>
          <w:i/>
          <w:sz w:val="22"/>
          <w:szCs w:val="22"/>
        </w:rPr>
        <w:t>AB</w:t>
      </w:r>
      <w:r w:rsidR="00B807E3" w:rsidRPr="00B807E3">
        <w:rPr>
          <w:sz w:val="22"/>
          <w:szCs w:val="22"/>
        </w:rPr>
        <w:t xml:space="preserve"> – диаметр, то </w:t>
      </w:r>
      <w:proofErr w:type="gramStart"/>
      <w:r w:rsidR="00B807E3" w:rsidRPr="00B807E3">
        <w:rPr>
          <w:i/>
          <w:sz w:val="22"/>
          <w:szCs w:val="22"/>
        </w:rPr>
        <w:t>AX</w:t>
      </w:r>
      <w:r w:rsidR="00B807E3" w:rsidRPr="00B807E3">
        <w:rPr>
          <w:sz w:val="22"/>
          <w:szCs w:val="22"/>
        </w:rPr>
        <w:t> </w:t>
      </w:r>
      <w:r w:rsidR="00B807E3" w:rsidRPr="00B807E3">
        <w:rPr>
          <w:sz w:val="22"/>
          <w:szCs w:val="22"/>
        </w:rPr>
        <w:sym w:font="Symbol" w:char="F05E"/>
      </w:r>
      <w:r w:rsidR="00B807E3" w:rsidRPr="00B807E3">
        <w:rPr>
          <w:sz w:val="22"/>
          <w:szCs w:val="22"/>
        </w:rPr>
        <w:t> </w:t>
      </w:r>
      <w:r w:rsidR="00B807E3" w:rsidRPr="00B807E3">
        <w:rPr>
          <w:i/>
          <w:sz w:val="22"/>
          <w:szCs w:val="22"/>
        </w:rPr>
        <w:t>BC</w:t>
      </w:r>
      <w:proofErr w:type="gramEnd"/>
      <w:r w:rsidR="00B807E3" w:rsidRPr="00B807E3">
        <w:rPr>
          <w:sz w:val="22"/>
          <w:szCs w:val="22"/>
        </w:rPr>
        <w:t xml:space="preserve">, и </w:t>
      </w:r>
      <w:r w:rsidR="00B807E3" w:rsidRPr="00B807E3">
        <w:rPr>
          <w:i/>
          <w:sz w:val="22"/>
          <w:szCs w:val="22"/>
        </w:rPr>
        <w:t>AX</w:t>
      </w:r>
      <w:r w:rsidR="00B807E3" w:rsidRPr="00B807E3">
        <w:rPr>
          <w:sz w:val="22"/>
          <w:szCs w:val="22"/>
        </w:rPr>
        <w:t xml:space="preserve"> – высота треугольника </w:t>
      </w:r>
      <w:r w:rsidR="00B807E3" w:rsidRPr="00B807E3">
        <w:rPr>
          <w:i/>
          <w:sz w:val="22"/>
          <w:szCs w:val="22"/>
        </w:rPr>
        <w:t>ABC</w:t>
      </w:r>
      <w:r w:rsidR="00B807E3" w:rsidRPr="00B807E3">
        <w:rPr>
          <w:sz w:val="22"/>
          <w:szCs w:val="22"/>
        </w:rPr>
        <w:t xml:space="preserve">. Значит, для того, чтобы получить </w:t>
      </w:r>
      <w:r w:rsidR="00B807E3" w:rsidRPr="00B807E3">
        <w:rPr>
          <w:i/>
          <w:sz w:val="22"/>
          <w:szCs w:val="22"/>
        </w:rPr>
        <w:t>BX</w:t>
      </w:r>
      <w:r w:rsidR="00B807E3" w:rsidRPr="00B807E3">
        <w:rPr>
          <w:sz w:val="22"/>
          <w:szCs w:val="22"/>
        </w:rPr>
        <w:t> = </w:t>
      </w:r>
      <w:r w:rsidR="00B807E3" w:rsidRPr="00B807E3">
        <w:rPr>
          <w:i/>
          <w:sz w:val="22"/>
          <w:szCs w:val="22"/>
        </w:rPr>
        <w:t>CX</w:t>
      </w:r>
      <w:r w:rsidR="00B807E3" w:rsidRPr="00B807E3">
        <w:rPr>
          <w:sz w:val="22"/>
          <w:szCs w:val="22"/>
        </w:rPr>
        <w:t xml:space="preserve">, достаточно показать, что </w:t>
      </w:r>
      <w:r w:rsidR="00B807E3" w:rsidRPr="00B807E3">
        <w:rPr>
          <w:i/>
          <w:sz w:val="22"/>
          <w:szCs w:val="22"/>
        </w:rPr>
        <w:t>AB</w:t>
      </w:r>
      <w:r w:rsidR="00B807E3" w:rsidRPr="00B807E3">
        <w:rPr>
          <w:sz w:val="22"/>
          <w:szCs w:val="22"/>
        </w:rPr>
        <w:t> = </w:t>
      </w:r>
      <w:r w:rsidR="00B807E3" w:rsidRPr="00B807E3">
        <w:rPr>
          <w:i/>
          <w:sz w:val="22"/>
          <w:szCs w:val="22"/>
        </w:rPr>
        <w:t>AC</w:t>
      </w:r>
      <w:r w:rsidR="00B807E3" w:rsidRPr="00B807E3">
        <w:rPr>
          <w:sz w:val="22"/>
          <w:szCs w:val="22"/>
        </w:rPr>
        <w:t xml:space="preserve">. Пусть </w:t>
      </w:r>
      <w:r w:rsidR="00B807E3" w:rsidRPr="00B807E3">
        <w:rPr>
          <w:i/>
          <w:sz w:val="22"/>
          <w:szCs w:val="22"/>
        </w:rPr>
        <w:t>AQ</w:t>
      </w:r>
      <w:r w:rsidR="00B807E3" w:rsidRPr="00B807E3">
        <w:rPr>
          <w:sz w:val="22"/>
          <w:szCs w:val="22"/>
        </w:rPr>
        <w:t xml:space="preserve"> вторично пересекает Ω</w:t>
      </w:r>
      <w:r w:rsidR="00B807E3" w:rsidRPr="00B807E3">
        <w:rPr>
          <w:sz w:val="22"/>
          <w:szCs w:val="22"/>
          <w:vertAlign w:val="subscript"/>
        </w:rPr>
        <w:t>2</w:t>
      </w:r>
      <w:r w:rsidR="00B807E3" w:rsidRPr="00B807E3">
        <w:rPr>
          <w:sz w:val="22"/>
          <w:szCs w:val="22"/>
        </w:rPr>
        <w:t xml:space="preserve"> в точке </w:t>
      </w:r>
      <w:r w:rsidR="00B807E3" w:rsidRPr="00B807E3">
        <w:rPr>
          <w:i/>
          <w:sz w:val="22"/>
          <w:szCs w:val="22"/>
        </w:rPr>
        <w:t>P</w:t>
      </w:r>
      <w:r w:rsidR="00B807E3" w:rsidRPr="00B807E3">
        <w:rPr>
          <w:sz w:val="22"/>
          <w:szCs w:val="22"/>
        </w:rPr>
        <w:t xml:space="preserve">. Из подобия равнобедренных треугольников </w:t>
      </w:r>
      <w:r w:rsidR="00B807E3" w:rsidRPr="00B807E3">
        <w:rPr>
          <w:i/>
          <w:sz w:val="22"/>
          <w:szCs w:val="22"/>
        </w:rPr>
        <w:t>AO</w:t>
      </w:r>
      <w:r w:rsidR="00B807E3" w:rsidRPr="00B807E3">
        <w:rPr>
          <w:sz w:val="22"/>
          <w:szCs w:val="22"/>
          <w:vertAlign w:val="subscript"/>
        </w:rPr>
        <w:t>1</w:t>
      </w:r>
      <w:r w:rsidR="00B807E3" w:rsidRPr="00B807E3">
        <w:rPr>
          <w:i/>
          <w:sz w:val="22"/>
          <w:szCs w:val="22"/>
        </w:rPr>
        <w:t>Q</w:t>
      </w:r>
      <w:r w:rsidR="00B807E3" w:rsidRPr="00B807E3">
        <w:rPr>
          <w:sz w:val="22"/>
          <w:szCs w:val="22"/>
        </w:rPr>
        <w:t xml:space="preserve"> и </w:t>
      </w:r>
      <w:r w:rsidR="00B807E3" w:rsidRPr="00B807E3">
        <w:rPr>
          <w:i/>
          <w:sz w:val="22"/>
          <w:szCs w:val="22"/>
        </w:rPr>
        <w:t>PO</w:t>
      </w:r>
      <w:r w:rsidR="00B807E3" w:rsidRPr="00B807E3">
        <w:rPr>
          <w:sz w:val="22"/>
          <w:szCs w:val="22"/>
          <w:vertAlign w:val="subscript"/>
        </w:rPr>
        <w:t>2</w:t>
      </w:r>
      <w:r w:rsidR="00B807E3" w:rsidRPr="00B807E3">
        <w:rPr>
          <w:i/>
          <w:sz w:val="22"/>
          <w:szCs w:val="22"/>
        </w:rPr>
        <w:t>Q</w:t>
      </w:r>
      <w:r w:rsidR="00B807E3" w:rsidRPr="00B807E3">
        <w:rPr>
          <w:sz w:val="22"/>
          <w:szCs w:val="22"/>
        </w:rPr>
        <w:t xml:space="preserve"> (</w:t>
      </w:r>
      <w:r w:rsidR="00B807E3" w:rsidRPr="00B807E3">
        <w:rPr>
          <w:i/>
          <w:sz w:val="22"/>
          <w:szCs w:val="22"/>
        </w:rPr>
        <w:t>O</w:t>
      </w:r>
      <w:r w:rsidR="00B807E3" w:rsidRPr="00B807E3">
        <w:rPr>
          <w:sz w:val="22"/>
          <w:szCs w:val="22"/>
          <w:vertAlign w:val="subscript"/>
        </w:rPr>
        <w:t>1</w:t>
      </w:r>
      <w:r w:rsidR="00B807E3" w:rsidRPr="00B807E3">
        <w:rPr>
          <w:sz w:val="22"/>
          <w:szCs w:val="22"/>
        </w:rPr>
        <w:t xml:space="preserve"> и </w:t>
      </w:r>
      <w:r w:rsidR="00B807E3" w:rsidRPr="00B807E3">
        <w:rPr>
          <w:i/>
          <w:sz w:val="22"/>
          <w:szCs w:val="22"/>
        </w:rPr>
        <w:t>O</w:t>
      </w:r>
      <w:r w:rsidR="00B807E3" w:rsidRPr="00B807E3">
        <w:rPr>
          <w:sz w:val="22"/>
          <w:szCs w:val="22"/>
          <w:vertAlign w:val="subscript"/>
        </w:rPr>
        <w:t>2</w:t>
      </w:r>
      <w:r w:rsidR="00B807E3" w:rsidRPr="00B807E3">
        <w:rPr>
          <w:sz w:val="22"/>
          <w:szCs w:val="22"/>
        </w:rPr>
        <w:t xml:space="preserve"> – центры окружностей) следует, что </w:t>
      </w:r>
      <w:r w:rsidR="00B807E3" w:rsidRPr="00B807E3">
        <w:rPr>
          <w:i/>
          <w:sz w:val="22"/>
          <w:szCs w:val="22"/>
          <w:lang w:val="en-US"/>
        </w:rPr>
        <w:t>AO</w:t>
      </w:r>
      <w:r w:rsidR="00B807E3" w:rsidRPr="00B807E3">
        <w:rPr>
          <w:sz w:val="22"/>
          <w:szCs w:val="22"/>
          <w:vertAlign w:val="subscript"/>
        </w:rPr>
        <w:t>1</w:t>
      </w:r>
      <w:r w:rsidR="00B807E3" w:rsidRPr="00B807E3">
        <w:rPr>
          <w:sz w:val="22"/>
          <w:szCs w:val="22"/>
        </w:rPr>
        <w:t> || </w:t>
      </w:r>
      <w:r w:rsidR="00B807E3" w:rsidRPr="00B807E3">
        <w:rPr>
          <w:i/>
          <w:sz w:val="22"/>
          <w:szCs w:val="22"/>
          <w:lang w:val="en-US"/>
        </w:rPr>
        <w:t>PO</w:t>
      </w:r>
      <w:r w:rsidR="00B807E3" w:rsidRPr="00B807E3">
        <w:rPr>
          <w:sz w:val="22"/>
          <w:szCs w:val="22"/>
          <w:vertAlign w:val="subscript"/>
        </w:rPr>
        <w:t>2</w:t>
      </w:r>
      <w:r w:rsidR="00B807E3" w:rsidRPr="00B807E3">
        <w:rPr>
          <w:sz w:val="22"/>
          <w:szCs w:val="22"/>
        </w:rPr>
        <w:t> || </w:t>
      </w:r>
      <w:r w:rsidR="00B807E3" w:rsidRPr="00B807E3">
        <w:rPr>
          <w:i/>
          <w:sz w:val="22"/>
          <w:szCs w:val="22"/>
          <w:lang w:val="en-US"/>
        </w:rPr>
        <w:t>AB</w:t>
      </w:r>
      <w:r w:rsidR="00B807E3" w:rsidRPr="00B807E3">
        <w:rPr>
          <w:sz w:val="22"/>
          <w:szCs w:val="22"/>
        </w:rPr>
        <w:t xml:space="preserve">. Но </w:t>
      </w:r>
      <w:r w:rsidR="00B807E3" w:rsidRPr="00B807E3">
        <w:rPr>
          <w:i/>
          <w:sz w:val="22"/>
          <w:szCs w:val="22"/>
        </w:rPr>
        <w:t>AB</w:t>
      </w:r>
      <w:r w:rsidR="00B807E3" w:rsidRPr="00B807E3">
        <w:rPr>
          <w:sz w:val="22"/>
          <w:szCs w:val="22"/>
        </w:rPr>
        <w:t xml:space="preserve"> перпендикулярна общей касательной, следовательно, касательная к Ω</w:t>
      </w:r>
      <w:r w:rsidR="00B807E3" w:rsidRPr="00B807E3">
        <w:rPr>
          <w:sz w:val="22"/>
          <w:szCs w:val="22"/>
          <w:vertAlign w:val="subscript"/>
        </w:rPr>
        <w:t>2</w:t>
      </w:r>
      <w:r w:rsidR="00B807E3" w:rsidRPr="00B807E3">
        <w:rPr>
          <w:sz w:val="22"/>
          <w:szCs w:val="22"/>
        </w:rPr>
        <w:t xml:space="preserve"> в точке </w:t>
      </w:r>
      <w:r w:rsidR="00B807E3" w:rsidRPr="00B807E3">
        <w:rPr>
          <w:i/>
          <w:sz w:val="22"/>
          <w:szCs w:val="22"/>
        </w:rPr>
        <w:t>P</w:t>
      </w:r>
      <w:r w:rsidR="00B807E3" w:rsidRPr="00B807E3">
        <w:rPr>
          <w:sz w:val="22"/>
          <w:szCs w:val="22"/>
        </w:rPr>
        <w:t xml:space="preserve"> совпадает с общей касательной. Отсюда </w:t>
      </w:r>
      <w:r w:rsidR="00B807E3" w:rsidRPr="00B807E3">
        <w:rPr>
          <w:sz w:val="22"/>
          <w:szCs w:val="22"/>
        </w:rPr>
        <w:sym w:font="Symbol" w:char="F0D0"/>
      </w:r>
      <w:r w:rsidR="00B807E3" w:rsidRPr="00B807E3">
        <w:rPr>
          <w:i/>
          <w:sz w:val="22"/>
          <w:szCs w:val="22"/>
        </w:rPr>
        <w:t>ABP</w:t>
      </w:r>
      <w:r w:rsidR="00B807E3" w:rsidRPr="00B807E3">
        <w:rPr>
          <w:sz w:val="22"/>
          <w:szCs w:val="22"/>
        </w:rPr>
        <w:t> = 90</w:t>
      </w:r>
      <w:r w:rsidR="00B807E3" w:rsidRPr="00B807E3">
        <w:rPr>
          <w:sz w:val="22"/>
          <w:szCs w:val="22"/>
        </w:rPr>
        <w:sym w:font="Symbol" w:char="F0B0"/>
      </w:r>
      <w:r w:rsidR="00B807E3" w:rsidRPr="00B807E3">
        <w:rPr>
          <w:sz w:val="22"/>
          <w:szCs w:val="22"/>
        </w:rPr>
        <w:t xml:space="preserve">. </w:t>
      </w:r>
      <w:r w:rsidR="00B807E3" w:rsidRPr="00B807E3">
        <w:rPr>
          <w:i/>
          <w:sz w:val="22"/>
          <w:szCs w:val="22"/>
        </w:rPr>
        <w:t>BQ</w:t>
      </w:r>
      <w:r w:rsidR="00B807E3" w:rsidRPr="00B807E3">
        <w:rPr>
          <w:sz w:val="22"/>
          <w:szCs w:val="22"/>
        </w:rPr>
        <w:t xml:space="preserve"> – высота прямоугольного треугольника </w:t>
      </w:r>
      <w:r w:rsidR="00B807E3" w:rsidRPr="00B807E3">
        <w:rPr>
          <w:i/>
          <w:sz w:val="22"/>
          <w:szCs w:val="22"/>
        </w:rPr>
        <w:t>ABP</w:t>
      </w:r>
      <w:r w:rsidR="00B807E3" w:rsidRPr="00B807E3">
        <w:rPr>
          <w:sz w:val="22"/>
          <w:szCs w:val="22"/>
        </w:rPr>
        <w:t xml:space="preserve"> (</w:t>
      </w:r>
      <w:proofErr w:type="gramStart"/>
      <w:r w:rsidR="00B807E3" w:rsidRPr="00B807E3">
        <w:rPr>
          <w:i/>
          <w:sz w:val="22"/>
          <w:szCs w:val="22"/>
        </w:rPr>
        <w:t>BQ</w:t>
      </w:r>
      <w:r w:rsidR="00B807E3" w:rsidRPr="00B807E3">
        <w:rPr>
          <w:sz w:val="22"/>
          <w:szCs w:val="22"/>
        </w:rPr>
        <w:t> </w:t>
      </w:r>
      <w:r w:rsidR="00B807E3" w:rsidRPr="00B807E3">
        <w:rPr>
          <w:sz w:val="22"/>
          <w:szCs w:val="22"/>
        </w:rPr>
        <w:sym w:font="Symbol" w:char="F05E"/>
      </w:r>
      <w:r w:rsidR="00B807E3" w:rsidRPr="00B807E3">
        <w:rPr>
          <w:sz w:val="22"/>
          <w:szCs w:val="22"/>
        </w:rPr>
        <w:t> </w:t>
      </w:r>
      <w:r w:rsidR="00B807E3" w:rsidRPr="00B807E3">
        <w:rPr>
          <w:i/>
          <w:sz w:val="22"/>
          <w:szCs w:val="22"/>
        </w:rPr>
        <w:t>AP</w:t>
      </w:r>
      <w:proofErr w:type="gramEnd"/>
      <w:r w:rsidR="00B807E3" w:rsidRPr="00B807E3">
        <w:rPr>
          <w:sz w:val="22"/>
          <w:szCs w:val="22"/>
        </w:rPr>
        <w:t xml:space="preserve">, поскольку </w:t>
      </w:r>
      <w:r w:rsidR="00B807E3" w:rsidRPr="00B807E3">
        <w:rPr>
          <w:i/>
          <w:sz w:val="22"/>
          <w:szCs w:val="22"/>
        </w:rPr>
        <w:t>AB</w:t>
      </w:r>
      <w:r w:rsidR="00B807E3" w:rsidRPr="00B807E3">
        <w:rPr>
          <w:sz w:val="22"/>
          <w:szCs w:val="22"/>
        </w:rPr>
        <w:t xml:space="preserve"> – диаметр), значит, </w:t>
      </w:r>
      <w:r w:rsidR="00B807E3" w:rsidRPr="00B807E3">
        <w:rPr>
          <w:i/>
          <w:sz w:val="22"/>
          <w:szCs w:val="22"/>
        </w:rPr>
        <w:t>AB</w:t>
      </w:r>
      <w:r w:rsidR="00B807E3" w:rsidRPr="00B807E3">
        <w:rPr>
          <w:sz w:val="22"/>
          <w:szCs w:val="22"/>
          <w:vertAlign w:val="superscript"/>
        </w:rPr>
        <w:t>2</w:t>
      </w:r>
      <w:r w:rsidR="00B807E3" w:rsidRPr="00B807E3">
        <w:rPr>
          <w:sz w:val="22"/>
          <w:szCs w:val="22"/>
        </w:rPr>
        <w:t> = </w:t>
      </w:r>
      <w:r w:rsidR="00B807E3" w:rsidRPr="00B807E3">
        <w:rPr>
          <w:i/>
          <w:sz w:val="22"/>
          <w:szCs w:val="22"/>
        </w:rPr>
        <w:t>AP</w:t>
      </w:r>
      <w:r w:rsidR="00B807E3" w:rsidRPr="00B807E3">
        <w:rPr>
          <w:sz w:val="22"/>
          <w:szCs w:val="22"/>
        </w:rPr>
        <w:sym w:font="Symbol" w:char="F0D7"/>
      </w:r>
      <w:r w:rsidR="00B807E3" w:rsidRPr="00B807E3">
        <w:rPr>
          <w:i/>
          <w:sz w:val="22"/>
          <w:szCs w:val="22"/>
        </w:rPr>
        <w:t>AQ</w:t>
      </w:r>
      <w:r w:rsidR="00B807E3" w:rsidRPr="00B807E3">
        <w:rPr>
          <w:sz w:val="22"/>
          <w:szCs w:val="22"/>
        </w:rPr>
        <w:t xml:space="preserve">. Но по теореме о касательной и секущей </w:t>
      </w:r>
      <w:r w:rsidR="00B807E3" w:rsidRPr="00B807E3">
        <w:rPr>
          <w:i/>
          <w:sz w:val="22"/>
          <w:szCs w:val="22"/>
        </w:rPr>
        <w:t>AP</w:t>
      </w:r>
      <w:r w:rsidR="00B807E3" w:rsidRPr="00B807E3">
        <w:rPr>
          <w:sz w:val="22"/>
          <w:szCs w:val="22"/>
        </w:rPr>
        <w:sym w:font="Symbol" w:char="F0D7"/>
      </w:r>
      <w:r w:rsidR="00B807E3" w:rsidRPr="00B807E3">
        <w:rPr>
          <w:i/>
          <w:sz w:val="22"/>
          <w:szCs w:val="22"/>
        </w:rPr>
        <w:t>AQ</w:t>
      </w:r>
      <w:r w:rsidR="00B807E3" w:rsidRPr="00B807E3">
        <w:rPr>
          <w:sz w:val="22"/>
          <w:szCs w:val="22"/>
        </w:rPr>
        <w:t> = </w:t>
      </w:r>
      <w:r w:rsidR="00B807E3" w:rsidRPr="00B807E3">
        <w:rPr>
          <w:i/>
          <w:sz w:val="22"/>
          <w:szCs w:val="22"/>
        </w:rPr>
        <w:t>AC</w:t>
      </w:r>
      <w:r w:rsidR="00B807E3" w:rsidRPr="00B807E3">
        <w:rPr>
          <w:sz w:val="22"/>
          <w:szCs w:val="22"/>
          <w:vertAlign w:val="superscript"/>
        </w:rPr>
        <w:t>2</w:t>
      </w:r>
      <w:r w:rsidR="00B807E3" w:rsidRPr="00B807E3">
        <w:rPr>
          <w:sz w:val="22"/>
          <w:szCs w:val="22"/>
        </w:rPr>
        <w:t>.</w:t>
      </w:r>
    </w:p>
    <w:p w:rsidR="003F5FB6" w:rsidRDefault="00F237BD" w:rsidP="00677D56">
      <w:pPr>
        <w:pStyle w:val="a0"/>
        <w:spacing w:before="120" w:after="0" w:line="240" w:lineRule="auto"/>
        <w:jc w:val="both"/>
      </w:pPr>
      <w:r>
        <w:rPr>
          <w:b/>
          <w:i/>
          <w:sz w:val="22"/>
          <w:szCs w:val="22"/>
        </w:rPr>
        <w:t>Задача 5</w:t>
      </w:r>
      <w:r>
        <w:rPr>
          <w:b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  <w:r w:rsidR="00686DFB" w:rsidRPr="00686DFB">
        <w:rPr>
          <w:i/>
          <w:sz w:val="22"/>
          <w:szCs w:val="22"/>
        </w:rPr>
        <w:t xml:space="preserve">Для натурального </w:t>
      </w:r>
      <w:r w:rsidR="00686DFB" w:rsidRPr="00686DFB">
        <w:rPr>
          <w:i/>
          <w:sz w:val="22"/>
          <w:szCs w:val="22"/>
          <w:lang w:val="en-US"/>
        </w:rPr>
        <w:t>k</w:t>
      </w:r>
      <w:r w:rsidR="00686DFB" w:rsidRPr="00686DFB">
        <w:rPr>
          <w:i/>
          <w:sz w:val="22"/>
          <w:szCs w:val="22"/>
        </w:rPr>
        <w:t xml:space="preserve"> определим последовательность a</w:t>
      </w:r>
      <w:r w:rsidR="00686DFB" w:rsidRPr="00686DFB">
        <w:rPr>
          <w:i/>
          <w:sz w:val="22"/>
          <w:szCs w:val="22"/>
          <w:vertAlign w:val="subscript"/>
        </w:rPr>
        <w:t>1</w:t>
      </w:r>
      <w:r w:rsidR="00686DFB" w:rsidRPr="00686DFB">
        <w:rPr>
          <w:i/>
          <w:sz w:val="22"/>
          <w:szCs w:val="22"/>
        </w:rPr>
        <w:t>, a</w:t>
      </w:r>
      <w:r w:rsidR="00686DFB" w:rsidRPr="00686DFB">
        <w:rPr>
          <w:i/>
          <w:sz w:val="22"/>
          <w:szCs w:val="22"/>
          <w:vertAlign w:val="subscript"/>
        </w:rPr>
        <w:t>2</w:t>
      </w:r>
      <w:r w:rsidR="00686DFB" w:rsidRPr="00686DFB">
        <w:rPr>
          <w:i/>
          <w:sz w:val="22"/>
          <w:szCs w:val="22"/>
        </w:rPr>
        <w:t>, … условиями a</w:t>
      </w:r>
      <w:r w:rsidR="00686DFB" w:rsidRPr="00686DFB">
        <w:rPr>
          <w:i/>
          <w:sz w:val="22"/>
          <w:szCs w:val="22"/>
          <w:vertAlign w:val="subscript"/>
        </w:rPr>
        <w:t>1</w:t>
      </w:r>
      <w:r w:rsidR="00686DFB" w:rsidRPr="00686DFB">
        <w:rPr>
          <w:i/>
          <w:sz w:val="22"/>
          <w:szCs w:val="22"/>
        </w:rPr>
        <w:t> = </w:t>
      </w:r>
      <w:r w:rsidR="00686DFB" w:rsidRPr="00686DFB">
        <w:rPr>
          <w:i/>
          <w:sz w:val="22"/>
          <w:szCs w:val="22"/>
          <w:lang w:val="en-US"/>
        </w:rPr>
        <w:t>k</w:t>
      </w:r>
      <w:r w:rsidR="00686DFB" w:rsidRPr="00686DFB">
        <w:rPr>
          <w:i/>
          <w:sz w:val="22"/>
          <w:szCs w:val="22"/>
        </w:rPr>
        <w:t>+1 и a</w:t>
      </w:r>
      <w:r w:rsidR="00686DFB" w:rsidRPr="00686DFB">
        <w:rPr>
          <w:i/>
          <w:sz w:val="22"/>
          <w:szCs w:val="22"/>
          <w:vertAlign w:val="subscript"/>
        </w:rPr>
        <w:t>n+1</w:t>
      </w:r>
      <w:r w:rsidR="00686DFB" w:rsidRPr="00686DFB">
        <w:rPr>
          <w:i/>
          <w:sz w:val="22"/>
          <w:szCs w:val="22"/>
        </w:rPr>
        <w:t> = a</w:t>
      </w:r>
      <w:r w:rsidR="00686DFB" w:rsidRPr="00686DFB">
        <w:rPr>
          <w:i/>
          <w:sz w:val="22"/>
          <w:szCs w:val="22"/>
          <w:vertAlign w:val="subscript"/>
        </w:rPr>
        <w:t>1</w:t>
      </w:r>
      <w:r w:rsidR="00686DFB" w:rsidRPr="00686DFB">
        <w:rPr>
          <w:i/>
          <w:sz w:val="22"/>
          <w:szCs w:val="22"/>
        </w:rPr>
        <w:t>a</w:t>
      </w:r>
      <w:r w:rsidR="00686DFB" w:rsidRPr="00686DFB">
        <w:rPr>
          <w:i/>
          <w:sz w:val="22"/>
          <w:szCs w:val="22"/>
          <w:vertAlign w:val="subscript"/>
        </w:rPr>
        <w:t>2</w:t>
      </w:r>
      <w:r w:rsidR="00686DFB" w:rsidRPr="00686DFB">
        <w:rPr>
          <w:i/>
          <w:sz w:val="22"/>
          <w:szCs w:val="22"/>
        </w:rPr>
        <w:t>…</w:t>
      </w:r>
      <w:proofErr w:type="spellStart"/>
      <w:r w:rsidR="00686DFB" w:rsidRPr="00686DFB">
        <w:rPr>
          <w:i/>
          <w:sz w:val="22"/>
          <w:szCs w:val="22"/>
        </w:rPr>
        <w:t>a</w:t>
      </w:r>
      <w:r w:rsidR="00686DFB" w:rsidRPr="00686DFB">
        <w:rPr>
          <w:i/>
          <w:sz w:val="22"/>
          <w:szCs w:val="22"/>
          <w:vertAlign w:val="subscript"/>
        </w:rPr>
        <w:t>n</w:t>
      </w:r>
      <w:proofErr w:type="spellEnd"/>
      <w:r w:rsidR="00686DFB" w:rsidRPr="00686DFB">
        <w:rPr>
          <w:i/>
          <w:sz w:val="22"/>
          <w:szCs w:val="22"/>
        </w:rPr>
        <w:t> + </w:t>
      </w:r>
      <w:r w:rsidR="00686DFB" w:rsidRPr="00686DFB">
        <w:rPr>
          <w:i/>
          <w:sz w:val="22"/>
          <w:szCs w:val="22"/>
          <w:lang w:val="en-US"/>
        </w:rPr>
        <w:t>k</w:t>
      </w:r>
      <w:r w:rsidR="00686DFB" w:rsidRPr="00686DFB">
        <w:rPr>
          <w:i/>
          <w:sz w:val="22"/>
          <w:szCs w:val="22"/>
        </w:rPr>
        <w:t xml:space="preserve"> при всех натуральных n. При каких </w:t>
      </w:r>
      <w:r w:rsidR="00686DFB" w:rsidRPr="00686DFB">
        <w:rPr>
          <w:i/>
          <w:sz w:val="22"/>
          <w:szCs w:val="22"/>
          <w:lang w:val="en-US"/>
        </w:rPr>
        <w:t>k</w:t>
      </w:r>
      <w:r w:rsidR="00686DFB" w:rsidRPr="00686DFB">
        <w:rPr>
          <w:i/>
          <w:sz w:val="22"/>
          <w:szCs w:val="22"/>
        </w:rPr>
        <w:t xml:space="preserve"> в этой последовательности бесконечно много точных квадратов?</w:t>
      </w:r>
    </w:p>
    <w:p w:rsidR="003F5FB6" w:rsidRPr="00514B21" w:rsidRDefault="00686DFB" w:rsidP="00677D56">
      <w:pPr>
        <w:pStyle w:val="a0"/>
        <w:spacing w:before="120" w:after="0" w:line="240" w:lineRule="auto"/>
        <w:jc w:val="both"/>
      </w:pPr>
      <w:r>
        <w:rPr>
          <w:sz w:val="22"/>
          <w:szCs w:val="22"/>
          <w:u w:val="single"/>
        </w:rPr>
        <w:t>Ответ</w:t>
      </w:r>
      <w:r>
        <w:rPr>
          <w:sz w:val="22"/>
          <w:szCs w:val="22"/>
        </w:rPr>
        <w:t xml:space="preserve">. При </w:t>
      </w:r>
      <w:r>
        <w:rPr>
          <w:i/>
          <w:sz w:val="22"/>
          <w:szCs w:val="22"/>
          <w:lang w:val="en-US"/>
        </w:rPr>
        <w:t>k</w:t>
      </w:r>
      <w:r>
        <w:rPr>
          <w:sz w:val="22"/>
          <w:szCs w:val="22"/>
          <w:lang w:val="en-US"/>
        </w:rPr>
        <w:t> </w:t>
      </w:r>
      <w:r w:rsidRPr="00686DFB">
        <w:rPr>
          <w:sz w:val="22"/>
          <w:szCs w:val="22"/>
        </w:rPr>
        <w:t>=</w:t>
      </w:r>
      <w:r>
        <w:rPr>
          <w:sz w:val="22"/>
          <w:szCs w:val="22"/>
          <w:lang w:val="en-US"/>
        </w:rPr>
        <w:t> </w:t>
      </w:r>
      <w:r w:rsidRPr="00686DFB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 w:rsidR="00F237BD">
        <w:rPr>
          <w:sz w:val="22"/>
          <w:szCs w:val="22"/>
          <w:u w:val="single"/>
        </w:rPr>
        <w:t>Решение</w:t>
      </w:r>
      <w:r w:rsidR="00F237BD" w:rsidRPr="00AB271C">
        <w:rPr>
          <w:sz w:val="22"/>
          <w:szCs w:val="22"/>
        </w:rPr>
        <w:t xml:space="preserve">. </w:t>
      </w:r>
      <w:r>
        <w:rPr>
          <w:sz w:val="22"/>
          <w:szCs w:val="22"/>
        </w:rPr>
        <w:t>Заметим</w:t>
      </w:r>
      <w:r w:rsidRPr="00686DFB">
        <w:rPr>
          <w:sz w:val="22"/>
          <w:szCs w:val="22"/>
        </w:rPr>
        <w:t xml:space="preserve">, </w:t>
      </w:r>
      <w:r>
        <w:rPr>
          <w:sz w:val="22"/>
          <w:szCs w:val="22"/>
        </w:rPr>
        <w:t>что</w:t>
      </w:r>
      <w:r w:rsidRPr="00686DFB">
        <w:rPr>
          <w:sz w:val="22"/>
          <w:szCs w:val="22"/>
        </w:rPr>
        <w:t xml:space="preserve"> </w:t>
      </w:r>
      <w:r w:rsidRPr="00686DFB">
        <w:rPr>
          <w:i/>
          <w:sz w:val="22"/>
          <w:szCs w:val="22"/>
          <w:lang w:val="en-US"/>
        </w:rPr>
        <w:t>a</w:t>
      </w:r>
      <w:r w:rsidRPr="00686DFB">
        <w:rPr>
          <w:i/>
          <w:sz w:val="22"/>
          <w:szCs w:val="22"/>
          <w:vertAlign w:val="subscript"/>
          <w:lang w:val="en-US"/>
        </w:rPr>
        <w:t>n</w:t>
      </w:r>
      <w:r w:rsidRPr="00686DFB">
        <w:rPr>
          <w:sz w:val="22"/>
          <w:szCs w:val="22"/>
          <w:vertAlign w:val="subscript"/>
        </w:rPr>
        <w:t>+1</w:t>
      </w:r>
      <w:r w:rsidRPr="00686DFB">
        <w:rPr>
          <w:sz w:val="22"/>
          <w:szCs w:val="22"/>
          <w:lang w:val="en-US"/>
        </w:rPr>
        <w:t> </w:t>
      </w:r>
      <w:r w:rsidRPr="00686DFB">
        <w:rPr>
          <w:sz w:val="22"/>
          <w:szCs w:val="22"/>
        </w:rPr>
        <w:t>=</w:t>
      </w:r>
      <w:r w:rsidRPr="00686DFB">
        <w:rPr>
          <w:sz w:val="22"/>
          <w:szCs w:val="22"/>
          <w:lang w:val="en-US"/>
        </w:rPr>
        <w:t> </w:t>
      </w:r>
      <w:r w:rsidRPr="00686DFB">
        <w:rPr>
          <w:i/>
          <w:sz w:val="22"/>
          <w:szCs w:val="22"/>
          <w:lang w:val="en-US"/>
        </w:rPr>
        <w:t>a</w:t>
      </w:r>
      <w:r w:rsidRPr="00686DFB">
        <w:rPr>
          <w:sz w:val="22"/>
          <w:szCs w:val="22"/>
          <w:vertAlign w:val="subscript"/>
        </w:rPr>
        <w:t>1</w:t>
      </w:r>
      <w:r w:rsidRPr="00686DFB">
        <w:rPr>
          <w:i/>
          <w:sz w:val="22"/>
          <w:szCs w:val="22"/>
          <w:lang w:val="en-US"/>
        </w:rPr>
        <w:t>a</w:t>
      </w:r>
      <w:r w:rsidRPr="00686DFB">
        <w:rPr>
          <w:sz w:val="22"/>
          <w:szCs w:val="22"/>
          <w:vertAlign w:val="subscript"/>
        </w:rPr>
        <w:t>2</w:t>
      </w:r>
      <w:r w:rsidRPr="00686DFB">
        <w:rPr>
          <w:i/>
          <w:sz w:val="22"/>
          <w:szCs w:val="22"/>
        </w:rPr>
        <w:t>…</w:t>
      </w:r>
      <w:r w:rsidRPr="00686DFB">
        <w:rPr>
          <w:i/>
          <w:sz w:val="22"/>
          <w:szCs w:val="22"/>
          <w:lang w:val="en-US"/>
        </w:rPr>
        <w:t>a</w:t>
      </w:r>
      <w:r w:rsidRPr="00686DFB">
        <w:rPr>
          <w:i/>
          <w:sz w:val="22"/>
          <w:szCs w:val="22"/>
          <w:vertAlign w:val="subscript"/>
          <w:lang w:val="en-US"/>
        </w:rPr>
        <w:t>n</w:t>
      </w:r>
      <w:r w:rsidRPr="00686DFB">
        <w:rPr>
          <w:sz w:val="22"/>
          <w:szCs w:val="22"/>
          <w:lang w:val="en-US"/>
        </w:rPr>
        <w:t> </w:t>
      </w:r>
      <w:r w:rsidRPr="00686DFB">
        <w:rPr>
          <w:sz w:val="22"/>
          <w:szCs w:val="22"/>
        </w:rPr>
        <w:t>+</w:t>
      </w:r>
      <w:r w:rsidRPr="00686DFB">
        <w:rPr>
          <w:sz w:val="22"/>
          <w:szCs w:val="22"/>
          <w:lang w:val="en-US"/>
        </w:rPr>
        <w:t> </w:t>
      </w:r>
      <w:r w:rsidRPr="00686DFB">
        <w:rPr>
          <w:i/>
          <w:sz w:val="22"/>
          <w:szCs w:val="22"/>
          <w:lang w:val="en-US"/>
        </w:rPr>
        <w:t>k</w:t>
      </w:r>
      <w:r>
        <w:rPr>
          <w:sz w:val="22"/>
          <w:szCs w:val="22"/>
          <w:lang w:val="en-US"/>
        </w:rPr>
        <w:t> </w:t>
      </w:r>
      <w:r w:rsidRPr="00686DFB">
        <w:rPr>
          <w:sz w:val="22"/>
          <w:szCs w:val="22"/>
        </w:rPr>
        <w:t>=</w:t>
      </w:r>
      <w:r>
        <w:rPr>
          <w:sz w:val="22"/>
          <w:szCs w:val="22"/>
          <w:lang w:val="en-US"/>
        </w:rPr>
        <w:t> </w:t>
      </w:r>
      <w:r w:rsidRPr="00686DFB">
        <w:rPr>
          <w:i/>
          <w:sz w:val="22"/>
          <w:szCs w:val="22"/>
          <w:lang w:val="en-US"/>
        </w:rPr>
        <w:t>a</w:t>
      </w:r>
      <w:r w:rsidRPr="00686DFB">
        <w:rPr>
          <w:i/>
          <w:sz w:val="22"/>
          <w:szCs w:val="22"/>
          <w:vertAlign w:val="subscript"/>
          <w:lang w:val="en-US"/>
        </w:rPr>
        <w:t>n</w:t>
      </w:r>
      <w:r w:rsidRPr="00686DFB">
        <w:rPr>
          <w:sz w:val="22"/>
          <w:szCs w:val="22"/>
        </w:rPr>
        <w:t>(</w:t>
      </w:r>
      <w:r w:rsidRPr="00686DFB">
        <w:rPr>
          <w:i/>
          <w:sz w:val="22"/>
          <w:szCs w:val="22"/>
          <w:lang w:val="en-US"/>
        </w:rPr>
        <w:t>a</w:t>
      </w:r>
      <w:r w:rsidRPr="00686DFB">
        <w:rPr>
          <w:i/>
          <w:sz w:val="22"/>
          <w:szCs w:val="22"/>
          <w:vertAlign w:val="subscript"/>
          <w:lang w:val="en-US"/>
        </w:rPr>
        <w:t>n</w:t>
      </w:r>
      <w:r w:rsidRPr="00686DFB">
        <w:rPr>
          <w:sz w:val="22"/>
          <w:szCs w:val="22"/>
        </w:rPr>
        <w:t>–</w:t>
      </w:r>
      <w:proofErr w:type="gramStart"/>
      <w:r>
        <w:rPr>
          <w:i/>
          <w:sz w:val="22"/>
          <w:szCs w:val="22"/>
          <w:lang w:val="en-US"/>
        </w:rPr>
        <w:t>k</w:t>
      </w:r>
      <w:r w:rsidRPr="00686DFB">
        <w:rPr>
          <w:sz w:val="22"/>
          <w:szCs w:val="22"/>
        </w:rPr>
        <w:t>)+</w:t>
      </w:r>
      <w:proofErr w:type="gramEnd"/>
      <w:r>
        <w:rPr>
          <w:i/>
          <w:sz w:val="22"/>
          <w:szCs w:val="22"/>
          <w:lang w:val="en-US"/>
        </w:rPr>
        <w:t>k</w:t>
      </w:r>
      <w:r w:rsidRPr="00686DFB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С помощью полученного равенства по индукции легко проверить, что при нечётном </w:t>
      </w:r>
      <w:r>
        <w:rPr>
          <w:i/>
          <w:sz w:val="22"/>
          <w:szCs w:val="22"/>
          <w:lang w:val="en-US"/>
        </w:rPr>
        <w:t>k</w:t>
      </w:r>
      <w:r>
        <w:rPr>
          <w:sz w:val="22"/>
          <w:szCs w:val="22"/>
        </w:rPr>
        <w:t xml:space="preserve"> </w:t>
      </w:r>
      <w:r w:rsidR="00677D56">
        <w:rPr>
          <w:sz w:val="22"/>
          <w:szCs w:val="22"/>
        </w:rPr>
        <w:t xml:space="preserve">число </w:t>
      </w:r>
      <w:r>
        <w:rPr>
          <w:i/>
          <w:sz w:val="22"/>
          <w:szCs w:val="22"/>
          <w:lang w:val="en-US"/>
        </w:rPr>
        <w:t>a</w:t>
      </w:r>
      <w:r>
        <w:rPr>
          <w:i/>
          <w:sz w:val="22"/>
          <w:szCs w:val="22"/>
          <w:vertAlign w:val="subscript"/>
          <w:lang w:val="en-US"/>
        </w:rPr>
        <w:t>n</w:t>
      </w:r>
      <w:r>
        <w:rPr>
          <w:sz w:val="22"/>
          <w:szCs w:val="22"/>
        </w:rPr>
        <w:t xml:space="preserve"> даёт при делении на 4 остаток 3 </w:t>
      </w:r>
      <w:r w:rsidR="00AB271C">
        <w:rPr>
          <w:sz w:val="22"/>
          <w:szCs w:val="22"/>
        </w:rPr>
        <w:t>для</w:t>
      </w:r>
      <w:r>
        <w:rPr>
          <w:sz w:val="22"/>
          <w:szCs w:val="22"/>
        </w:rPr>
        <w:t xml:space="preserve"> всех </w:t>
      </w:r>
      <w:r>
        <w:rPr>
          <w:i/>
          <w:sz w:val="22"/>
          <w:szCs w:val="22"/>
          <w:lang w:val="en-US"/>
        </w:rPr>
        <w:t>n</w:t>
      </w:r>
      <w:r>
        <w:rPr>
          <w:sz w:val="22"/>
          <w:szCs w:val="22"/>
          <w:lang w:val="en-US"/>
        </w:rPr>
        <w:t> </w:t>
      </w:r>
      <w:r w:rsidRPr="00686DFB">
        <w:rPr>
          <w:sz w:val="22"/>
          <w:szCs w:val="22"/>
        </w:rPr>
        <w:t>≥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 xml:space="preserve">2, и потому в последовательности </w:t>
      </w:r>
      <w:r w:rsidR="00F14FDF">
        <w:rPr>
          <w:i/>
          <w:sz w:val="22"/>
          <w:szCs w:val="22"/>
          <w:lang w:val="en-US"/>
        </w:rPr>
        <w:t>a</w:t>
      </w:r>
      <w:r w:rsidR="00F14FDF">
        <w:rPr>
          <w:i/>
          <w:sz w:val="22"/>
          <w:szCs w:val="22"/>
          <w:vertAlign w:val="subscript"/>
          <w:lang w:val="en-US"/>
        </w:rPr>
        <w:t>n</w:t>
      </w:r>
      <w:r w:rsidR="00F14FDF">
        <w:rPr>
          <w:sz w:val="22"/>
          <w:szCs w:val="22"/>
        </w:rPr>
        <w:t xml:space="preserve"> не более одного точного квадрата. Если</w:t>
      </w:r>
      <w:r w:rsidR="00F14FDF" w:rsidRPr="00514B21">
        <w:rPr>
          <w:sz w:val="22"/>
          <w:szCs w:val="22"/>
          <w:lang w:val="en-US"/>
        </w:rPr>
        <w:t xml:space="preserve"> </w:t>
      </w:r>
      <w:r w:rsidR="00F14FDF">
        <w:rPr>
          <w:sz w:val="22"/>
          <w:szCs w:val="22"/>
        </w:rPr>
        <w:t>же</w:t>
      </w:r>
      <w:r w:rsidR="00F14FDF" w:rsidRPr="00514B21">
        <w:rPr>
          <w:sz w:val="22"/>
          <w:szCs w:val="22"/>
          <w:lang w:val="en-US"/>
        </w:rPr>
        <w:t xml:space="preserve"> </w:t>
      </w:r>
      <w:r w:rsidR="00F14FDF">
        <w:rPr>
          <w:i/>
          <w:sz w:val="22"/>
          <w:szCs w:val="22"/>
          <w:lang w:val="en-US"/>
        </w:rPr>
        <w:t>k</w:t>
      </w:r>
      <w:r w:rsidR="00F14FDF" w:rsidRPr="00514B21">
        <w:rPr>
          <w:sz w:val="22"/>
          <w:szCs w:val="22"/>
          <w:lang w:val="en-US"/>
        </w:rPr>
        <w:t xml:space="preserve"> </w:t>
      </w:r>
      <w:r w:rsidR="00F14FDF">
        <w:rPr>
          <w:sz w:val="22"/>
          <w:szCs w:val="22"/>
        </w:rPr>
        <w:t>чётно</w:t>
      </w:r>
      <w:r w:rsidR="00F14FDF" w:rsidRPr="00514B21">
        <w:rPr>
          <w:sz w:val="22"/>
          <w:szCs w:val="22"/>
          <w:lang w:val="en-US"/>
        </w:rPr>
        <w:t xml:space="preserve">, </w:t>
      </w:r>
      <w:r w:rsidR="00F14FDF">
        <w:rPr>
          <w:sz w:val="22"/>
          <w:szCs w:val="22"/>
        </w:rPr>
        <w:t>то</w:t>
      </w:r>
      <w:r w:rsidR="00F14FDF" w:rsidRPr="00514B21">
        <w:rPr>
          <w:sz w:val="22"/>
          <w:szCs w:val="22"/>
          <w:lang w:val="en-US"/>
        </w:rPr>
        <w:t xml:space="preserve"> </w:t>
      </w:r>
      <w:r w:rsidR="00514B21" w:rsidRPr="00686DFB">
        <w:rPr>
          <w:i/>
          <w:sz w:val="22"/>
          <w:szCs w:val="22"/>
          <w:lang w:val="en-US"/>
        </w:rPr>
        <w:t>a</w:t>
      </w:r>
      <w:r w:rsidR="00514B21" w:rsidRPr="00686DFB">
        <w:rPr>
          <w:i/>
          <w:sz w:val="22"/>
          <w:szCs w:val="22"/>
          <w:vertAlign w:val="subscript"/>
          <w:lang w:val="en-US"/>
        </w:rPr>
        <w:t>n</w:t>
      </w:r>
      <w:r w:rsidR="00514B21" w:rsidRPr="00514B21">
        <w:rPr>
          <w:sz w:val="22"/>
          <w:szCs w:val="22"/>
          <w:vertAlign w:val="subscript"/>
          <w:lang w:val="en-US"/>
        </w:rPr>
        <w:t>+1</w:t>
      </w:r>
      <w:r w:rsidR="00514B21" w:rsidRPr="00686DFB">
        <w:rPr>
          <w:sz w:val="22"/>
          <w:szCs w:val="22"/>
          <w:lang w:val="en-US"/>
        </w:rPr>
        <w:t> </w:t>
      </w:r>
      <w:r w:rsidR="00514B21" w:rsidRPr="00514B21">
        <w:rPr>
          <w:sz w:val="22"/>
          <w:szCs w:val="22"/>
          <w:lang w:val="en-US"/>
        </w:rPr>
        <w:t>=</w:t>
      </w:r>
      <w:r w:rsidR="00514B21" w:rsidRPr="00686DFB">
        <w:rPr>
          <w:sz w:val="22"/>
          <w:szCs w:val="22"/>
          <w:lang w:val="en-US"/>
        </w:rPr>
        <w:t> </w:t>
      </w:r>
      <w:r w:rsidR="00514B21" w:rsidRPr="00686DFB">
        <w:rPr>
          <w:i/>
          <w:sz w:val="22"/>
          <w:szCs w:val="22"/>
          <w:lang w:val="en-US"/>
        </w:rPr>
        <w:t>a</w:t>
      </w:r>
      <w:r w:rsidR="00514B21" w:rsidRPr="00686DFB">
        <w:rPr>
          <w:i/>
          <w:sz w:val="22"/>
          <w:szCs w:val="22"/>
          <w:vertAlign w:val="subscript"/>
          <w:lang w:val="en-US"/>
        </w:rPr>
        <w:t>n</w:t>
      </w:r>
      <w:r w:rsidR="00514B21" w:rsidRPr="00514B21">
        <w:rPr>
          <w:sz w:val="22"/>
          <w:szCs w:val="22"/>
          <w:lang w:val="en-US"/>
        </w:rPr>
        <w:t>(</w:t>
      </w:r>
      <w:r w:rsidR="00514B21" w:rsidRPr="00686DFB">
        <w:rPr>
          <w:i/>
          <w:sz w:val="22"/>
          <w:szCs w:val="22"/>
          <w:lang w:val="en-US"/>
        </w:rPr>
        <w:t>a</w:t>
      </w:r>
      <w:r w:rsidR="00514B21" w:rsidRPr="00686DFB">
        <w:rPr>
          <w:i/>
          <w:sz w:val="22"/>
          <w:szCs w:val="22"/>
          <w:vertAlign w:val="subscript"/>
          <w:lang w:val="en-US"/>
        </w:rPr>
        <w:t>n</w:t>
      </w:r>
      <w:r w:rsidR="00514B21" w:rsidRPr="00514B21">
        <w:rPr>
          <w:sz w:val="22"/>
          <w:szCs w:val="22"/>
          <w:lang w:val="en-US"/>
        </w:rPr>
        <w:t>–</w:t>
      </w:r>
      <w:proofErr w:type="gramStart"/>
      <w:r w:rsidR="00514B21">
        <w:rPr>
          <w:i/>
          <w:sz w:val="22"/>
          <w:szCs w:val="22"/>
          <w:lang w:val="en-US"/>
        </w:rPr>
        <w:t>k</w:t>
      </w:r>
      <w:r w:rsidR="00514B21" w:rsidRPr="00514B21">
        <w:rPr>
          <w:sz w:val="22"/>
          <w:szCs w:val="22"/>
          <w:lang w:val="en-US"/>
        </w:rPr>
        <w:t>)+</w:t>
      </w:r>
      <w:proofErr w:type="gramEnd"/>
      <w:r w:rsidR="00514B21">
        <w:rPr>
          <w:i/>
          <w:sz w:val="22"/>
          <w:szCs w:val="22"/>
          <w:lang w:val="en-US"/>
        </w:rPr>
        <w:t>k</w:t>
      </w:r>
      <w:r w:rsidR="00514B21" w:rsidRPr="00514B21">
        <w:rPr>
          <w:sz w:val="22"/>
          <w:szCs w:val="22"/>
          <w:lang w:val="en-US"/>
        </w:rPr>
        <w:t> = (</w:t>
      </w:r>
      <w:r w:rsidR="00514B21">
        <w:rPr>
          <w:i/>
          <w:sz w:val="22"/>
          <w:szCs w:val="22"/>
          <w:lang w:val="en-US"/>
        </w:rPr>
        <w:t>a</w:t>
      </w:r>
      <w:r w:rsidR="00514B21">
        <w:rPr>
          <w:i/>
          <w:sz w:val="22"/>
          <w:szCs w:val="22"/>
          <w:vertAlign w:val="subscript"/>
          <w:lang w:val="en-US"/>
        </w:rPr>
        <w:t>n</w:t>
      </w:r>
      <w:r w:rsidR="00514B21">
        <w:rPr>
          <w:sz w:val="22"/>
          <w:szCs w:val="22"/>
          <w:lang w:val="en-US"/>
        </w:rPr>
        <w:t>–</w:t>
      </w:r>
      <w:r w:rsidR="00514B21">
        <w:rPr>
          <w:i/>
          <w:sz w:val="22"/>
          <w:szCs w:val="22"/>
          <w:lang w:val="en-US"/>
        </w:rPr>
        <w:t>k</w:t>
      </w:r>
      <w:r w:rsidR="00514B21">
        <w:rPr>
          <w:sz w:val="22"/>
          <w:szCs w:val="22"/>
          <w:lang w:val="en-US"/>
        </w:rPr>
        <w:t>/2)</w:t>
      </w:r>
      <w:r w:rsidR="00514B21">
        <w:rPr>
          <w:sz w:val="22"/>
          <w:szCs w:val="22"/>
          <w:vertAlign w:val="superscript"/>
          <w:lang w:val="en-US"/>
        </w:rPr>
        <w:t>2</w:t>
      </w:r>
      <w:r w:rsidR="00514B21">
        <w:rPr>
          <w:sz w:val="22"/>
          <w:szCs w:val="22"/>
          <w:lang w:val="en-US"/>
        </w:rPr>
        <w:t>+(</w:t>
      </w:r>
      <w:r w:rsidR="00514B21">
        <w:rPr>
          <w:i/>
          <w:sz w:val="22"/>
          <w:szCs w:val="22"/>
          <w:lang w:val="en-US"/>
        </w:rPr>
        <w:t>k</w:t>
      </w:r>
      <w:r w:rsidR="00514B21">
        <w:rPr>
          <w:sz w:val="22"/>
          <w:szCs w:val="22"/>
          <w:lang w:val="en-US"/>
        </w:rPr>
        <w:t>–</w:t>
      </w:r>
      <w:r w:rsidR="00514B21">
        <w:rPr>
          <w:i/>
          <w:sz w:val="22"/>
          <w:szCs w:val="22"/>
          <w:lang w:val="en-US"/>
        </w:rPr>
        <w:t>k</w:t>
      </w:r>
      <w:r w:rsidR="00514B21">
        <w:rPr>
          <w:sz w:val="22"/>
          <w:szCs w:val="22"/>
          <w:vertAlign w:val="superscript"/>
          <w:lang w:val="en-US"/>
        </w:rPr>
        <w:t>2</w:t>
      </w:r>
      <w:r w:rsidR="00514B21">
        <w:rPr>
          <w:sz w:val="22"/>
          <w:szCs w:val="22"/>
          <w:lang w:val="en-US"/>
        </w:rPr>
        <w:t>/4)</w:t>
      </w:r>
      <w:r w:rsidR="00514B21" w:rsidRPr="00514B21">
        <w:rPr>
          <w:sz w:val="22"/>
          <w:szCs w:val="22"/>
          <w:lang w:val="en-US"/>
        </w:rPr>
        <w:t xml:space="preserve">. </w:t>
      </w:r>
      <w:r w:rsidR="00514B21">
        <w:rPr>
          <w:sz w:val="22"/>
          <w:szCs w:val="22"/>
        </w:rPr>
        <w:t xml:space="preserve">Поскольку </w:t>
      </w:r>
      <w:r w:rsidR="00514B21">
        <w:rPr>
          <w:i/>
          <w:sz w:val="22"/>
          <w:szCs w:val="22"/>
          <w:lang w:val="en-US"/>
        </w:rPr>
        <w:t>a</w:t>
      </w:r>
      <w:r w:rsidR="00514B21">
        <w:rPr>
          <w:i/>
          <w:sz w:val="22"/>
          <w:szCs w:val="22"/>
          <w:vertAlign w:val="subscript"/>
          <w:lang w:val="en-US"/>
        </w:rPr>
        <w:t>n</w:t>
      </w:r>
      <w:r w:rsidR="00514B21">
        <w:rPr>
          <w:sz w:val="22"/>
          <w:szCs w:val="22"/>
        </w:rPr>
        <w:t xml:space="preserve"> неограниченно возрастает, с какого-то момента оно станет настолько велико, что расстояния от </w:t>
      </w:r>
      <w:r w:rsidR="00514B21" w:rsidRPr="00514B21">
        <w:rPr>
          <w:sz w:val="22"/>
          <w:szCs w:val="22"/>
        </w:rPr>
        <w:t>(</w:t>
      </w:r>
      <w:r w:rsidR="00514B21">
        <w:rPr>
          <w:i/>
          <w:sz w:val="22"/>
          <w:szCs w:val="22"/>
          <w:lang w:val="en-US"/>
        </w:rPr>
        <w:t>a</w:t>
      </w:r>
      <w:r w:rsidR="00514B21">
        <w:rPr>
          <w:i/>
          <w:sz w:val="22"/>
          <w:szCs w:val="22"/>
          <w:vertAlign w:val="subscript"/>
          <w:lang w:val="en-US"/>
        </w:rPr>
        <w:t>n</w:t>
      </w:r>
      <w:r w:rsidR="00514B21" w:rsidRPr="00514B21">
        <w:rPr>
          <w:sz w:val="22"/>
          <w:szCs w:val="22"/>
        </w:rPr>
        <w:t>–</w:t>
      </w:r>
      <w:r w:rsidR="00514B21">
        <w:rPr>
          <w:i/>
          <w:sz w:val="22"/>
          <w:szCs w:val="22"/>
          <w:lang w:val="en-US"/>
        </w:rPr>
        <w:t>k</w:t>
      </w:r>
      <w:r w:rsidR="00514B21" w:rsidRPr="00514B21">
        <w:rPr>
          <w:sz w:val="22"/>
          <w:szCs w:val="22"/>
        </w:rPr>
        <w:t>/2)</w:t>
      </w:r>
      <w:r w:rsidR="00514B21" w:rsidRPr="00514B21">
        <w:rPr>
          <w:sz w:val="22"/>
          <w:szCs w:val="22"/>
          <w:vertAlign w:val="superscript"/>
        </w:rPr>
        <w:t>2</w:t>
      </w:r>
      <w:r w:rsidR="00514B21">
        <w:rPr>
          <w:sz w:val="22"/>
          <w:szCs w:val="22"/>
        </w:rPr>
        <w:t xml:space="preserve"> до соседних квадратов станут больше, чем </w:t>
      </w:r>
      <w:r w:rsidR="00514B21" w:rsidRPr="00514B21">
        <w:rPr>
          <w:sz w:val="22"/>
          <w:szCs w:val="22"/>
        </w:rPr>
        <w:t>|</w:t>
      </w:r>
      <w:r w:rsidR="00514B21">
        <w:rPr>
          <w:i/>
          <w:sz w:val="22"/>
          <w:szCs w:val="22"/>
          <w:lang w:val="en-US"/>
        </w:rPr>
        <w:t>k</w:t>
      </w:r>
      <w:r w:rsidR="00514B21" w:rsidRPr="00514B21">
        <w:rPr>
          <w:sz w:val="22"/>
          <w:szCs w:val="22"/>
        </w:rPr>
        <w:t>–</w:t>
      </w:r>
      <w:r w:rsidR="00514B21">
        <w:rPr>
          <w:i/>
          <w:sz w:val="22"/>
          <w:szCs w:val="22"/>
          <w:lang w:val="en-US"/>
        </w:rPr>
        <w:t>k</w:t>
      </w:r>
      <w:r w:rsidR="00514B21" w:rsidRPr="00514B21">
        <w:rPr>
          <w:sz w:val="22"/>
          <w:szCs w:val="22"/>
          <w:vertAlign w:val="superscript"/>
        </w:rPr>
        <w:t>2</w:t>
      </w:r>
      <w:r w:rsidR="00514B21">
        <w:rPr>
          <w:sz w:val="22"/>
          <w:szCs w:val="22"/>
        </w:rPr>
        <w:t>/4</w:t>
      </w:r>
      <w:r w:rsidR="00514B21" w:rsidRPr="00514B21">
        <w:rPr>
          <w:sz w:val="22"/>
          <w:szCs w:val="22"/>
        </w:rPr>
        <w:t xml:space="preserve">|. </w:t>
      </w:r>
      <w:r w:rsidR="00514B21">
        <w:rPr>
          <w:sz w:val="22"/>
          <w:szCs w:val="22"/>
        </w:rPr>
        <w:t xml:space="preserve">Если </w:t>
      </w:r>
      <w:r w:rsidR="00514B21">
        <w:rPr>
          <w:i/>
          <w:sz w:val="22"/>
          <w:szCs w:val="22"/>
          <w:lang w:val="en-US"/>
        </w:rPr>
        <w:t>k</w:t>
      </w:r>
      <w:r w:rsidR="00514B21" w:rsidRPr="00514B21">
        <w:rPr>
          <w:sz w:val="22"/>
          <w:szCs w:val="22"/>
        </w:rPr>
        <w:t>–</w:t>
      </w:r>
      <w:r w:rsidR="00514B21">
        <w:rPr>
          <w:i/>
          <w:sz w:val="22"/>
          <w:szCs w:val="22"/>
          <w:lang w:val="en-US"/>
        </w:rPr>
        <w:t>k</w:t>
      </w:r>
      <w:r w:rsidR="00514B21" w:rsidRPr="00514B21">
        <w:rPr>
          <w:sz w:val="22"/>
          <w:szCs w:val="22"/>
          <w:vertAlign w:val="superscript"/>
        </w:rPr>
        <w:t>2</w:t>
      </w:r>
      <w:r w:rsidR="00514B21" w:rsidRPr="00514B21">
        <w:rPr>
          <w:sz w:val="22"/>
          <w:szCs w:val="22"/>
        </w:rPr>
        <w:t>/4</w:t>
      </w:r>
      <w:r w:rsidR="00514B21">
        <w:rPr>
          <w:sz w:val="22"/>
          <w:szCs w:val="22"/>
        </w:rPr>
        <w:t> </w:t>
      </w:r>
      <w:r w:rsidR="00514B21" w:rsidRPr="00514B21">
        <w:rPr>
          <w:sz w:val="22"/>
          <w:szCs w:val="22"/>
        </w:rPr>
        <w:t>≠ </w:t>
      </w:r>
      <w:r w:rsidR="00514B21">
        <w:rPr>
          <w:sz w:val="22"/>
          <w:szCs w:val="22"/>
        </w:rPr>
        <w:t xml:space="preserve">0, с этого момента в последовательности не будет ни одного точного квадрата. Если же </w:t>
      </w:r>
      <w:r w:rsidR="00514B21">
        <w:rPr>
          <w:i/>
          <w:sz w:val="22"/>
          <w:szCs w:val="22"/>
          <w:lang w:val="en-US"/>
        </w:rPr>
        <w:t>k</w:t>
      </w:r>
      <w:r w:rsidR="00514B21" w:rsidRPr="00514B21">
        <w:rPr>
          <w:sz w:val="22"/>
          <w:szCs w:val="22"/>
        </w:rPr>
        <w:t>–</w:t>
      </w:r>
      <w:r w:rsidR="00514B21">
        <w:rPr>
          <w:i/>
          <w:sz w:val="22"/>
          <w:szCs w:val="22"/>
          <w:lang w:val="en-US"/>
        </w:rPr>
        <w:t>k</w:t>
      </w:r>
      <w:r w:rsidR="00514B21" w:rsidRPr="00514B21">
        <w:rPr>
          <w:sz w:val="22"/>
          <w:szCs w:val="22"/>
          <w:vertAlign w:val="superscript"/>
        </w:rPr>
        <w:t>2</w:t>
      </w:r>
      <w:r w:rsidR="00514B21" w:rsidRPr="00514B21">
        <w:rPr>
          <w:sz w:val="22"/>
          <w:szCs w:val="22"/>
        </w:rPr>
        <w:t>/4</w:t>
      </w:r>
      <w:r w:rsidR="00514B21">
        <w:rPr>
          <w:sz w:val="22"/>
          <w:szCs w:val="22"/>
        </w:rPr>
        <w:t> =</w:t>
      </w:r>
      <w:r w:rsidR="00514B21" w:rsidRPr="00514B21">
        <w:rPr>
          <w:sz w:val="22"/>
          <w:szCs w:val="22"/>
        </w:rPr>
        <w:t> </w:t>
      </w:r>
      <w:r w:rsidR="00514B21">
        <w:rPr>
          <w:sz w:val="22"/>
          <w:szCs w:val="22"/>
        </w:rPr>
        <w:t xml:space="preserve">0, то </w:t>
      </w:r>
      <w:r w:rsidR="00514B21">
        <w:rPr>
          <w:i/>
          <w:sz w:val="22"/>
          <w:szCs w:val="22"/>
          <w:lang w:val="en-US"/>
        </w:rPr>
        <w:t>k</w:t>
      </w:r>
      <w:r w:rsidR="00514B21">
        <w:rPr>
          <w:sz w:val="22"/>
          <w:szCs w:val="22"/>
          <w:lang w:val="en-US"/>
        </w:rPr>
        <w:t> </w:t>
      </w:r>
      <w:r w:rsidR="00514B21" w:rsidRPr="00514B21">
        <w:rPr>
          <w:sz w:val="22"/>
          <w:szCs w:val="22"/>
        </w:rPr>
        <w:t>=</w:t>
      </w:r>
      <w:r w:rsidR="00514B21">
        <w:rPr>
          <w:sz w:val="22"/>
          <w:szCs w:val="22"/>
          <w:lang w:val="en-US"/>
        </w:rPr>
        <w:t> </w:t>
      </w:r>
      <w:r w:rsidR="00514B21" w:rsidRPr="00514B21">
        <w:rPr>
          <w:sz w:val="22"/>
          <w:szCs w:val="22"/>
        </w:rPr>
        <w:t>4,</w:t>
      </w:r>
      <w:r w:rsidR="00514B21">
        <w:rPr>
          <w:sz w:val="22"/>
          <w:szCs w:val="22"/>
        </w:rPr>
        <w:t xml:space="preserve"> и все </w:t>
      </w:r>
      <w:r w:rsidR="00514B21">
        <w:rPr>
          <w:i/>
          <w:sz w:val="22"/>
          <w:szCs w:val="22"/>
          <w:lang w:val="en-US"/>
        </w:rPr>
        <w:t>a</w:t>
      </w:r>
      <w:r w:rsidR="00514B21">
        <w:rPr>
          <w:i/>
          <w:sz w:val="22"/>
          <w:szCs w:val="22"/>
          <w:vertAlign w:val="subscript"/>
          <w:lang w:val="en-US"/>
        </w:rPr>
        <w:t>n</w:t>
      </w:r>
      <w:r w:rsidR="00514B21">
        <w:rPr>
          <w:sz w:val="22"/>
          <w:szCs w:val="22"/>
        </w:rPr>
        <w:t>, начиная со второго, будут точными квадратами.</w:t>
      </w:r>
    </w:p>
    <w:p w:rsidR="003F5FB6" w:rsidRDefault="00F237BD" w:rsidP="00677D56">
      <w:pPr>
        <w:pStyle w:val="a0"/>
        <w:spacing w:before="120" w:after="0" w:line="240" w:lineRule="auto"/>
        <w:jc w:val="both"/>
      </w:pPr>
      <w:r>
        <w:rPr>
          <w:b/>
          <w:i/>
          <w:sz w:val="22"/>
          <w:szCs w:val="22"/>
        </w:rPr>
        <w:t>Задача 6</w:t>
      </w:r>
      <w:r>
        <w:rPr>
          <w:b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  <w:r w:rsidR="00A179DE" w:rsidRPr="00A179DE">
        <w:rPr>
          <w:i/>
          <w:sz w:val="22"/>
          <w:szCs w:val="22"/>
        </w:rPr>
        <w:t>Дана последовательность длины n</w:t>
      </w:r>
      <w:r w:rsidR="001E01CE" w:rsidRPr="001E01CE">
        <w:rPr>
          <w:i/>
          <w:sz w:val="22"/>
          <w:szCs w:val="22"/>
        </w:rPr>
        <w:t xml:space="preserve"> (</w:t>
      </w:r>
      <w:r w:rsidR="001E01CE" w:rsidRPr="001E01CE">
        <w:rPr>
          <w:i/>
          <w:sz w:val="22"/>
          <w:szCs w:val="22"/>
          <w:lang w:val="en-US"/>
        </w:rPr>
        <w:t>n </w:t>
      </w:r>
      <w:r w:rsidR="001E01CE" w:rsidRPr="001E01CE">
        <w:rPr>
          <w:i/>
          <w:sz w:val="22"/>
          <w:szCs w:val="22"/>
        </w:rPr>
        <w:t>≥</w:t>
      </w:r>
      <w:r w:rsidR="001E01CE" w:rsidRPr="001E01CE">
        <w:rPr>
          <w:i/>
          <w:sz w:val="22"/>
          <w:szCs w:val="22"/>
          <w:lang w:val="en-US"/>
        </w:rPr>
        <w:t> </w:t>
      </w:r>
      <w:r w:rsidR="001E01CE" w:rsidRPr="001E01CE">
        <w:rPr>
          <w:i/>
          <w:sz w:val="22"/>
          <w:szCs w:val="22"/>
        </w:rPr>
        <w:t>2)</w:t>
      </w:r>
      <w:r w:rsidR="00A179DE" w:rsidRPr="00A179DE">
        <w:rPr>
          <w:i/>
          <w:sz w:val="22"/>
          <w:szCs w:val="22"/>
        </w:rPr>
        <w:t xml:space="preserve">, состоящая из нулей и единиц. Несколько цифр, стоящих подряд (возможно, одна), образуют </w:t>
      </w:r>
      <w:proofErr w:type="spellStart"/>
      <w:r w:rsidR="00A179DE" w:rsidRPr="00A179DE">
        <w:rPr>
          <w:i/>
          <w:sz w:val="22"/>
          <w:szCs w:val="22"/>
        </w:rPr>
        <w:t>подпалиндром</w:t>
      </w:r>
      <w:proofErr w:type="spellEnd"/>
      <w:r w:rsidR="00A179DE" w:rsidRPr="00A179DE">
        <w:rPr>
          <w:i/>
          <w:sz w:val="22"/>
          <w:szCs w:val="22"/>
        </w:rPr>
        <w:t xml:space="preserve">, если последовательность этих цифр одинаково читается от начала к концу и от конца к началу. Какое наименьшее количество </w:t>
      </w:r>
      <w:proofErr w:type="spellStart"/>
      <w:r w:rsidR="00A179DE" w:rsidRPr="00A179DE">
        <w:rPr>
          <w:i/>
          <w:sz w:val="22"/>
          <w:szCs w:val="22"/>
        </w:rPr>
        <w:t>подпалиндромов</w:t>
      </w:r>
      <w:proofErr w:type="spellEnd"/>
      <w:r w:rsidR="00A179DE" w:rsidRPr="00A179DE">
        <w:rPr>
          <w:i/>
          <w:sz w:val="22"/>
          <w:szCs w:val="22"/>
        </w:rPr>
        <w:t xml:space="preserve"> может быть в последовательности?</w:t>
      </w:r>
    </w:p>
    <w:p w:rsidR="00A96A76" w:rsidRPr="00A96A76" w:rsidRDefault="00E82ABD" w:rsidP="00677D56">
      <w:pPr>
        <w:pStyle w:val="a0"/>
        <w:spacing w:before="12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Ответ</w:t>
      </w:r>
      <w:r>
        <w:rPr>
          <w:sz w:val="22"/>
          <w:szCs w:val="22"/>
        </w:rPr>
        <w:t xml:space="preserve">. </w:t>
      </w:r>
      <w:r w:rsidRPr="00E82ABD">
        <w:rPr>
          <w:sz w:val="22"/>
          <w:szCs w:val="22"/>
        </w:rPr>
        <w:t>2</w:t>
      </w:r>
      <w:r w:rsidRPr="00E82ABD">
        <w:rPr>
          <w:i/>
          <w:sz w:val="22"/>
          <w:szCs w:val="22"/>
          <w:lang w:val="en-US"/>
        </w:rPr>
        <w:t>n</w:t>
      </w:r>
      <w:r>
        <w:rPr>
          <w:sz w:val="22"/>
          <w:szCs w:val="22"/>
        </w:rPr>
        <w:t>–</w:t>
      </w:r>
      <w:r w:rsidRPr="00E82ABD">
        <w:rPr>
          <w:sz w:val="22"/>
          <w:szCs w:val="22"/>
        </w:rPr>
        <w:t xml:space="preserve">2. </w:t>
      </w:r>
      <w:r w:rsidR="00F237BD" w:rsidRPr="00E82ABD">
        <w:rPr>
          <w:sz w:val="22"/>
          <w:szCs w:val="22"/>
          <w:u w:val="single"/>
        </w:rPr>
        <w:t>Решение</w:t>
      </w:r>
      <w:r w:rsidR="00F237BD">
        <w:rPr>
          <w:sz w:val="22"/>
          <w:szCs w:val="22"/>
        </w:rPr>
        <w:t xml:space="preserve">. </w:t>
      </w:r>
      <w:r>
        <w:rPr>
          <w:i/>
          <w:sz w:val="22"/>
          <w:szCs w:val="22"/>
        </w:rPr>
        <w:t>Оценка</w:t>
      </w:r>
      <w:r>
        <w:rPr>
          <w:sz w:val="22"/>
          <w:szCs w:val="22"/>
        </w:rPr>
        <w:t xml:space="preserve">. </w:t>
      </w:r>
      <w:r w:rsidR="00A96A76">
        <w:rPr>
          <w:sz w:val="22"/>
          <w:szCs w:val="22"/>
        </w:rPr>
        <w:t xml:space="preserve">Индукция по числу символов. </w:t>
      </w:r>
      <w:r w:rsidR="00A43C86">
        <w:rPr>
          <w:sz w:val="22"/>
          <w:szCs w:val="22"/>
        </w:rPr>
        <w:t xml:space="preserve">При </w:t>
      </w:r>
      <w:r w:rsidR="00A43C86">
        <w:rPr>
          <w:i/>
          <w:sz w:val="22"/>
          <w:szCs w:val="22"/>
          <w:lang w:val="en-US"/>
        </w:rPr>
        <w:t>n</w:t>
      </w:r>
      <w:r w:rsidR="00A43C86">
        <w:rPr>
          <w:sz w:val="22"/>
          <w:szCs w:val="22"/>
          <w:lang w:val="en-US"/>
        </w:rPr>
        <w:t> </w:t>
      </w:r>
      <w:r w:rsidR="00A43C86" w:rsidRPr="00A43C86">
        <w:rPr>
          <w:sz w:val="22"/>
          <w:szCs w:val="22"/>
        </w:rPr>
        <w:t>=</w:t>
      </w:r>
      <w:r w:rsidR="00A43C86">
        <w:rPr>
          <w:sz w:val="22"/>
          <w:szCs w:val="22"/>
          <w:lang w:val="en-US"/>
        </w:rPr>
        <w:t> </w:t>
      </w:r>
      <w:r w:rsidR="00A43C86" w:rsidRPr="00A43C86">
        <w:rPr>
          <w:sz w:val="22"/>
          <w:szCs w:val="22"/>
        </w:rPr>
        <w:t>2</w:t>
      </w:r>
      <w:r w:rsidR="00A43C86">
        <w:rPr>
          <w:sz w:val="22"/>
          <w:szCs w:val="22"/>
        </w:rPr>
        <w:t xml:space="preserve"> палиндромов хотя бы два – каждый из символов. При </w:t>
      </w:r>
      <w:r w:rsidR="00A43C86">
        <w:rPr>
          <w:i/>
          <w:sz w:val="22"/>
          <w:szCs w:val="22"/>
          <w:lang w:val="en-US"/>
        </w:rPr>
        <w:t>n</w:t>
      </w:r>
      <w:r w:rsidR="00A43C86">
        <w:rPr>
          <w:sz w:val="22"/>
          <w:szCs w:val="22"/>
          <w:lang w:val="en-US"/>
        </w:rPr>
        <w:t> </w:t>
      </w:r>
      <w:r w:rsidR="00A43C86" w:rsidRPr="00A43C86">
        <w:rPr>
          <w:sz w:val="22"/>
          <w:szCs w:val="22"/>
        </w:rPr>
        <w:t>=</w:t>
      </w:r>
      <w:r w:rsidR="00A43C86">
        <w:rPr>
          <w:sz w:val="22"/>
          <w:szCs w:val="22"/>
          <w:lang w:val="en-US"/>
        </w:rPr>
        <w:t> </w:t>
      </w:r>
      <w:r w:rsidR="00A43C86">
        <w:rPr>
          <w:sz w:val="22"/>
          <w:szCs w:val="22"/>
        </w:rPr>
        <w:t xml:space="preserve">3 – хотя бы четыре: три символа и одна из конфигураций </w:t>
      </w:r>
      <w:r w:rsidR="00A43C86">
        <w:rPr>
          <w:i/>
          <w:sz w:val="22"/>
          <w:szCs w:val="22"/>
          <w:lang w:val="en-US"/>
        </w:rPr>
        <w:t>aa</w:t>
      </w:r>
      <w:r w:rsidR="00A43C86">
        <w:rPr>
          <w:sz w:val="22"/>
          <w:szCs w:val="22"/>
        </w:rPr>
        <w:t xml:space="preserve"> или </w:t>
      </w:r>
      <w:r w:rsidR="00A43C86">
        <w:rPr>
          <w:i/>
          <w:sz w:val="22"/>
          <w:szCs w:val="22"/>
          <w:lang w:val="en-US"/>
        </w:rPr>
        <w:t>aba</w:t>
      </w:r>
      <w:r w:rsidR="00A43C86" w:rsidRPr="00A43C86">
        <w:rPr>
          <w:sz w:val="22"/>
          <w:szCs w:val="22"/>
        </w:rPr>
        <w:t xml:space="preserve">. </w:t>
      </w:r>
      <w:r w:rsidR="00A43C86">
        <w:rPr>
          <w:sz w:val="22"/>
          <w:szCs w:val="22"/>
        </w:rPr>
        <w:t xml:space="preserve">Пусть уже доказано, </w:t>
      </w:r>
      <w:r w:rsidR="001E01CE">
        <w:rPr>
          <w:sz w:val="22"/>
          <w:szCs w:val="22"/>
        </w:rPr>
        <w:t xml:space="preserve">что </w:t>
      </w:r>
      <w:r w:rsidR="00A43C86">
        <w:rPr>
          <w:sz w:val="22"/>
          <w:szCs w:val="22"/>
        </w:rPr>
        <w:t xml:space="preserve">при </w:t>
      </w:r>
      <w:r w:rsidR="00A43C86">
        <w:rPr>
          <w:i/>
          <w:sz w:val="22"/>
          <w:szCs w:val="22"/>
          <w:lang w:val="en-US"/>
        </w:rPr>
        <w:t>n</w:t>
      </w:r>
      <w:r w:rsidR="00A43C86">
        <w:rPr>
          <w:sz w:val="22"/>
          <w:szCs w:val="22"/>
          <w:lang w:val="en-US"/>
        </w:rPr>
        <w:t> </w:t>
      </w:r>
      <w:r w:rsidR="00A43C86" w:rsidRPr="00A43C86">
        <w:rPr>
          <w:sz w:val="22"/>
          <w:szCs w:val="22"/>
        </w:rPr>
        <w:t>=</w:t>
      </w:r>
      <w:r w:rsidR="00A43C86">
        <w:rPr>
          <w:sz w:val="22"/>
          <w:szCs w:val="22"/>
          <w:lang w:val="en-US"/>
        </w:rPr>
        <w:t> </w:t>
      </w:r>
      <w:r w:rsidR="00A43C86">
        <w:rPr>
          <w:i/>
          <w:sz w:val="22"/>
          <w:szCs w:val="22"/>
          <w:lang w:val="en-US"/>
        </w:rPr>
        <w:t>k</w:t>
      </w:r>
      <w:r w:rsidR="00A43C86" w:rsidRPr="00A43C86">
        <w:rPr>
          <w:sz w:val="22"/>
          <w:szCs w:val="22"/>
        </w:rPr>
        <w:t xml:space="preserve"> (</w:t>
      </w:r>
      <w:r w:rsidR="00A43C86">
        <w:rPr>
          <w:i/>
          <w:sz w:val="22"/>
          <w:szCs w:val="22"/>
          <w:lang w:val="en-US"/>
        </w:rPr>
        <w:t>k</w:t>
      </w:r>
      <w:r w:rsidR="00A43C86">
        <w:rPr>
          <w:sz w:val="22"/>
          <w:szCs w:val="22"/>
          <w:lang w:val="en-US"/>
        </w:rPr>
        <w:t> </w:t>
      </w:r>
      <w:r w:rsidR="00A43C86" w:rsidRPr="00A43C86">
        <w:rPr>
          <w:sz w:val="22"/>
          <w:szCs w:val="22"/>
        </w:rPr>
        <w:t>≥</w:t>
      </w:r>
      <w:r w:rsidR="00A43C86">
        <w:rPr>
          <w:sz w:val="22"/>
          <w:szCs w:val="22"/>
          <w:lang w:val="en-US"/>
        </w:rPr>
        <w:t> </w:t>
      </w:r>
      <w:r w:rsidR="00A43C86" w:rsidRPr="00A43C86">
        <w:rPr>
          <w:sz w:val="22"/>
          <w:szCs w:val="22"/>
        </w:rPr>
        <w:t>3)</w:t>
      </w:r>
      <w:r w:rsidR="00A43C86">
        <w:rPr>
          <w:sz w:val="22"/>
          <w:szCs w:val="22"/>
        </w:rPr>
        <w:t xml:space="preserve"> палиндромов не меньше, чем 2</w:t>
      </w:r>
      <w:r w:rsidR="00A43C86">
        <w:rPr>
          <w:i/>
          <w:sz w:val="22"/>
          <w:szCs w:val="22"/>
          <w:lang w:val="en-US"/>
        </w:rPr>
        <w:t>k</w:t>
      </w:r>
      <w:r w:rsidR="00A43C86" w:rsidRPr="00A43C86">
        <w:rPr>
          <w:sz w:val="22"/>
          <w:szCs w:val="22"/>
        </w:rPr>
        <w:t xml:space="preserve">–2. </w:t>
      </w:r>
      <w:r w:rsidR="00A43C86">
        <w:rPr>
          <w:sz w:val="22"/>
          <w:szCs w:val="22"/>
        </w:rPr>
        <w:t xml:space="preserve">Добавим справа символ </w:t>
      </w:r>
      <w:r w:rsidR="00A43C86">
        <w:rPr>
          <w:i/>
          <w:sz w:val="22"/>
          <w:szCs w:val="22"/>
          <w:lang w:val="en-US"/>
        </w:rPr>
        <w:t>a</w:t>
      </w:r>
      <w:r w:rsidR="00A43C86">
        <w:rPr>
          <w:sz w:val="22"/>
          <w:szCs w:val="22"/>
        </w:rPr>
        <w:t xml:space="preserve">. Он сам по себе палиндром, и если в последовательности, к которой мы его дописали, есть хотя бы одна буква </w:t>
      </w:r>
      <w:r w:rsidR="00A43C86">
        <w:rPr>
          <w:i/>
          <w:sz w:val="22"/>
          <w:szCs w:val="22"/>
          <w:lang w:val="en-US"/>
        </w:rPr>
        <w:t>a</w:t>
      </w:r>
      <w:r w:rsidR="00A43C86">
        <w:rPr>
          <w:sz w:val="22"/>
          <w:szCs w:val="22"/>
        </w:rPr>
        <w:t xml:space="preserve">, то добавился ещё палиндром вида </w:t>
      </w:r>
      <w:r w:rsidR="00A43C86">
        <w:rPr>
          <w:i/>
          <w:sz w:val="22"/>
          <w:szCs w:val="22"/>
          <w:lang w:val="en-US"/>
        </w:rPr>
        <w:t>ab</w:t>
      </w:r>
      <w:r w:rsidR="00A43C86" w:rsidRPr="00A43C86">
        <w:rPr>
          <w:i/>
          <w:sz w:val="22"/>
          <w:szCs w:val="22"/>
        </w:rPr>
        <w:t>…</w:t>
      </w:r>
      <w:proofErr w:type="spellStart"/>
      <w:r w:rsidR="00A43C86">
        <w:rPr>
          <w:i/>
          <w:sz w:val="22"/>
          <w:szCs w:val="22"/>
          <w:lang w:val="en-US"/>
        </w:rPr>
        <w:t>ba</w:t>
      </w:r>
      <w:proofErr w:type="spellEnd"/>
      <w:r w:rsidR="00A96A76">
        <w:rPr>
          <w:sz w:val="22"/>
          <w:szCs w:val="22"/>
        </w:rPr>
        <w:t xml:space="preserve">; в противном случае та последовательность состояла из </w:t>
      </w:r>
      <w:r w:rsidR="00A96A76">
        <w:rPr>
          <w:i/>
          <w:sz w:val="22"/>
          <w:szCs w:val="22"/>
          <w:lang w:val="en-US"/>
        </w:rPr>
        <w:t>k</w:t>
      </w:r>
      <w:r w:rsidR="00A96A76" w:rsidRPr="00A96A76">
        <w:rPr>
          <w:sz w:val="22"/>
          <w:szCs w:val="22"/>
        </w:rPr>
        <w:t xml:space="preserve"> </w:t>
      </w:r>
      <w:r w:rsidR="00A96A76">
        <w:rPr>
          <w:sz w:val="22"/>
          <w:szCs w:val="22"/>
        </w:rPr>
        <w:t xml:space="preserve">букв </w:t>
      </w:r>
      <w:r w:rsidR="00A96A76">
        <w:rPr>
          <w:i/>
          <w:sz w:val="22"/>
          <w:szCs w:val="22"/>
          <w:lang w:val="en-US"/>
        </w:rPr>
        <w:t>b</w:t>
      </w:r>
      <w:r w:rsidR="00A96A76" w:rsidRPr="00A96A76">
        <w:rPr>
          <w:sz w:val="22"/>
          <w:szCs w:val="22"/>
        </w:rPr>
        <w:t xml:space="preserve">, </w:t>
      </w:r>
      <w:r w:rsidR="00A96A76">
        <w:rPr>
          <w:sz w:val="22"/>
          <w:szCs w:val="22"/>
        </w:rPr>
        <w:t xml:space="preserve">и в ней было не менее, чем </w:t>
      </w:r>
      <w:r w:rsidR="00A96A76">
        <w:rPr>
          <w:i/>
          <w:sz w:val="22"/>
          <w:szCs w:val="22"/>
          <w:lang w:val="en-US"/>
        </w:rPr>
        <w:t>k</w:t>
      </w:r>
      <w:r w:rsidR="00A96A76">
        <w:rPr>
          <w:sz w:val="22"/>
          <w:szCs w:val="22"/>
        </w:rPr>
        <w:t>+(</w:t>
      </w:r>
      <w:r w:rsidR="00A96A76">
        <w:rPr>
          <w:i/>
          <w:sz w:val="22"/>
          <w:szCs w:val="22"/>
          <w:lang w:val="en-US"/>
        </w:rPr>
        <w:t>k</w:t>
      </w:r>
      <w:r w:rsidR="00A96A76" w:rsidRPr="00A96A76">
        <w:rPr>
          <w:sz w:val="22"/>
          <w:szCs w:val="22"/>
        </w:rPr>
        <w:t>–</w:t>
      </w:r>
      <w:proofErr w:type="gramStart"/>
      <w:r w:rsidR="00A96A76" w:rsidRPr="00A96A76">
        <w:rPr>
          <w:sz w:val="22"/>
          <w:szCs w:val="22"/>
        </w:rPr>
        <w:t>1</w:t>
      </w:r>
      <w:r w:rsidR="00A96A76">
        <w:rPr>
          <w:sz w:val="22"/>
          <w:szCs w:val="22"/>
        </w:rPr>
        <w:t>)</w:t>
      </w:r>
      <w:r w:rsidR="00A96A76" w:rsidRPr="00A96A76">
        <w:rPr>
          <w:sz w:val="22"/>
          <w:szCs w:val="22"/>
        </w:rPr>
        <w:t>+</w:t>
      </w:r>
      <w:proofErr w:type="gramEnd"/>
      <w:r w:rsidR="00A96A76" w:rsidRPr="00A96A76">
        <w:rPr>
          <w:sz w:val="22"/>
          <w:szCs w:val="22"/>
        </w:rPr>
        <w:t>…+1</w:t>
      </w:r>
      <w:r w:rsidR="00A96A76">
        <w:rPr>
          <w:sz w:val="22"/>
          <w:szCs w:val="22"/>
          <w:lang w:val="en-US"/>
        </w:rPr>
        <w:t> </w:t>
      </w:r>
      <w:r w:rsidR="00A96A76" w:rsidRPr="00A96A76">
        <w:rPr>
          <w:sz w:val="22"/>
          <w:szCs w:val="22"/>
        </w:rPr>
        <w:t>=</w:t>
      </w:r>
      <w:r w:rsidR="00A96A76">
        <w:rPr>
          <w:sz w:val="22"/>
          <w:szCs w:val="22"/>
          <w:lang w:val="en-US"/>
        </w:rPr>
        <w:t> </w:t>
      </w:r>
      <w:r w:rsidR="00A96A76">
        <w:rPr>
          <w:i/>
          <w:sz w:val="22"/>
          <w:szCs w:val="22"/>
          <w:lang w:val="en-US"/>
        </w:rPr>
        <w:t>k</w:t>
      </w:r>
      <w:r w:rsidR="00A96A76">
        <w:rPr>
          <w:sz w:val="22"/>
          <w:szCs w:val="22"/>
        </w:rPr>
        <w:t>(</w:t>
      </w:r>
      <w:r w:rsidR="00A96A76">
        <w:rPr>
          <w:i/>
          <w:sz w:val="22"/>
          <w:szCs w:val="22"/>
          <w:lang w:val="en-US"/>
        </w:rPr>
        <w:t>k</w:t>
      </w:r>
      <w:r w:rsidR="00A96A76">
        <w:rPr>
          <w:sz w:val="22"/>
          <w:szCs w:val="22"/>
        </w:rPr>
        <w:t>+</w:t>
      </w:r>
      <w:r w:rsidR="00A96A76" w:rsidRPr="00A96A76">
        <w:rPr>
          <w:sz w:val="22"/>
          <w:szCs w:val="22"/>
        </w:rPr>
        <w:t>1</w:t>
      </w:r>
      <w:r w:rsidR="00A96A76">
        <w:rPr>
          <w:sz w:val="22"/>
          <w:szCs w:val="22"/>
        </w:rPr>
        <w:t>)/2 ≥ 2</w:t>
      </w:r>
      <w:r w:rsidR="00A96A76">
        <w:rPr>
          <w:i/>
          <w:sz w:val="22"/>
          <w:szCs w:val="22"/>
          <w:lang w:val="en-US"/>
        </w:rPr>
        <w:t>k</w:t>
      </w:r>
      <w:r w:rsidR="00A96A76">
        <w:rPr>
          <w:sz w:val="22"/>
          <w:szCs w:val="22"/>
        </w:rPr>
        <w:t xml:space="preserve"> палиндромов. Как видим, в обоих случаях палиндромов будет не меньше, чем 2(</w:t>
      </w:r>
      <w:r w:rsidR="00A96A76">
        <w:rPr>
          <w:i/>
          <w:sz w:val="22"/>
          <w:szCs w:val="22"/>
          <w:lang w:val="en-US"/>
        </w:rPr>
        <w:t>k</w:t>
      </w:r>
      <w:r w:rsidR="00A96A76">
        <w:rPr>
          <w:sz w:val="22"/>
          <w:szCs w:val="22"/>
        </w:rPr>
        <w:t>+</w:t>
      </w:r>
      <w:proofErr w:type="gramStart"/>
      <w:r w:rsidR="00A96A76">
        <w:rPr>
          <w:sz w:val="22"/>
          <w:szCs w:val="22"/>
        </w:rPr>
        <w:t>1)–</w:t>
      </w:r>
      <w:proofErr w:type="gramEnd"/>
      <w:r w:rsidR="00A96A76">
        <w:rPr>
          <w:sz w:val="22"/>
          <w:szCs w:val="22"/>
        </w:rPr>
        <w:t>2 = 2</w:t>
      </w:r>
      <w:r w:rsidR="00A96A76">
        <w:rPr>
          <w:i/>
          <w:sz w:val="22"/>
          <w:szCs w:val="22"/>
        </w:rPr>
        <w:t>k</w:t>
      </w:r>
      <w:r w:rsidR="00A96A76" w:rsidRPr="00A96A76">
        <w:rPr>
          <w:sz w:val="22"/>
          <w:szCs w:val="22"/>
        </w:rPr>
        <w:t>.</w:t>
      </w:r>
      <w:r w:rsidR="00A96A76">
        <w:rPr>
          <w:sz w:val="22"/>
          <w:szCs w:val="22"/>
        </w:rPr>
        <w:t xml:space="preserve"> </w:t>
      </w:r>
      <w:r w:rsidR="00A96A76">
        <w:rPr>
          <w:i/>
          <w:sz w:val="22"/>
          <w:szCs w:val="22"/>
        </w:rPr>
        <w:t>Пример</w:t>
      </w:r>
      <w:r w:rsidR="00A96A76">
        <w:rPr>
          <w:sz w:val="22"/>
          <w:szCs w:val="22"/>
        </w:rPr>
        <w:t>. Рассмотрим последовательность 100110100</w:t>
      </w:r>
      <w:r w:rsidR="005A4101">
        <w:rPr>
          <w:sz w:val="22"/>
          <w:szCs w:val="22"/>
        </w:rPr>
        <w:t>110</w:t>
      </w:r>
      <w:r w:rsidR="00A96A76">
        <w:rPr>
          <w:sz w:val="22"/>
          <w:szCs w:val="22"/>
        </w:rPr>
        <w:t>… (период 6).</w:t>
      </w:r>
      <w:r w:rsidR="005A4101">
        <w:rPr>
          <w:sz w:val="22"/>
          <w:szCs w:val="22"/>
        </w:rPr>
        <w:t xml:space="preserve"> Примером для любого </w:t>
      </w:r>
      <w:r w:rsidR="005A4101">
        <w:rPr>
          <w:i/>
          <w:sz w:val="22"/>
          <w:szCs w:val="22"/>
          <w:lang w:val="en-US"/>
        </w:rPr>
        <w:t>k</w:t>
      </w:r>
      <w:r w:rsidR="005A4101">
        <w:rPr>
          <w:sz w:val="22"/>
          <w:szCs w:val="22"/>
        </w:rPr>
        <w:t xml:space="preserve"> служит </w:t>
      </w:r>
      <w:r w:rsidR="005A4101">
        <w:rPr>
          <w:sz w:val="22"/>
          <w:szCs w:val="22"/>
        </w:rPr>
        <w:lastRenderedPageBreak/>
        <w:t xml:space="preserve">её начальный отрезок длины </w:t>
      </w:r>
      <w:r w:rsidR="005A4101">
        <w:rPr>
          <w:i/>
          <w:sz w:val="22"/>
          <w:szCs w:val="22"/>
          <w:lang w:val="en-US"/>
        </w:rPr>
        <w:t>k</w:t>
      </w:r>
      <w:r w:rsidR="005A4101">
        <w:rPr>
          <w:sz w:val="22"/>
          <w:szCs w:val="22"/>
        </w:rPr>
        <w:t>.</w:t>
      </w:r>
      <w:r w:rsidR="00A96A76">
        <w:rPr>
          <w:sz w:val="22"/>
          <w:szCs w:val="22"/>
        </w:rPr>
        <w:t xml:space="preserve"> </w:t>
      </w:r>
      <w:r w:rsidR="005A4101">
        <w:rPr>
          <w:sz w:val="22"/>
          <w:szCs w:val="22"/>
        </w:rPr>
        <w:t>В самом деле, в отрезке 10 два палиндрома, в отрезке 100 – четыре палиндрома, а далее перебором шести случаев нетрудно убедиться, что добавление каждого следующего знака увеличивает количество палиндромов ровно на два.</w:t>
      </w:r>
    </w:p>
    <w:p w:rsidR="003F5FB6" w:rsidRDefault="00F237BD" w:rsidP="00677D56">
      <w:pPr>
        <w:pStyle w:val="a0"/>
        <w:spacing w:before="120" w:after="0" w:line="240" w:lineRule="auto"/>
        <w:jc w:val="both"/>
      </w:pPr>
      <w:r>
        <w:rPr>
          <w:b/>
          <w:i/>
          <w:sz w:val="22"/>
          <w:szCs w:val="22"/>
        </w:rPr>
        <w:t>Задача 7</w:t>
      </w:r>
      <w:r>
        <w:rPr>
          <w:b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  <w:r w:rsidR="00652DFC" w:rsidRPr="00652DFC">
        <w:rPr>
          <w:i/>
          <w:sz w:val="22"/>
          <w:szCs w:val="22"/>
        </w:rPr>
        <w:t>Дан остроугольный треугольник ABC. Перпендикуляр из B к прямой AC пересекает окружность, построенную на AC, как на диаметре, в точках X и Y (X ближе к B, чем Y). Аналогично перпендикуляр из C к прямой AB пересекает окружность, построенную на AB как на диаметре, в точках Z и T (Z ближе к C, чем T). Докажите, что прямые XZ, YT и BC пересекаются в одной точке либо параллельны.</w:t>
      </w:r>
    </w:p>
    <w:p w:rsidR="003F5FB6" w:rsidRDefault="00F237BD" w:rsidP="00677D56">
      <w:pPr>
        <w:pStyle w:val="a0"/>
        <w:spacing w:before="120" w:after="0" w:line="240" w:lineRule="auto"/>
        <w:jc w:val="both"/>
      </w:pPr>
      <w:r>
        <w:rPr>
          <w:sz w:val="22"/>
          <w:szCs w:val="22"/>
          <w:u w:val="single"/>
        </w:rPr>
        <w:t>Решение</w:t>
      </w:r>
      <w:r>
        <w:rPr>
          <w:sz w:val="22"/>
          <w:szCs w:val="22"/>
        </w:rPr>
        <w:t xml:space="preserve">. </w:t>
      </w:r>
      <w:r w:rsidR="00BD5E79" w:rsidRPr="00BD5E79">
        <w:rPr>
          <w:sz w:val="22"/>
          <w:szCs w:val="22"/>
        </w:rPr>
        <w:t xml:space="preserve">Пусть </w:t>
      </w:r>
      <w:r w:rsidR="00BD5E79" w:rsidRPr="00BD5E79">
        <w:rPr>
          <w:i/>
          <w:sz w:val="22"/>
          <w:szCs w:val="22"/>
        </w:rPr>
        <w:t>AD</w:t>
      </w:r>
      <w:r w:rsidR="00BD5E79" w:rsidRPr="00BD5E79">
        <w:rPr>
          <w:sz w:val="22"/>
          <w:szCs w:val="22"/>
        </w:rPr>
        <w:t xml:space="preserve"> – высота треугольника </w:t>
      </w:r>
      <w:r w:rsidR="00BD5E79" w:rsidRPr="00BD5E79">
        <w:rPr>
          <w:i/>
          <w:sz w:val="22"/>
          <w:szCs w:val="22"/>
        </w:rPr>
        <w:t>ABC</w:t>
      </w:r>
      <w:r w:rsidR="00BD5E79" w:rsidRPr="00BD5E79">
        <w:rPr>
          <w:sz w:val="22"/>
          <w:szCs w:val="22"/>
        </w:rPr>
        <w:t xml:space="preserve">, </w:t>
      </w:r>
      <w:r w:rsidR="00BD5E79" w:rsidRPr="00BD5E79">
        <w:rPr>
          <w:i/>
          <w:sz w:val="22"/>
          <w:szCs w:val="22"/>
        </w:rPr>
        <w:t>H</w:t>
      </w:r>
      <w:r w:rsidR="00BD5E79" w:rsidRPr="00BD5E79">
        <w:rPr>
          <w:sz w:val="22"/>
          <w:szCs w:val="22"/>
        </w:rPr>
        <w:t xml:space="preserve"> – его ортоцентр. Точки </w:t>
      </w:r>
      <w:r w:rsidR="00BD5E79" w:rsidRPr="00BD5E79">
        <w:rPr>
          <w:i/>
          <w:sz w:val="22"/>
          <w:szCs w:val="22"/>
        </w:rPr>
        <w:t>D</w:t>
      </w:r>
      <w:r w:rsidR="00BD5E79" w:rsidRPr="00BD5E79">
        <w:rPr>
          <w:sz w:val="22"/>
          <w:szCs w:val="22"/>
        </w:rPr>
        <w:t xml:space="preserve">, </w:t>
      </w:r>
      <w:r w:rsidR="00BD5E79" w:rsidRPr="00BD5E79">
        <w:rPr>
          <w:i/>
          <w:sz w:val="22"/>
          <w:szCs w:val="22"/>
        </w:rPr>
        <w:t>X</w:t>
      </w:r>
      <w:r w:rsidR="00BD5E79" w:rsidRPr="00BD5E79">
        <w:rPr>
          <w:sz w:val="22"/>
          <w:szCs w:val="22"/>
        </w:rPr>
        <w:t xml:space="preserve">, </w:t>
      </w:r>
      <w:r w:rsidR="00BD5E79" w:rsidRPr="00BD5E79">
        <w:rPr>
          <w:i/>
          <w:sz w:val="22"/>
          <w:szCs w:val="22"/>
        </w:rPr>
        <w:t>Y</w:t>
      </w:r>
      <w:r w:rsidR="00BD5E79" w:rsidRPr="00BD5E79">
        <w:rPr>
          <w:sz w:val="22"/>
          <w:szCs w:val="22"/>
        </w:rPr>
        <w:t xml:space="preserve"> лежат на окружности, построенной на </w:t>
      </w:r>
      <w:r w:rsidR="00BD5E79" w:rsidRPr="00BD5E79">
        <w:rPr>
          <w:i/>
          <w:sz w:val="22"/>
          <w:szCs w:val="22"/>
        </w:rPr>
        <w:t>AC</w:t>
      </w:r>
      <w:r w:rsidR="00BD5E79" w:rsidRPr="00BD5E79">
        <w:rPr>
          <w:sz w:val="22"/>
          <w:szCs w:val="22"/>
        </w:rPr>
        <w:t xml:space="preserve"> как на диаметре, причем дуги </w:t>
      </w:r>
      <w:r w:rsidR="00BD5E79" w:rsidRPr="00BD5E79">
        <w:rPr>
          <w:i/>
          <w:sz w:val="22"/>
          <w:szCs w:val="22"/>
        </w:rPr>
        <w:t>AY</w:t>
      </w:r>
      <w:r w:rsidR="00BD5E79" w:rsidRPr="00BD5E79">
        <w:rPr>
          <w:sz w:val="22"/>
          <w:szCs w:val="22"/>
        </w:rPr>
        <w:t xml:space="preserve"> и </w:t>
      </w:r>
      <w:r w:rsidR="00BD5E79" w:rsidRPr="00BD5E79">
        <w:rPr>
          <w:i/>
          <w:sz w:val="22"/>
          <w:szCs w:val="22"/>
        </w:rPr>
        <w:t>AX</w:t>
      </w:r>
      <w:r w:rsidR="00BD5E79" w:rsidRPr="00BD5E79">
        <w:rPr>
          <w:sz w:val="22"/>
          <w:szCs w:val="22"/>
        </w:rPr>
        <w:t xml:space="preserve"> равны (</w:t>
      </w:r>
      <w:r w:rsidR="00BD5E79" w:rsidRPr="00BD5E79">
        <w:rPr>
          <w:i/>
          <w:sz w:val="22"/>
          <w:szCs w:val="22"/>
        </w:rPr>
        <w:t>X</w:t>
      </w:r>
      <w:r w:rsidR="00BD5E79" w:rsidRPr="00BD5E79">
        <w:rPr>
          <w:sz w:val="22"/>
          <w:szCs w:val="22"/>
        </w:rPr>
        <w:t xml:space="preserve"> и </w:t>
      </w:r>
      <w:r w:rsidR="00BD5E79" w:rsidRPr="00BD5E79">
        <w:rPr>
          <w:i/>
          <w:sz w:val="22"/>
          <w:szCs w:val="22"/>
        </w:rPr>
        <w:t>Y</w:t>
      </w:r>
      <w:r w:rsidR="00BD5E79" w:rsidRPr="00BD5E79">
        <w:rPr>
          <w:sz w:val="22"/>
          <w:szCs w:val="22"/>
        </w:rPr>
        <w:t xml:space="preserve"> симметричны относительно диаметра), отсюда </w:t>
      </w:r>
      <w:r w:rsidR="00BD5E79" w:rsidRPr="00BD5E79">
        <w:rPr>
          <w:sz w:val="22"/>
          <w:szCs w:val="22"/>
        </w:rPr>
        <w:sym w:font="Symbol" w:char="F0D0"/>
      </w:r>
      <w:r w:rsidR="00BD5E79" w:rsidRPr="00BD5E79">
        <w:rPr>
          <w:i/>
          <w:sz w:val="22"/>
          <w:szCs w:val="22"/>
        </w:rPr>
        <w:t>XDH</w:t>
      </w:r>
      <w:r w:rsidR="00BD5E79" w:rsidRPr="00BD5E79">
        <w:rPr>
          <w:sz w:val="22"/>
          <w:szCs w:val="22"/>
        </w:rPr>
        <w:t> = </w:t>
      </w:r>
      <w:r w:rsidR="00BD5E79" w:rsidRPr="00BD5E79">
        <w:rPr>
          <w:sz w:val="22"/>
          <w:szCs w:val="22"/>
        </w:rPr>
        <w:sym w:font="Symbol" w:char="F0D0"/>
      </w:r>
      <w:r w:rsidR="00BD5E79" w:rsidRPr="00BD5E79">
        <w:rPr>
          <w:i/>
          <w:sz w:val="22"/>
          <w:szCs w:val="22"/>
        </w:rPr>
        <w:t>YDH</w:t>
      </w:r>
      <w:r w:rsidR="00BD5E79" w:rsidRPr="00BD5E79">
        <w:rPr>
          <w:sz w:val="22"/>
          <w:szCs w:val="22"/>
        </w:rPr>
        <w:t xml:space="preserve">. Таким образом, </w:t>
      </w:r>
      <w:r w:rsidR="00BD5E79" w:rsidRPr="00BD5E79">
        <w:rPr>
          <w:i/>
          <w:sz w:val="22"/>
          <w:szCs w:val="22"/>
        </w:rPr>
        <w:t>DH</w:t>
      </w:r>
      <w:r w:rsidR="00BD5E79" w:rsidRPr="00BD5E79">
        <w:rPr>
          <w:sz w:val="22"/>
          <w:szCs w:val="22"/>
        </w:rPr>
        <w:t xml:space="preserve"> – биссектриса, а </w:t>
      </w:r>
      <w:r w:rsidR="00BD5E79" w:rsidRPr="00BD5E79">
        <w:rPr>
          <w:i/>
          <w:sz w:val="22"/>
          <w:szCs w:val="22"/>
        </w:rPr>
        <w:t>DB</w:t>
      </w:r>
      <w:r w:rsidR="00BD5E79" w:rsidRPr="00BD5E79">
        <w:rPr>
          <w:sz w:val="22"/>
          <w:szCs w:val="22"/>
        </w:rPr>
        <w:t xml:space="preserve"> – внешняя биссектриса для треугольника </w:t>
      </w:r>
      <w:r w:rsidR="00BD5E79" w:rsidRPr="00BD5E79">
        <w:rPr>
          <w:i/>
          <w:sz w:val="22"/>
          <w:szCs w:val="22"/>
        </w:rPr>
        <w:t>XDY</w:t>
      </w:r>
      <w:r w:rsidR="00BD5E79" w:rsidRPr="00BD5E79">
        <w:rPr>
          <w:sz w:val="22"/>
          <w:szCs w:val="22"/>
        </w:rPr>
        <w:t xml:space="preserve">. Отсюда </w:t>
      </w:r>
      <w:r w:rsidR="00BD5E79" w:rsidRPr="00BD5E79">
        <w:rPr>
          <w:i/>
          <w:sz w:val="22"/>
          <w:szCs w:val="22"/>
        </w:rPr>
        <w:t>XH</w:t>
      </w:r>
      <w:r w:rsidR="00BD5E79" w:rsidRPr="00BD5E79">
        <w:rPr>
          <w:sz w:val="22"/>
          <w:szCs w:val="22"/>
        </w:rPr>
        <w:t>/</w:t>
      </w:r>
      <w:r w:rsidR="00BD5E79" w:rsidRPr="00BD5E79">
        <w:rPr>
          <w:i/>
          <w:sz w:val="22"/>
          <w:szCs w:val="22"/>
        </w:rPr>
        <w:t>YH</w:t>
      </w:r>
      <w:r w:rsidR="00BD5E79" w:rsidRPr="00BD5E79">
        <w:rPr>
          <w:sz w:val="22"/>
          <w:szCs w:val="22"/>
        </w:rPr>
        <w:t> = </w:t>
      </w:r>
      <w:r w:rsidR="00BD5E79" w:rsidRPr="00BD5E79">
        <w:rPr>
          <w:i/>
          <w:sz w:val="22"/>
          <w:szCs w:val="22"/>
        </w:rPr>
        <w:t>XD</w:t>
      </w:r>
      <w:r w:rsidR="00BD5E79" w:rsidRPr="00BD5E79">
        <w:rPr>
          <w:sz w:val="22"/>
          <w:szCs w:val="22"/>
        </w:rPr>
        <w:t>/</w:t>
      </w:r>
      <w:r w:rsidR="00BD5E79" w:rsidRPr="00BD5E79">
        <w:rPr>
          <w:i/>
          <w:sz w:val="22"/>
          <w:szCs w:val="22"/>
        </w:rPr>
        <w:t>YD</w:t>
      </w:r>
      <w:r w:rsidR="00BD5E79" w:rsidRPr="00BD5E79">
        <w:rPr>
          <w:sz w:val="22"/>
          <w:szCs w:val="22"/>
        </w:rPr>
        <w:t> = </w:t>
      </w:r>
      <w:r w:rsidR="00BD5E79" w:rsidRPr="00BD5E79">
        <w:rPr>
          <w:i/>
          <w:sz w:val="22"/>
          <w:szCs w:val="22"/>
        </w:rPr>
        <w:t>XB</w:t>
      </w:r>
      <w:r w:rsidR="00BD5E79" w:rsidRPr="00BD5E79">
        <w:rPr>
          <w:sz w:val="22"/>
          <w:szCs w:val="22"/>
        </w:rPr>
        <w:t>/</w:t>
      </w:r>
      <w:r w:rsidR="00BD5E79" w:rsidRPr="00BD5E79">
        <w:rPr>
          <w:i/>
          <w:sz w:val="22"/>
          <w:szCs w:val="22"/>
        </w:rPr>
        <w:t>YB</w:t>
      </w:r>
      <w:r w:rsidR="00BD5E79" w:rsidRPr="00BD5E79">
        <w:rPr>
          <w:sz w:val="22"/>
          <w:szCs w:val="22"/>
        </w:rPr>
        <w:t xml:space="preserve">, поэтому </w:t>
      </w:r>
      <w:r w:rsidR="00BD5E79" w:rsidRPr="00BD5E79">
        <w:rPr>
          <w:i/>
          <w:sz w:val="22"/>
          <w:szCs w:val="22"/>
        </w:rPr>
        <w:t>BX</w:t>
      </w:r>
      <w:r w:rsidR="00BD5E79" w:rsidRPr="00BD5E79">
        <w:rPr>
          <w:sz w:val="22"/>
          <w:szCs w:val="22"/>
        </w:rPr>
        <w:t>/</w:t>
      </w:r>
      <w:r w:rsidR="00BD5E79" w:rsidRPr="00BD5E79">
        <w:rPr>
          <w:i/>
          <w:sz w:val="22"/>
          <w:szCs w:val="22"/>
        </w:rPr>
        <w:t>XH</w:t>
      </w:r>
      <w:r w:rsidR="00BD5E79" w:rsidRPr="00BD5E79">
        <w:rPr>
          <w:sz w:val="22"/>
          <w:szCs w:val="22"/>
        </w:rPr>
        <w:t> = </w:t>
      </w:r>
      <w:r w:rsidR="00BD5E79" w:rsidRPr="00BD5E79">
        <w:rPr>
          <w:i/>
          <w:sz w:val="22"/>
          <w:szCs w:val="22"/>
        </w:rPr>
        <w:t>BY</w:t>
      </w:r>
      <w:r w:rsidR="00BD5E79" w:rsidRPr="00BD5E79">
        <w:rPr>
          <w:sz w:val="22"/>
          <w:szCs w:val="22"/>
        </w:rPr>
        <w:t>/</w:t>
      </w:r>
      <w:r w:rsidR="00BD5E79" w:rsidRPr="00BD5E79">
        <w:rPr>
          <w:i/>
          <w:sz w:val="22"/>
          <w:szCs w:val="22"/>
        </w:rPr>
        <w:t>YH</w:t>
      </w:r>
      <w:r w:rsidR="00BD5E79" w:rsidRPr="00BD5E79">
        <w:rPr>
          <w:sz w:val="22"/>
          <w:szCs w:val="22"/>
        </w:rPr>
        <w:t> </w:t>
      </w:r>
      <w:proofErr w:type="gramStart"/>
      <w:r w:rsidR="00BD5E79" w:rsidRPr="00BD5E79">
        <w:rPr>
          <w:sz w:val="22"/>
          <w:szCs w:val="22"/>
        </w:rPr>
        <w:t>= </w:t>
      </w:r>
      <w:r w:rsidR="00BD5E79" w:rsidRPr="00BD5E79">
        <w:rPr>
          <w:sz w:val="22"/>
          <w:szCs w:val="22"/>
        </w:rPr>
        <w:sym w:font="Symbol" w:char="F061"/>
      </w:r>
      <w:r w:rsidR="00BD5E79" w:rsidRPr="00BD5E79">
        <w:rPr>
          <w:sz w:val="22"/>
          <w:szCs w:val="22"/>
        </w:rPr>
        <w:t>.</w:t>
      </w:r>
      <w:proofErr w:type="gramEnd"/>
      <w:r w:rsidR="00BD5E79" w:rsidRPr="00BD5E79">
        <w:rPr>
          <w:sz w:val="22"/>
          <w:szCs w:val="22"/>
        </w:rPr>
        <w:t xml:space="preserve"> Аналогично доказываем, что </w:t>
      </w:r>
      <w:r w:rsidR="00BD5E79" w:rsidRPr="00BD5E79">
        <w:rPr>
          <w:i/>
          <w:sz w:val="22"/>
          <w:szCs w:val="22"/>
        </w:rPr>
        <w:t>C</w:t>
      </w:r>
      <w:r w:rsidR="00BD5E79" w:rsidRPr="00BD5E79">
        <w:rPr>
          <w:sz w:val="22"/>
          <w:szCs w:val="22"/>
        </w:rPr>
        <w:t>Z/Z</w:t>
      </w:r>
      <w:r w:rsidR="00BD5E79" w:rsidRPr="00BD5E79">
        <w:rPr>
          <w:i/>
          <w:sz w:val="22"/>
          <w:szCs w:val="22"/>
        </w:rPr>
        <w:t>H</w:t>
      </w:r>
      <w:r w:rsidR="00BD5E79" w:rsidRPr="00BD5E79">
        <w:rPr>
          <w:sz w:val="22"/>
          <w:szCs w:val="22"/>
        </w:rPr>
        <w:t> = </w:t>
      </w:r>
      <w:r w:rsidR="00BD5E79" w:rsidRPr="00BD5E79">
        <w:rPr>
          <w:i/>
          <w:sz w:val="22"/>
          <w:szCs w:val="22"/>
        </w:rPr>
        <w:t>CT</w:t>
      </w:r>
      <w:r w:rsidR="00BD5E79" w:rsidRPr="00BD5E79">
        <w:rPr>
          <w:sz w:val="22"/>
          <w:szCs w:val="22"/>
        </w:rPr>
        <w:t>/</w:t>
      </w:r>
      <w:r w:rsidR="00BD5E79" w:rsidRPr="00BD5E79">
        <w:rPr>
          <w:i/>
          <w:sz w:val="22"/>
          <w:szCs w:val="22"/>
        </w:rPr>
        <w:t>TH</w:t>
      </w:r>
      <w:r w:rsidR="00BD5E79" w:rsidRPr="00BD5E79">
        <w:rPr>
          <w:sz w:val="22"/>
          <w:szCs w:val="22"/>
        </w:rPr>
        <w:t> </w:t>
      </w:r>
      <w:proofErr w:type="gramStart"/>
      <w:r w:rsidR="00BD5E79" w:rsidRPr="00BD5E79">
        <w:rPr>
          <w:sz w:val="22"/>
          <w:szCs w:val="22"/>
        </w:rPr>
        <w:t>= </w:t>
      </w:r>
      <w:r w:rsidR="00BD5E79" w:rsidRPr="00BD5E79">
        <w:rPr>
          <w:sz w:val="22"/>
          <w:szCs w:val="22"/>
        </w:rPr>
        <w:sym w:font="Symbol" w:char="F062"/>
      </w:r>
      <w:r w:rsidR="00BD5E79" w:rsidRPr="00BD5E79">
        <w:rPr>
          <w:sz w:val="22"/>
          <w:szCs w:val="22"/>
        </w:rPr>
        <w:t>.</w:t>
      </w:r>
      <w:proofErr w:type="gramEnd"/>
      <w:r w:rsidR="00BD5E79" w:rsidRPr="00BD5E79">
        <w:rPr>
          <w:sz w:val="22"/>
          <w:szCs w:val="22"/>
        </w:rPr>
        <w:t xml:space="preserve"> </w:t>
      </w:r>
      <w:proofErr w:type="gramStart"/>
      <w:r w:rsidR="00BD5E79" w:rsidRPr="00BD5E79">
        <w:rPr>
          <w:sz w:val="22"/>
          <w:szCs w:val="22"/>
        </w:rPr>
        <w:t xml:space="preserve">Если </w:t>
      </w:r>
      <w:r w:rsidR="00BD5E79" w:rsidRPr="00BD5E79">
        <w:rPr>
          <w:sz w:val="22"/>
          <w:szCs w:val="22"/>
        </w:rPr>
        <w:sym w:font="Symbol" w:char="F061"/>
      </w:r>
      <w:r w:rsidR="00BD5E79" w:rsidRPr="00BD5E79">
        <w:rPr>
          <w:sz w:val="22"/>
          <w:szCs w:val="22"/>
          <w:lang w:val="en-US"/>
        </w:rPr>
        <w:t> </w:t>
      </w:r>
      <w:r w:rsidR="00BD5E79" w:rsidRPr="00BD5E79">
        <w:rPr>
          <w:sz w:val="22"/>
          <w:szCs w:val="22"/>
        </w:rPr>
        <w:t>=</w:t>
      </w:r>
      <w:proofErr w:type="gramEnd"/>
      <w:r w:rsidR="00BD5E79" w:rsidRPr="00BD5E79">
        <w:rPr>
          <w:sz w:val="22"/>
          <w:szCs w:val="22"/>
          <w:lang w:val="en-US"/>
        </w:rPr>
        <w:t> </w:t>
      </w:r>
      <w:r w:rsidR="00BD5E79" w:rsidRPr="00BD5E79">
        <w:rPr>
          <w:sz w:val="22"/>
          <w:szCs w:val="22"/>
        </w:rPr>
        <w:sym w:font="Symbol" w:char="F062"/>
      </w:r>
      <w:r w:rsidR="00BD5E79" w:rsidRPr="00BD5E79">
        <w:rPr>
          <w:sz w:val="22"/>
          <w:szCs w:val="22"/>
        </w:rPr>
        <w:t xml:space="preserve">, то </w:t>
      </w:r>
      <w:r w:rsidR="00BD5E79" w:rsidRPr="00BD5E79">
        <w:rPr>
          <w:i/>
          <w:sz w:val="22"/>
          <w:szCs w:val="22"/>
          <w:lang w:val="en-US"/>
        </w:rPr>
        <w:t>X</w:t>
      </w:r>
      <w:r w:rsidR="00BD5E79" w:rsidRPr="00BD5E79">
        <w:rPr>
          <w:sz w:val="22"/>
          <w:szCs w:val="22"/>
          <w:lang w:val="en-US"/>
        </w:rPr>
        <w:t>Z</w:t>
      </w:r>
      <w:r w:rsidR="00BD5E79" w:rsidRPr="00BD5E79">
        <w:rPr>
          <w:sz w:val="22"/>
          <w:szCs w:val="22"/>
        </w:rPr>
        <w:t> || </w:t>
      </w:r>
      <w:r w:rsidR="00BD5E79" w:rsidRPr="00BD5E79">
        <w:rPr>
          <w:i/>
          <w:sz w:val="22"/>
          <w:szCs w:val="22"/>
          <w:lang w:val="en-US"/>
        </w:rPr>
        <w:t>YT</w:t>
      </w:r>
      <w:r w:rsidR="00BD5E79" w:rsidRPr="00BD5E79">
        <w:rPr>
          <w:sz w:val="22"/>
          <w:szCs w:val="22"/>
        </w:rPr>
        <w:t> || </w:t>
      </w:r>
      <w:r w:rsidR="00BD5E79" w:rsidRPr="00BD5E79">
        <w:rPr>
          <w:i/>
          <w:sz w:val="22"/>
          <w:szCs w:val="22"/>
          <w:lang w:val="en-US"/>
        </w:rPr>
        <w:t>BC</w:t>
      </w:r>
      <w:r w:rsidR="00BD5E79" w:rsidRPr="00BD5E79">
        <w:rPr>
          <w:sz w:val="22"/>
          <w:szCs w:val="22"/>
        </w:rPr>
        <w:t xml:space="preserve">. Иначе, согласно теореме </w:t>
      </w:r>
      <w:proofErr w:type="spellStart"/>
      <w:r w:rsidR="00BD5E79" w:rsidRPr="00BD5E79">
        <w:rPr>
          <w:sz w:val="22"/>
          <w:szCs w:val="22"/>
        </w:rPr>
        <w:t>Менелая</w:t>
      </w:r>
      <w:proofErr w:type="spellEnd"/>
      <w:r w:rsidR="00BD5E79" w:rsidRPr="00BD5E79">
        <w:rPr>
          <w:sz w:val="22"/>
          <w:szCs w:val="22"/>
        </w:rPr>
        <w:t xml:space="preserve">, обе прямые </w:t>
      </w:r>
      <w:r w:rsidR="00BD5E79" w:rsidRPr="00BD5E79">
        <w:rPr>
          <w:i/>
          <w:sz w:val="22"/>
          <w:szCs w:val="22"/>
        </w:rPr>
        <w:t>X</w:t>
      </w:r>
      <w:r w:rsidR="00BD5E79" w:rsidRPr="00BD5E79">
        <w:rPr>
          <w:sz w:val="22"/>
          <w:szCs w:val="22"/>
        </w:rPr>
        <w:t xml:space="preserve">Z и </w:t>
      </w:r>
      <w:r w:rsidR="00BD5E79" w:rsidRPr="00BD5E79">
        <w:rPr>
          <w:i/>
          <w:sz w:val="22"/>
          <w:szCs w:val="22"/>
        </w:rPr>
        <w:t>YT</w:t>
      </w:r>
      <w:r w:rsidR="00BD5E79" w:rsidRPr="00BD5E79">
        <w:rPr>
          <w:sz w:val="22"/>
          <w:szCs w:val="22"/>
        </w:rPr>
        <w:t xml:space="preserve"> пересекают продолжение отрезка </w:t>
      </w:r>
      <w:r w:rsidR="00BD5E79" w:rsidRPr="00BD5E79">
        <w:rPr>
          <w:i/>
          <w:sz w:val="22"/>
          <w:szCs w:val="22"/>
        </w:rPr>
        <w:t>BC</w:t>
      </w:r>
      <w:r w:rsidR="00BD5E79" w:rsidRPr="00BD5E79">
        <w:rPr>
          <w:sz w:val="22"/>
          <w:szCs w:val="22"/>
        </w:rPr>
        <w:t xml:space="preserve"> в точке </w:t>
      </w:r>
      <w:r w:rsidR="00BD5E79" w:rsidRPr="00BD5E79">
        <w:rPr>
          <w:i/>
          <w:sz w:val="22"/>
          <w:szCs w:val="22"/>
        </w:rPr>
        <w:t>P</w:t>
      </w:r>
      <w:r w:rsidR="00BD5E79" w:rsidRPr="00BD5E79">
        <w:rPr>
          <w:sz w:val="22"/>
          <w:szCs w:val="22"/>
        </w:rPr>
        <w:t xml:space="preserve"> такой, что </w:t>
      </w:r>
      <w:r w:rsidR="00BD5E79" w:rsidRPr="00BD5E79">
        <w:rPr>
          <w:i/>
          <w:sz w:val="22"/>
          <w:szCs w:val="22"/>
        </w:rPr>
        <w:t>BP</w:t>
      </w:r>
      <w:r w:rsidR="00BD5E79" w:rsidRPr="00BD5E79">
        <w:rPr>
          <w:sz w:val="22"/>
          <w:szCs w:val="22"/>
        </w:rPr>
        <w:t>/</w:t>
      </w:r>
      <w:r w:rsidR="00BD5E79" w:rsidRPr="00BD5E79">
        <w:rPr>
          <w:i/>
          <w:sz w:val="22"/>
          <w:szCs w:val="22"/>
        </w:rPr>
        <w:t>CP</w:t>
      </w:r>
      <w:r w:rsidR="00BD5E79" w:rsidRPr="00BD5E79">
        <w:rPr>
          <w:sz w:val="22"/>
          <w:szCs w:val="22"/>
        </w:rPr>
        <w:t> = </w:t>
      </w:r>
      <w:r w:rsidR="00BD5E79" w:rsidRPr="00BD5E79">
        <w:rPr>
          <w:sz w:val="22"/>
          <w:szCs w:val="22"/>
        </w:rPr>
        <w:sym w:font="Symbol" w:char="F061"/>
      </w:r>
      <w:r w:rsidR="00BD5E79" w:rsidRPr="00BD5E79">
        <w:rPr>
          <w:sz w:val="22"/>
          <w:szCs w:val="22"/>
        </w:rPr>
        <w:t>/</w:t>
      </w:r>
      <w:r w:rsidR="00BD5E79" w:rsidRPr="00BD5E79">
        <w:rPr>
          <w:sz w:val="22"/>
          <w:szCs w:val="22"/>
        </w:rPr>
        <w:sym w:font="Symbol" w:char="F062"/>
      </w:r>
      <w:r w:rsidR="00BD5E79" w:rsidRPr="00BD5E79">
        <w:rPr>
          <w:sz w:val="22"/>
          <w:szCs w:val="22"/>
        </w:rPr>
        <w:t>.</w:t>
      </w:r>
    </w:p>
    <w:p w:rsidR="005F5EF3" w:rsidRDefault="005F5EF3" w:rsidP="00677D56">
      <w:pPr>
        <w:spacing w:line="240" w:lineRule="auto"/>
        <w:rPr>
          <w:rFonts w:ascii="Liberation Sans" w:eastAsia="DejaVu Sans" w:hAnsi="Liberation Sans" w:cs="Lohit Hindi"/>
          <w:i/>
          <w:spacing w:val="-4"/>
          <w:sz w:val="16"/>
          <w:szCs w:val="16"/>
        </w:rPr>
      </w:pPr>
      <w:r>
        <w:rPr>
          <w:sz w:val="16"/>
          <w:szCs w:val="16"/>
        </w:rPr>
        <w:br w:type="page"/>
      </w:r>
    </w:p>
    <w:p w:rsidR="008F7DC9" w:rsidRDefault="008F7DC9" w:rsidP="00677D56">
      <w:pPr>
        <w:pStyle w:val="a5"/>
        <w:spacing w:before="0" w:after="0" w:line="240" w:lineRule="auto"/>
        <w:ind w:right="-284"/>
      </w:pPr>
      <w:r>
        <w:rPr>
          <w:sz w:val="16"/>
          <w:szCs w:val="16"/>
        </w:rPr>
        <w:lastRenderedPageBreak/>
        <w:t>Восемнадцатый международный математический турнир старшеклассников “Кубок памяти А.Н. Колмогорова”</w:t>
      </w:r>
    </w:p>
    <w:p w:rsidR="008F7DC9" w:rsidRDefault="008F7DC9" w:rsidP="00677D56">
      <w:pPr>
        <w:pStyle w:val="a5"/>
        <w:spacing w:before="0" w:after="240" w:line="240" w:lineRule="auto"/>
        <w:ind w:right="-284"/>
      </w:pPr>
      <w:r>
        <w:rPr>
          <w:sz w:val="16"/>
          <w:szCs w:val="16"/>
        </w:rPr>
        <w:t>Саров, 1-8 ноября 2014 года</w:t>
      </w:r>
    </w:p>
    <w:p w:rsidR="003F5FB6" w:rsidRDefault="00F237BD" w:rsidP="00677D56">
      <w:pPr>
        <w:pStyle w:val="a5"/>
        <w:spacing w:after="0" w:line="240" w:lineRule="auto"/>
        <w:ind w:right="-284"/>
      </w:pPr>
      <w:r>
        <w:rPr>
          <w:b/>
          <w:sz w:val="24"/>
          <w:szCs w:val="24"/>
        </w:rPr>
        <w:t>Решения задач командной олимпиады старшей группы.</w:t>
      </w:r>
    </w:p>
    <w:p w:rsidR="003F5FB6" w:rsidRDefault="00F237BD" w:rsidP="00677D56">
      <w:pPr>
        <w:pStyle w:val="a0"/>
        <w:spacing w:before="120" w:after="0" w:line="240" w:lineRule="auto"/>
        <w:jc w:val="both"/>
      </w:pPr>
      <w:r>
        <w:rPr>
          <w:b/>
          <w:i/>
          <w:sz w:val="22"/>
          <w:szCs w:val="22"/>
        </w:rPr>
        <w:t>Задача 1</w:t>
      </w:r>
      <w:r>
        <w:rPr>
          <w:b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  <w:r w:rsidR="00652DFC" w:rsidRPr="00652DFC">
        <w:rPr>
          <w:i/>
          <w:sz w:val="22"/>
          <w:szCs w:val="22"/>
        </w:rPr>
        <w:t>Десять человек стоят по кругу. Они пронумерованы по часовой стрелке числами от 1 до 10. У каждого есть некоторая сумма денег; все суммы разные. Первым ходом люди с номерами 1 и 2 сравнивают свои капиталы, и тот, у кого больше денег, отдаёт другому разность их капиталов (например, если у первого 3 рубля, а у второго – пять, то второй отдаёт первому 2 рубля). Вторым ходом ту же процедуру производят второй с третьим, затем – третий с четвёртым и т.д., по кругу. Докажите, что через 90 ходов у каждого будет столько же денег, сколько вначале.</w:t>
      </w:r>
    </w:p>
    <w:p w:rsidR="003F5FB6" w:rsidRPr="00652DFC" w:rsidRDefault="00F237BD" w:rsidP="00677D56">
      <w:pPr>
        <w:pStyle w:val="a0"/>
        <w:spacing w:before="120" w:after="0" w:line="240" w:lineRule="auto"/>
        <w:jc w:val="both"/>
      </w:pPr>
      <w:r>
        <w:rPr>
          <w:sz w:val="22"/>
          <w:szCs w:val="22"/>
          <w:u w:val="single"/>
        </w:rPr>
        <w:t>Решение</w:t>
      </w:r>
      <w:r>
        <w:rPr>
          <w:sz w:val="22"/>
          <w:szCs w:val="22"/>
        </w:rPr>
        <w:t xml:space="preserve">. </w:t>
      </w:r>
      <w:r w:rsidR="00652DFC">
        <w:rPr>
          <w:sz w:val="22"/>
          <w:szCs w:val="22"/>
        </w:rPr>
        <w:t>Заметим, что описанный в условии ход можно описать как обмен двоих участвующих в нём своими капиталами.</w:t>
      </w:r>
      <w:r w:rsidR="00652DFC" w:rsidRPr="00652DFC">
        <w:rPr>
          <w:sz w:val="22"/>
          <w:szCs w:val="22"/>
        </w:rPr>
        <w:t xml:space="preserve"> </w:t>
      </w:r>
      <w:r w:rsidR="00652DFC">
        <w:rPr>
          <w:sz w:val="22"/>
          <w:szCs w:val="22"/>
        </w:rPr>
        <w:t>Поэтому через 9 ходов, когда исходный капитал первого окажется у десятого, капитал каждого окажется у его соседа в направлении против часовой стрелки. За 90 ходов каждый капитал обойдёт полный круг против часовой стрелки и окажется у своего первоначального владельца.</w:t>
      </w:r>
    </w:p>
    <w:p w:rsidR="003F5FB6" w:rsidRDefault="00F237BD" w:rsidP="00677D56">
      <w:pPr>
        <w:pStyle w:val="a0"/>
        <w:spacing w:before="120" w:after="0" w:line="240" w:lineRule="auto"/>
        <w:jc w:val="both"/>
      </w:pPr>
      <w:r>
        <w:rPr>
          <w:b/>
          <w:i/>
          <w:sz w:val="22"/>
          <w:szCs w:val="22"/>
        </w:rPr>
        <w:t>Задача 2</w:t>
      </w:r>
      <w:r>
        <w:rPr>
          <w:b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  <w:r w:rsidR="00652DFC" w:rsidRPr="00652DFC">
        <w:rPr>
          <w:i/>
          <w:sz w:val="22"/>
          <w:szCs w:val="22"/>
        </w:rPr>
        <w:t>На складе лежат пакеты, каждый весит либо 11, либо 12 кг (оба веса пакетов присутствуют). Общий вес пакетов – 49500 кг. Докажите, что их можно разложить на 11 куч одинакового веса.</w:t>
      </w:r>
    </w:p>
    <w:p w:rsidR="00B60AD6" w:rsidRDefault="00F237BD" w:rsidP="00677D56">
      <w:pPr>
        <w:pStyle w:val="a0"/>
        <w:spacing w:before="12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Решение</w:t>
      </w:r>
      <w:r>
        <w:rPr>
          <w:sz w:val="22"/>
          <w:szCs w:val="22"/>
        </w:rPr>
        <w:t xml:space="preserve">. </w:t>
      </w:r>
      <w:r w:rsidR="00E9723F">
        <w:rPr>
          <w:sz w:val="22"/>
          <w:szCs w:val="22"/>
        </w:rPr>
        <w:t xml:space="preserve">Пусть на складе </w:t>
      </w:r>
      <w:r w:rsidR="00E9723F">
        <w:rPr>
          <w:i/>
          <w:sz w:val="22"/>
          <w:szCs w:val="22"/>
          <w:lang w:val="en-US"/>
        </w:rPr>
        <w:t>a</w:t>
      </w:r>
      <w:r w:rsidR="00E9723F">
        <w:rPr>
          <w:sz w:val="22"/>
          <w:szCs w:val="22"/>
        </w:rPr>
        <w:t xml:space="preserve"> пакетов по 11 кг и </w:t>
      </w:r>
      <w:r w:rsidR="00E9723F">
        <w:rPr>
          <w:i/>
          <w:sz w:val="22"/>
          <w:szCs w:val="22"/>
          <w:lang w:val="en-US"/>
        </w:rPr>
        <w:t>b</w:t>
      </w:r>
      <w:r w:rsidR="00E9723F" w:rsidRPr="00E9723F">
        <w:rPr>
          <w:sz w:val="22"/>
          <w:szCs w:val="22"/>
        </w:rPr>
        <w:t xml:space="preserve"> </w:t>
      </w:r>
      <w:r w:rsidR="00E9723F">
        <w:rPr>
          <w:sz w:val="22"/>
          <w:szCs w:val="22"/>
        </w:rPr>
        <w:t>пакетов по 12 кг. По условию 11</w:t>
      </w:r>
      <w:r w:rsidR="00E9723F">
        <w:rPr>
          <w:i/>
          <w:sz w:val="22"/>
          <w:szCs w:val="22"/>
          <w:lang w:val="en-US"/>
        </w:rPr>
        <w:t>a</w:t>
      </w:r>
      <w:r w:rsidR="00E9723F">
        <w:rPr>
          <w:sz w:val="22"/>
          <w:szCs w:val="22"/>
        </w:rPr>
        <w:t>+12</w:t>
      </w:r>
      <w:r w:rsidR="00E9723F">
        <w:rPr>
          <w:i/>
          <w:sz w:val="22"/>
          <w:szCs w:val="22"/>
          <w:lang w:val="en-US"/>
        </w:rPr>
        <w:t>b</w:t>
      </w:r>
      <w:r w:rsidR="00E9723F">
        <w:rPr>
          <w:sz w:val="22"/>
          <w:szCs w:val="22"/>
          <w:lang w:val="en-US"/>
        </w:rPr>
        <w:t> </w:t>
      </w:r>
      <w:r w:rsidR="00E9723F" w:rsidRPr="00E9723F">
        <w:rPr>
          <w:sz w:val="22"/>
          <w:szCs w:val="22"/>
        </w:rPr>
        <w:t>=</w:t>
      </w:r>
      <w:r w:rsidR="00E9723F">
        <w:rPr>
          <w:sz w:val="22"/>
          <w:szCs w:val="22"/>
          <w:lang w:val="en-US"/>
        </w:rPr>
        <w:t> </w:t>
      </w:r>
      <w:r w:rsidR="00E9723F" w:rsidRPr="00E9723F">
        <w:rPr>
          <w:sz w:val="22"/>
          <w:szCs w:val="22"/>
        </w:rPr>
        <w:t>49500</w:t>
      </w:r>
      <w:r w:rsidR="00E9723F">
        <w:rPr>
          <w:sz w:val="22"/>
          <w:szCs w:val="22"/>
          <w:lang w:val="en-US"/>
        </w:rPr>
        <w:t> </w:t>
      </w:r>
      <w:r w:rsidR="00E9723F" w:rsidRPr="00E9723F">
        <w:rPr>
          <w:sz w:val="22"/>
          <w:szCs w:val="22"/>
        </w:rPr>
        <w:t>=</w:t>
      </w:r>
      <w:r w:rsidR="00E9723F">
        <w:rPr>
          <w:sz w:val="22"/>
          <w:szCs w:val="22"/>
          <w:lang w:val="en-US"/>
        </w:rPr>
        <w:t> </w:t>
      </w:r>
      <w:r w:rsidR="00B663BB" w:rsidRPr="00B663BB">
        <w:rPr>
          <w:sz w:val="22"/>
          <w:szCs w:val="22"/>
        </w:rPr>
        <w:t>375</w:t>
      </w:r>
      <w:r w:rsidR="00E9723F">
        <w:rPr>
          <w:sz w:val="22"/>
          <w:szCs w:val="22"/>
          <w:lang w:val="en-US"/>
        </w:rPr>
        <w:sym w:font="Symbol" w:char="F0D7"/>
      </w:r>
      <w:r w:rsidR="00E9723F" w:rsidRPr="00E9723F">
        <w:rPr>
          <w:sz w:val="22"/>
          <w:szCs w:val="22"/>
        </w:rPr>
        <w:t>11</w:t>
      </w:r>
      <w:r w:rsidR="00B663BB">
        <w:rPr>
          <w:sz w:val="22"/>
          <w:szCs w:val="22"/>
          <w:lang w:val="en-US"/>
        </w:rPr>
        <w:sym w:font="Symbol" w:char="F0D7"/>
      </w:r>
      <w:r w:rsidR="00B663BB" w:rsidRPr="00B663BB">
        <w:rPr>
          <w:sz w:val="22"/>
          <w:szCs w:val="22"/>
        </w:rPr>
        <w:t>12</w:t>
      </w:r>
      <w:r w:rsidR="00E9723F">
        <w:rPr>
          <w:sz w:val="22"/>
          <w:szCs w:val="22"/>
        </w:rPr>
        <w:t xml:space="preserve">. Так как </w:t>
      </w:r>
      <w:r w:rsidR="00B663BB">
        <w:rPr>
          <w:sz w:val="22"/>
          <w:szCs w:val="22"/>
        </w:rPr>
        <w:t>числа</w:t>
      </w:r>
      <w:r w:rsidR="00677D56">
        <w:rPr>
          <w:sz w:val="22"/>
          <w:szCs w:val="22"/>
        </w:rPr>
        <w:t xml:space="preserve"> </w:t>
      </w:r>
      <w:r w:rsidR="00E9723F">
        <w:rPr>
          <w:sz w:val="22"/>
          <w:szCs w:val="22"/>
        </w:rPr>
        <w:t xml:space="preserve">12 и 11 взаимно просты, </w:t>
      </w:r>
      <w:r w:rsidR="00E9723F">
        <w:rPr>
          <w:i/>
          <w:sz w:val="22"/>
          <w:szCs w:val="22"/>
          <w:lang w:val="en-US"/>
        </w:rPr>
        <w:t>b</w:t>
      </w:r>
      <w:r w:rsidR="00E9723F" w:rsidRPr="00E9723F">
        <w:rPr>
          <w:sz w:val="22"/>
          <w:szCs w:val="22"/>
        </w:rPr>
        <w:t xml:space="preserve"> делится на 11, а </w:t>
      </w:r>
      <w:r w:rsidR="00E9723F">
        <w:rPr>
          <w:i/>
          <w:sz w:val="22"/>
          <w:szCs w:val="22"/>
          <w:lang w:val="en-US"/>
        </w:rPr>
        <w:t>a</w:t>
      </w:r>
      <w:r w:rsidR="00E9723F">
        <w:rPr>
          <w:sz w:val="22"/>
          <w:szCs w:val="22"/>
        </w:rPr>
        <w:t xml:space="preserve"> делится на 12. </w:t>
      </w:r>
      <w:r w:rsidR="00B663BB">
        <w:rPr>
          <w:sz w:val="22"/>
          <w:szCs w:val="22"/>
        </w:rPr>
        <w:t xml:space="preserve">Поэтому пакеты весом 11 кг можно разложить на кучки по 12 </w:t>
      </w:r>
      <w:proofErr w:type="spellStart"/>
      <w:r w:rsidR="00B663BB">
        <w:rPr>
          <w:sz w:val="22"/>
          <w:szCs w:val="22"/>
        </w:rPr>
        <w:t>шт</w:t>
      </w:r>
      <w:proofErr w:type="spellEnd"/>
      <w:r w:rsidR="00B663BB">
        <w:rPr>
          <w:sz w:val="22"/>
          <w:szCs w:val="22"/>
        </w:rPr>
        <w:t xml:space="preserve">, а пакеты весом 12 кг – на кучки по 11 шт. И те, и другие кучки будут весить по </w:t>
      </w:r>
      <w:r w:rsidR="00B663BB" w:rsidRPr="00E9723F">
        <w:rPr>
          <w:sz w:val="22"/>
          <w:szCs w:val="22"/>
        </w:rPr>
        <w:t>11</w:t>
      </w:r>
      <w:r w:rsidR="00B663BB">
        <w:rPr>
          <w:sz w:val="22"/>
          <w:szCs w:val="22"/>
          <w:lang w:val="en-US"/>
        </w:rPr>
        <w:sym w:font="Symbol" w:char="F0D7"/>
      </w:r>
      <w:r w:rsidR="00B663BB" w:rsidRPr="00B663BB">
        <w:rPr>
          <w:sz w:val="22"/>
          <w:szCs w:val="22"/>
        </w:rPr>
        <w:t>12</w:t>
      </w:r>
      <w:r w:rsidR="00B60AD6">
        <w:rPr>
          <w:sz w:val="22"/>
          <w:szCs w:val="22"/>
        </w:rPr>
        <w:t> = 132 кг.</w:t>
      </w:r>
    </w:p>
    <w:p w:rsidR="003F5FB6" w:rsidRPr="00B60AD6" w:rsidRDefault="00B60AD6" w:rsidP="00677D56">
      <w:pPr>
        <w:pStyle w:val="a0"/>
        <w:spacing w:after="0" w:line="240" w:lineRule="auto"/>
        <w:ind w:firstLine="284"/>
        <w:jc w:val="both"/>
      </w:pPr>
      <w:r>
        <w:rPr>
          <w:sz w:val="22"/>
          <w:szCs w:val="22"/>
        </w:rPr>
        <w:t xml:space="preserve">Каждая из 11 искомых куч должна весить </w:t>
      </w:r>
      <w:r w:rsidRPr="00E9723F">
        <w:rPr>
          <w:sz w:val="22"/>
          <w:szCs w:val="22"/>
        </w:rPr>
        <w:t>49500</w:t>
      </w:r>
      <w:r>
        <w:rPr>
          <w:sz w:val="22"/>
          <w:szCs w:val="22"/>
        </w:rPr>
        <w:t xml:space="preserve">:11 = 4500 кг. По условию у нас есть 12-килограммовые пакеты. Расформируем одну из их 132-килограммовых кучек и положим в основу каждой из будущих 11 куч по одному 12-килограммовому пакету из неё. К каждой основе надо добавить по </w:t>
      </w:r>
      <w:r>
        <w:rPr>
          <w:sz w:val="22"/>
          <w:szCs w:val="22"/>
        </w:rPr>
        <w:br/>
        <w:t>4500–12 = 4488 кг. Так как 4488 делится на 132, мы сумеем это сделать с помощью заготовленных нами куч весом 132 кг.</w:t>
      </w:r>
    </w:p>
    <w:p w:rsidR="003F5FB6" w:rsidRDefault="00F237BD" w:rsidP="00677D56">
      <w:pPr>
        <w:pStyle w:val="a0"/>
        <w:spacing w:before="120" w:after="0" w:line="240" w:lineRule="auto"/>
        <w:jc w:val="both"/>
      </w:pPr>
      <w:r>
        <w:rPr>
          <w:b/>
          <w:i/>
          <w:sz w:val="22"/>
          <w:szCs w:val="22"/>
        </w:rPr>
        <w:t>Задача 3</w:t>
      </w:r>
      <w:r>
        <w:rPr>
          <w:b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  <w:r w:rsidR="0067387B" w:rsidRPr="00D77B14">
        <w:rPr>
          <w:i/>
          <w:sz w:val="22"/>
          <w:szCs w:val="22"/>
        </w:rPr>
        <w:t>Две окружности Ω</w:t>
      </w:r>
      <w:r w:rsidR="0067387B" w:rsidRPr="00D77B14">
        <w:rPr>
          <w:i/>
          <w:sz w:val="22"/>
          <w:szCs w:val="22"/>
          <w:vertAlign w:val="subscript"/>
        </w:rPr>
        <w:t>1</w:t>
      </w:r>
      <w:r w:rsidR="0067387B" w:rsidRPr="00D77B14">
        <w:rPr>
          <w:i/>
          <w:sz w:val="22"/>
          <w:szCs w:val="22"/>
        </w:rPr>
        <w:t xml:space="preserve"> и Ω</w:t>
      </w:r>
      <w:r w:rsidR="0067387B" w:rsidRPr="00D77B14">
        <w:rPr>
          <w:i/>
          <w:sz w:val="22"/>
          <w:szCs w:val="22"/>
          <w:vertAlign w:val="subscript"/>
        </w:rPr>
        <w:t>2</w:t>
      </w:r>
      <w:r w:rsidR="0067387B" w:rsidRPr="00D77B14">
        <w:rPr>
          <w:i/>
          <w:sz w:val="22"/>
          <w:szCs w:val="22"/>
        </w:rPr>
        <w:t xml:space="preserve"> касаются внешним образом в точке Q. Их общая внешняя касательная касается Ω</w:t>
      </w:r>
      <w:r w:rsidR="0067387B" w:rsidRPr="00D77B14">
        <w:rPr>
          <w:i/>
          <w:sz w:val="22"/>
          <w:szCs w:val="22"/>
          <w:vertAlign w:val="subscript"/>
        </w:rPr>
        <w:t>1</w:t>
      </w:r>
      <w:r w:rsidR="0067387B" w:rsidRPr="00D77B14">
        <w:rPr>
          <w:i/>
          <w:sz w:val="22"/>
          <w:szCs w:val="22"/>
        </w:rPr>
        <w:t xml:space="preserve"> в точке B. Через точку A, диаметрально противоположную B, проведена касательная к Ω</w:t>
      </w:r>
      <w:r w:rsidR="0067387B" w:rsidRPr="00D77B14">
        <w:rPr>
          <w:i/>
          <w:sz w:val="22"/>
          <w:szCs w:val="22"/>
          <w:vertAlign w:val="subscript"/>
        </w:rPr>
        <w:t>2</w:t>
      </w:r>
      <w:r w:rsidR="0067387B" w:rsidRPr="00D77B14">
        <w:rPr>
          <w:i/>
          <w:sz w:val="22"/>
          <w:szCs w:val="22"/>
        </w:rPr>
        <w:t>, которая касается этой окружности в точке C, лежащей по ту же сторону от прямой AQ, что и B. Докажите, что Ω</w:t>
      </w:r>
      <w:r w:rsidR="0067387B" w:rsidRPr="00D77B14">
        <w:rPr>
          <w:i/>
          <w:sz w:val="22"/>
          <w:szCs w:val="22"/>
          <w:vertAlign w:val="subscript"/>
        </w:rPr>
        <w:t>1</w:t>
      </w:r>
      <w:r w:rsidR="0067387B" w:rsidRPr="00D77B14">
        <w:rPr>
          <w:i/>
          <w:sz w:val="22"/>
          <w:szCs w:val="22"/>
        </w:rPr>
        <w:t xml:space="preserve"> делит отрезок BC пополам.</w:t>
      </w:r>
    </w:p>
    <w:p w:rsidR="003F5FB6" w:rsidRPr="001E01CE" w:rsidRDefault="00F237BD" w:rsidP="00677D56">
      <w:pPr>
        <w:pStyle w:val="a0"/>
        <w:spacing w:before="120" w:after="0" w:line="240" w:lineRule="auto"/>
        <w:jc w:val="both"/>
      </w:pPr>
      <w:r>
        <w:rPr>
          <w:sz w:val="22"/>
          <w:szCs w:val="22"/>
          <w:u w:val="single"/>
        </w:rPr>
        <w:t>Решение</w:t>
      </w:r>
      <w:r>
        <w:rPr>
          <w:sz w:val="22"/>
          <w:szCs w:val="22"/>
        </w:rPr>
        <w:t xml:space="preserve">. </w:t>
      </w:r>
      <w:r w:rsidR="00064ACE" w:rsidRPr="00064ACE">
        <w:rPr>
          <w:sz w:val="22"/>
          <w:szCs w:val="22"/>
        </w:rPr>
        <w:t xml:space="preserve">Пусть </w:t>
      </w:r>
      <w:r w:rsidR="00064ACE" w:rsidRPr="00064ACE">
        <w:rPr>
          <w:i/>
          <w:sz w:val="22"/>
          <w:szCs w:val="22"/>
        </w:rPr>
        <w:t>BC</w:t>
      </w:r>
      <w:r w:rsidR="00064ACE" w:rsidRPr="00064ACE">
        <w:rPr>
          <w:sz w:val="22"/>
          <w:szCs w:val="22"/>
        </w:rPr>
        <w:t xml:space="preserve"> пересекает Ω</w:t>
      </w:r>
      <w:r w:rsidR="00064ACE" w:rsidRPr="00064ACE">
        <w:rPr>
          <w:sz w:val="22"/>
          <w:szCs w:val="22"/>
          <w:vertAlign w:val="subscript"/>
        </w:rPr>
        <w:t>1</w:t>
      </w:r>
      <w:r w:rsidR="00064ACE" w:rsidRPr="00064ACE">
        <w:rPr>
          <w:sz w:val="22"/>
          <w:szCs w:val="22"/>
        </w:rPr>
        <w:t xml:space="preserve"> в точке </w:t>
      </w:r>
      <w:r w:rsidR="00064ACE" w:rsidRPr="00064ACE">
        <w:rPr>
          <w:i/>
          <w:sz w:val="22"/>
          <w:szCs w:val="22"/>
        </w:rPr>
        <w:t>X</w:t>
      </w:r>
      <w:r w:rsidR="00064ACE" w:rsidRPr="00064ACE">
        <w:rPr>
          <w:sz w:val="22"/>
          <w:szCs w:val="22"/>
        </w:rPr>
        <w:t xml:space="preserve">. Так как </w:t>
      </w:r>
      <w:r w:rsidR="00064ACE" w:rsidRPr="00064ACE">
        <w:rPr>
          <w:i/>
          <w:sz w:val="22"/>
          <w:szCs w:val="22"/>
        </w:rPr>
        <w:t>AB</w:t>
      </w:r>
      <w:r w:rsidR="00064ACE" w:rsidRPr="00064ACE">
        <w:rPr>
          <w:sz w:val="22"/>
          <w:szCs w:val="22"/>
        </w:rPr>
        <w:t xml:space="preserve"> – диаметр, то </w:t>
      </w:r>
      <w:proofErr w:type="gramStart"/>
      <w:r w:rsidR="00064ACE" w:rsidRPr="00064ACE">
        <w:rPr>
          <w:i/>
          <w:sz w:val="22"/>
          <w:szCs w:val="22"/>
        </w:rPr>
        <w:t>AX</w:t>
      </w:r>
      <w:r w:rsidR="00064ACE" w:rsidRPr="00064ACE">
        <w:rPr>
          <w:sz w:val="22"/>
          <w:szCs w:val="22"/>
        </w:rPr>
        <w:t> </w:t>
      </w:r>
      <w:r w:rsidR="00064ACE" w:rsidRPr="00064ACE">
        <w:rPr>
          <w:sz w:val="22"/>
          <w:szCs w:val="22"/>
        </w:rPr>
        <w:sym w:font="Symbol" w:char="F05E"/>
      </w:r>
      <w:r w:rsidR="00064ACE" w:rsidRPr="00064ACE">
        <w:rPr>
          <w:sz w:val="22"/>
          <w:szCs w:val="22"/>
        </w:rPr>
        <w:t> </w:t>
      </w:r>
      <w:r w:rsidR="00064ACE" w:rsidRPr="00064ACE">
        <w:rPr>
          <w:i/>
          <w:sz w:val="22"/>
          <w:szCs w:val="22"/>
        </w:rPr>
        <w:t>BC</w:t>
      </w:r>
      <w:proofErr w:type="gramEnd"/>
      <w:r w:rsidR="00064ACE" w:rsidRPr="00064ACE">
        <w:rPr>
          <w:sz w:val="22"/>
          <w:szCs w:val="22"/>
        </w:rPr>
        <w:t xml:space="preserve">, и </w:t>
      </w:r>
      <w:r w:rsidR="00064ACE" w:rsidRPr="00064ACE">
        <w:rPr>
          <w:i/>
          <w:sz w:val="22"/>
          <w:szCs w:val="22"/>
        </w:rPr>
        <w:t>AX</w:t>
      </w:r>
      <w:r w:rsidR="00064ACE" w:rsidRPr="00064ACE">
        <w:rPr>
          <w:sz w:val="22"/>
          <w:szCs w:val="22"/>
        </w:rPr>
        <w:t xml:space="preserve"> – высота треугольника </w:t>
      </w:r>
      <w:r w:rsidR="00064ACE" w:rsidRPr="00064ACE">
        <w:rPr>
          <w:i/>
          <w:sz w:val="22"/>
          <w:szCs w:val="22"/>
        </w:rPr>
        <w:t>ABC</w:t>
      </w:r>
      <w:r w:rsidR="00064ACE" w:rsidRPr="00064ACE">
        <w:rPr>
          <w:sz w:val="22"/>
          <w:szCs w:val="22"/>
        </w:rPr>
        <w:t xml:space="preserve">. Значит, для того, чтобы получить </w:t>
      </w:r>
      <w:r w:rsidR="00064ACE" w:rsidRPr="00064ACE">
        <w:rPr>
          <w:i/>
          <w:sz w:val="22"/>
          <w:szCs w:val="22"/>
        </w:rPr>
        <w:t>BX</w:t>
      </w:r>
      <w:r w:rsidR="00064ACE" w:rsidRPr="00064ACE">
        <w:rPr>
          <w:sz w:val="22"/>
          <w:szCs w:val="22"/>
        </w:rPr>
        <w:t> = </w:t>
      </w:r>
      <w:r w:rsidR="00064ACE" w:rsidRPr="00064ACE">
        <w:rPr>
          <w:i/>
          <w:sz w:val="22"/>
          <w:szCs w:val="22"/>
        </w:rPr>
        <w:t>CX</w:t>
      </w:r>
      <w:r w:rsidR="00064ACE" w:rsidRPr="00064ACE">
        <w:rPr>
          <w:sz w:val="22"/>
          <w:szCs w:val="22"/>
        </w:rPr>
        <w:t xml:space="preserve">, достаточно показать, что </w:t>
      </w:r>
      <w:r w:rsidR="00064ACE" w:rsidRPr="00064ACE">
        <w:rPr>
          <w:i/>
          <w:sz w:val="22"/>
          <w:szCs w:val="22"/>
        </w:rPr>
        <w:t>AB</w:t>
      </w:r>
      <w:r w:rsidR="00064ACE" w:rsidRPr="00064ACE">
        <w:rPr>
          <w:sz w:val="22"/>
          <w:szCs w:val="22"/>
        </w:rPr>
        <w:t> = </w:t>
      </w:r>
      <w:r w:rsidR="00064ACE" w:rsidRPr="00064ACE">
        <w:rPr>
          <w:i/>
          <w:sz w:val="22"/>
          <w:szCs w:val="22"/>
        </w:rPr>
        <w:t>AC</w:t>
      </w:r>
      <w:r w:rsidR="00064ACE" w:rsidRPr="00064ACE">
        <w:rPr>
          <w:sz w:val="22"/>
          <w:szCs w:val="22"/>
        </w:rPr>
        <w:t xml:space="preserve">. Пусть </w:t>
      </w:r>
      <w:r w:rsidR="00064ACE" w:rsidRPr="00064ACE">
        <w:rPr>
          <w:i/>
          <w:sz w:val="22"/>
          <w:szCs w:val="22"/>
        </w:rPr>
        <w:t>AQ</w:t>
      </w:r>
      <w:r w:rsidR="00064ACE" w:rsidRPr="00064ACE">
        <w:rPr>
          <w:sz w:val="22"/>
          <w:szCs w:val="22"/>
        </w:rPr>
        <w:t xml:space="preserve"> вторично пересекает Ω</w:t>
      </w:r>
      <w:r w:rsidR="00064ACE" w:rsidRPr="00064ACE">
        <w:rPr>
          <w:sz w:val="22"/>
          <w:szCs w:val="22"/>
          <w:vertAlign w:val="subscript"/>
        </w:rPr>
        <w:t>2</w:t>
      </w:r>
      <w:r w:rsidR="00064ACE" w:rsidRPr="00064ACE">
        <w:rPr>
          <w:sz w:val="22"/>
          <w:szCs w:val="22"/>
        </w:rPr>
        <w:t xml:space="preserve"> в точке </w:t>
      </w:r>
      <w:r w:rsidR="00064ACE" w:rsidRPr="00064ACE">
        <w:rPr>
          <w:i/>
          <w:sz w:val="22"/>
          <w:szCs w:val="22"/>
        </w:rPr>
        <w:t>P</w:t>
      </w:r>
      <w:r w:rsidR="00064ACE" w:rsidRPr="00064ACE">
        <w:rPr>
          <w:sz w:val="22"/>
          <w:szCs w:val="22"/>
        </w:rPr>
        <w:t xml:space="preserve">. Из подобия равнобедренных треугольников </w:t>
      </w:r>
      <w:r w:rsidR="00064ACE" w:rsidRPr="00064ACE">
        <w:rPr>
          <w:i/>
          <w:sz w:val="22"/>
          <w:szCs w:val="22"/>
        </w:rPr>
        <w:t>AO</w:t>
      </w:r>
      <w:r w:rsidR="00064ACE" w:rsidRPr="00064ACE">
        <w:rPr>
          <w:sz w:val="22"/>
          <w:szCs w:val="22"/>
          <w:vertAlign w:val="subscript"/>
        </w:rPr>
        <w:t>1</w:t>
      </w:r>
      <w:r w:rsidR="00064ACE" w:rsidRPr="00064ACE">
        <w:rPr>
          <w:i/>
          <w:sz w:val="22"/>
          <w:szCs w:val="22"/>
        </w:rPr>
        <w:t>Q</w:t>
      </w:r>
      <w:r w:rsidR="00064ACE" w:rsidRPr="00064ACE">
        <w:rPr>
          <w:sz w:val="22"/>
          <w:szCs w:val="22"/>
        </w:rPr>
        <w:t xml:space="preserve"> и </w:t>
      </w:r>
      <w:r w:rsidR="00064ACE" w:rsidRPr="00064ACE">
        <w:rPr>
          <w:i/>
          <w:sz w:val="22"/>
          <w:szCs w:val="22"/>
        </w:rPr>
        <w:t>PO</w:t>
      </w:r>
      <w:r w:rsidR="00064ACE" w:rsidRPr="00064ACE">
        <w:rPr>
          <w:sz w:val="22"/>
          <w:szCs w:val="22"/>
          <w:vertAlign w:val="subscript"/>
        </w:rPr>
        <w:t>2</w:t>
      </w:r>
      <w:r w:rsidR="00064ACE" w:rsidRPr="00064ACE">
        <w:rPr>
          <w:i/>
          <w:sz w:val="22"/>
          <w:szCs w:val="22"/>
        </w:rPr>
        <w:t>Q</w:t>
      </w:r>
      <w:r w:rsidR="00064ACE" w:rsidRPr="00064ACE">
        <w:rPr>
          <w:sz w:val="22"/>
          <w:szCs w:val="22"/>
        </w:rPr>
        <w:t xml:space="preserve"> (</w:t>
      </w:r>
      <w:r w:rsidR="00064ACE" w:rsidRPr="00064ACE">
        <w:rPr>
          <w:i/>
          <w:sz w:val="22"/>
          <w:szCs w:val="22"/>
        </w:rPr>
        <w:t>O</w:t>
      </w:r>
      <w:r w:rsidR="00064ACE" w:rsidRPr="00064ACE">
        <w:rPr>
          <w:sz w:val="22"/>
          <w:szCs w:val="22"/>
          <w:vertAlign w:val="subscript"/>
        </w:rPr>
        <w:t>1</w:t>
      </w:r>
      <w:r w:rsidR="00064ACE" w:rsidRPr="00064ACE">
        <w:rPr>
          <w:sz w:val="22"/>
          <w:szCs w:val="22"/>
        </w:rPr>
        <w:t xml:space="preserve"> и </w:t>
      </w:r>
      <w:r w:rsidR="00064ACE" w:rsidRPr="00064ACE">
        <w:rPr>
          <w:i/>
          <w:sz w:val="22"/>
          <w:szCs w:val="22"/>
        </w:rPr>
        <w:t>O</w:t>
      </w:r>
      <w:r w:rsidR="00064ACE" w:rsidRPr="00064ACE">
        <w:rPr>
          <w:sz w:val="22"/>
          <w:szCs w:val="22"/>
          <w:vertAlign w:val="subscript"/>
        </w:rPr>
        <w:t>2</w:t>
      </w:r>
      <w:r w:rsidR="00064ACE" w:rsidRPr="00064ACE">
        <w:rPr>
          <w:sz w:val="22"/>
          <w:szCs w:val="22"/>
        </w:rPr>
        <w:t xml:space="preserve"> – центры </w:t>
      </w:r>
      <w:r w:rsidR="00064ACE" w:rsidRPr="00064ACE">
        <w:rPr>
          <w:sz w:val="22"/>
          <w:szCs w:val="22"/>
        </w:rPr>
        <w:lastRenderedPageBreak/>
        <w:t xml:space="preserve">окружностей) следует, что </w:t>
      </w:r>
      <w:r w:rsidR="00064ACE" w:rsidRPr="00064ACE">
        <w:rPr>
          <w:i/>
          <w:sz w:val="22"/>
          <w:szCs w:val="22"/>
          <w:lang w:val="en-US"/>
        </w:rPr>
        <w:t>AO</w:t>
      </w:r>
      <w:r w:rsidR="00064ACE" w:rsidRPr="00064ACE">
        <w:rPr>
          <w:sz w:val="22"/>
          <w:szCs w:val="22"/>
          <w:vertAlign w:val="subscript"/>
        </w:rPr>
        <w:t>1</w:t>
      </w:r>
      <w:r w:rsidR="00064ACE" w:rsidRPr="00064ACE">
        <w:rPr>
          <w:sz w:val="22"/>
          <w:szCs w:val="22"/>
        </w:rPr>
        <w:t> || </w:t>
      </w:r>
      <w:r w:rsidR="00064ACE" w:rsidRPr="00064ACE">
        <w:rPr>
          <w:i/>
          <w:sz w:val="22"/>
          <w:szCs w:val="22"/>
          <w:lang w:val="en-US"/>
        </w:rPr>
        <w:t>PO</w:t>
      </w:r>
      <w:r w:rsidR="00064ACE" w:rsidRPr="00064ACE">
        <w:rPr>
          <w:sz w:val="22"/>
          <w:szCs w:val="22"/>
          <w:vertAlign w:val="subscript"/>
        </w:rPr>
        <w:t>2</w:t>
      </w:r>
      <w:r w:rsidR="00064ACE" w:rsidRPr="00064ACE">
        <w:rPr>
          <w:sz w:val="22"/>
          <w:szCs w:val="22"/>
        </w:rPr>
        <w:t> || </w:t>
      </w:r>
      <w:r w:rsidR="00064ACE" w:rsidRPr="00064ACE">
        <w:rPr>
          <w:i/>
          <w:sz w:val="22"/>
          <w:szCs w:val="22"/>
          <w:lang w:val="en-US"/>
        </w:rPr>
        <w:t>AB</w:t>
      </w:r>
      <w:r w:rsidR="00064ACE" w:rsidRPr="00064ACE">
        <w:rPr>
          <w:sz w:val="22"/>
          <w:szCs w:val="22"/>
        </w:rPr>
        <w:t xml:space="preserve">. Но </w:t>
      </w:r>
      <w:r w:rsidR="00064ACE" w:rsidRPr="00064ACE">
        <w:rPr>
          <w:i/>
          <w:sz w:val="22"/>
          <w:szCs w:val="22"/>
        </w:rPr>
        <w:t>AB</w:t>
      </w:r>
      <w:r w:rsidR="00064ACE" w:rsidRPr="00064ACE">
        <w:rPr>
          <w:sz w:val="22"/>
          <w:szCs w:val="22"/>
        </w:rPr>
        <w:t xml:space="preserve"> перпендикулярна общей касательной, следовательно, касательная к Ω</w:t>
      </w:r>
      <w:r w:rsidR="00064ACE" w:rsidRPr="00064ACE">
        <w:rPr>
          <w:sz w:val="22"/>
          <w:szCs w:val="22"/>
          <w:vertAlign w:val="subscript"/>
        </w:rPr>
        <w:t>2</w:t>
      </w:r>
      <w:r w:rsidR="00064ACE" w:rsidRPr="00064ACE">
        <w:rPr>
          <w:sz w:val="22"/>
          <w:szCs w:val="22"/>
        </w:rPr>
        <w:t xml:space="preserve"> в точке </w:t>
      </w:r>
      <w:r w:rsidR="00064ACE" w:rsidRPr="00064ACE">
        <w:rPr>
          <w:i/>
          <w:sz w:val="22"/>
          <w:szCs w:val="22"/>
        </w:rPr>
        <w:t>P</w:t>
      </w:r>
      <w:r w:rsidR="00064ACE" w:rsidRPr="00064ACE">
        <w:rPr>
          <w:sz w:val="22"/>
          <w:szCs w:val="22"/>
        </w:rPr>
        <w:t xml:space="preserve"> совпадает с общей касательной. Отсюда </w:t>
      </w:r>
      <w:r w:rsidR="00064ACE" w:rsidRPr="00064ACE">
        <w:rPr>
          <w:sz w:val="22"/>
          <w:szCs w:val="22"/>
        </w:rPr>
        <w:sym w:font="Symbol" w:char="F0D0"/>
      </w:r>
      <w:r w:rsidR="00064ACE" w:rsidRPr="00064ACE">
        <w:rPr>
          <w:i/>
          <w:sz w:val="22"/>
          <w:szCs w:val="22"/>
        </w:rPr>
        <w:t>ABP</w:t>
      </w:r>
      <w:r w:rsidR="00064ACE" w:rsidRPr="00064ACE">
        <w:rPr>
          <w:sz w:val="22"/>
          <w:szCs w:val="22"/>
        </w:rPr>
        <w:t> = 90</w:t>
      </w:r>
      <w:r w:rsidR="00064ACE" w:rsidRPr="00064ACE">
        <w:rPr>
          <w:sz w:val="22"/>
          <w:szCs w:val="22"/>
        </w:rPr>
        <w:sym w:font="Symbol" w:char="F0B0"/>
      </w:r>
      <w:r w:rsidR="00064ACE" w:rsidRPr="00064ACE">
        <w:rPr>
          <w:sz w:val="22"/>
          <w:szCs w:val="22"/>
        </w:rPr>
        <w:t xml:space="preserve">. </w:t>
      </w:r>
      <w:r w:rsidR="00064ACE" w:rsidRPr="00064ACE">
        <w:rPr>
          <w:i/>
          <w:sz w:val="22"/>
          <w:szCs w:val="22"/>
        </w:rPr>
        <w:t>BQ</w:t>
      </w:r>
      <w:r w:rsidR="00064ACE" w:rsidRPr="00064ACE">
        <w:rPr>
          <w:sz w:val="22"/>
          <w:szCs w:val="22"/>
        </w:rPr>
        <w:t xml:space="preserve"> – высота прямоугольного треугольника </w:t>
      </w:r>
      <w:r w:rsidR="00064ACE" w:rsidRPr="00064ACE">
        <w:rPr>
          <w:i/>
          <w:sz w:val="22"/>
          <w:szCs w:val="22"/>
        </w:rPr>
        <w:t>ABP</w:t>
      </w:r>
      <w:r w:rsidR="00064ACE" w:rsidRPr="00064ACE">
        <w:rPr>
          <w:sz w:val="22"/>
          <w:szCs w:val="22"/>
        </w:rPr>
        <w:t xml:space="preserve"> (</w:t>
      </w:r>
      <w:proofErr w:type="gramStart"/>
      <w:r w:rsidR="00064ACE" w:rsidRPr="00064ACE">
        <w:rPr>
          <w:i/>
          <w:sz w:val="22"/>
          <w:szCs w:val="22"/>
        </w:rPr>
        <w:t>BQ</w:t>
      </w:r>
      <w:r w:rsidR="00064ACE" w:rsidRPr="00064ACE">
        <w:rPr>
          <w:sz w:val="22"/>
          <w:szCs w:val="22"/>
        </w:rPr>
        <w:t> </w:t>
      </w:r>
      <w:r w:rsidR="00064ACE" w:rsidRPr="00064ACE">
        <w:rPr>
          <w:sz w:val="22"/>
          <w:szCs w:val="22"/>
        </w:rPr>
        <w:sym w:font="Symbol" w:char="F05E"/>
      </w:r>
      <w:r w:rsidR="00064ACE" w:rsidRPr="00064ACE">
        <w:rPr>
          <w:sz w:val="22"/>
          <w:szCs w:val="22"/>
        </w:rPr>
        <w:t> </w:t>
      </w:r>
      <w:r w:rsidR="00064ACE" w:rsidRPr="00064ACE">
        <w:rPr>
          <w:i/>
          <w:sz w:val="22"/>
          <w:szCs w:val="22"/>
        </w:rPr>
        <w:t>AP</w:t>
      </w:r>
      <w:proofErr w:type="gramEnd"/>
      <w:r w:rsidR="00064ACE" w:rsidRPr="00064ACE">
        <w:rPr>
          <w:sz w:val="22"/>
          <w:szCs w:val="22"/>
        </w:rPr>
        <w:t xml:space="preserve">, поскольку </w:t>
      </w:r>
      <w:r w:rsidR="00064ACE" w:rsidRPr="00064ACE">
        <w:rPr>
          <w:i/>
          <w:sz w:val="22"/>
          <w:szCs w:val="22"/>
        </w:rPr>
        <w:t>AB</w:t>
      </w:r>
      <w:r w:rsidR="00064ACE" w:rsidRPr="00064ACE">
        <w:rPr>
          <w:sz w:val="22"/>
          <w:szCs w:val="22"/>
        </w:rPr>
        <w:t xml:space="preserve"> – диаметр), значит, </w:t>
      </w:r>
      <w:r w:rsidR="00064ACE" w:rsidRPr="00064ACE">
        <w:rPr>
          <w:i/>
          <w:sz w:val="22"/>
          <w:szCs w:val="22"/>
        </w:rPr>
        <w:t>AB</w:t>
      </w:r>
      <w:r w:rsidR="00064ACE" w:rsidRPr="00064ACE">
        <w:rPr>
          <w:sz w:val="22"/>
          <w:szCs w:val="22"/>
          <w:vertAlign w:val="superscript"/>
        </w:rPr>
        <w:t>2</w:t>
      </w:r>
      <w:r w:rsidR="00064ACE" w:rsidRPr="00064ACE">
        <w:rPr>
          <w:sz w:val="22"/>
          <w:szCs w:val="22"/>
        </w:rPr>
        <w:t> = </w:t>
      </w:r>
      <w:r w:rsidR="00064ACE" w:rsidRPr="00064ACE">
        <w:rPr>
          <w:i/>
          <w:sz w:val="22"/>
          <w:szCs w:val="22"/>
        </w:rPr>
        <w:t>AP</w:t>
      </w:r>
      <w:r w:rsidR="00064ACE" w:rsidRPr="00064ACE">
        <w:rPr>
          <w:sz w:val="22"/>
          <w:szCs w:val="22"/>
        </w:rPr>
        <w:sym w:font="Symbol" w:char="F0D7"/>
      </w:r>
      <w:r w:rsidR="00064ACE" w:rsidRPr="00064ACE">
        <w:rPr>
          <w:i/>
          <w:sz w:val="22"/>
          <w:szCs w:val="22"/>
        </w:rPr>
        <w:t>AQ</w:t>
      </w:r>
      <w:r w:rsidR="00064ACE" w:rsidRPr="00064ACE">
        <w:rPr>
          <w:sz w:val="22"/>
          <w:szCs w:val="22"/>
        </w:rPr>
        <w:t xml:space="preserve">. Но по теореме о касательной и секущей </w:t>
      </w:r>
      <w:r w:rsidR="00064ACE" w:rsidRPr="00064ACE">
        <w:rPr>
          <w:i/>
          <w:sz w:val="22"/>
          <w:szCs w:val="22"/>
        </w:rPr>
        <w:t>AP</w:t>
      </w:r>
      <w:r w:rsidR="00064ACE" w:rsidRPr="00064ACE">
        <w:rPr>
          <w:sz w:val="22"/>
          <w:szCs w:val="22"/>
        </w:rPr>
        <w:sym w:font="Symbol" w:char="F0D7"/>
      </w:r>
      <w:r w:rsidR="00064ACE" w:rsidRPr="00064ACE">
        <w:rPr>
          <w:i/>
          <w:sz w:val="22"/>
          <w:szCs w:val="22"/>
        </w:rPr>
        <w:t>AQ</w:t>
      </w:r>
      <w:r w:rsidR="00064ACE" w:rsidRPr="00064ACE">
        <w:rPr>
          <w:sz w:val="22"/>
          <w:szCs w:val="22"/>
        </w:rPr>
        <w:t> = </w:t>
      </w:r>
      <w:r w:rsidR="00064ACE" w:rsidRPr="00064ACE">
        <w:rPr>
          <w:i/>
          <w:sz w:val="22"/>
          <w:szCs w:val="22"/>
        </w:rPr>
        <w:t>AC</w:t>
      </w:r>
      <w:r w:rsidR="00064ACE" w:rsidRPr="00064ACE">
        <w:rPr>
          <w:sz w:val="22"/>
          <w:szCs w:val="22"/>
          <w:vertAlign w:val="superscript"/>
        </w:rPr>
        <w:t>2</w:t>
      </w:r>
      <w:r w:rsidR="00064ACE" w:rsidRPr="00064ACE">
        <w:rPr>
          <w:sz w:val="22"/>
          <w:szCs w:val="22"/>
        </w:rPr>
        <w:t>.</w:t>
      </w:r>
      <w:r w:rsidR="001E01CE">
        <w:rPr>
          <w:sz w:val="22"/>
          <w:szCs w:val="22"/>
        </w:rPr>
        <w:t xml:space="preserve"> Значит, </w:t>
      </w:r>
      <w:r w:rsidR="001E01CE">
        <w:rPr>
          <w:i/>
          <w:sz w:val="22"/>
          <w:szCs w:val="22"/>
          <w:lang w:val="en-US"/>
        </w:rPr>
        <w:t>AB</w:t>
      </w:r>
      <w:r w:rsidR="001E01CE">
        <w:rPr>
          <w:sz w:val="22"/>
          <w:szCs w:val="22"/>
          <w:lang w:val="en-US"/>
        </w:rPr>
        <w:t> </w:t>
      </w:r>
      <w:r w:rsidR="001E01CE" w:rsidRPr="00677D56">
        <w:rPr>
          <w:sz w:val="22"/>
          <w:szCs w:val="22"/>
        </w:rPr>
        <w:t>=</w:t>
      </w:r>
      <w:r w:rsidR="001E01CE">
        <w:rPr>
          <w:sz w:val="22"/>
          <w:szCs w:val="22"/>
          <w:lang w:val="en-US"/>
        </w:rPr>
        <w:t> </w:t>
      </w:r>
      <w:r w:rsidR="001E01CE">
        <w:rPr>
          <w:i/>
          <w:sz w:val="22"/>
          <w:szCs w:val="22"/>
          <w:lang w:val="en-US"/>
        </w:rPr>
        <w:t>AC</w:t>
      </w:r>
      <w:r w:rsidR="001E01CE">
        <w:rPr>
          <w:sz w:val="22"/>
          <w:szCs w:val="22"/>
        </w:rPr>
        <w:t>, что и требовалось доказать.</w:t>
      </w:r>
    </w:p>
    <w:p w:rsidR="0067387B" w:rsidRDefault="0067387B" w:rsidP="00677D56">
      <w:pPr>
        <w:pStyle w:val="a0"/>
        <w:spacing w:before="120" w:after="0" w:line="240" w:lineRule="auto"/>
        <w:jc w:val="both"/>
      </w:pPr>
      <w:r>
        <w:rPr>
          <w:b/>
          <w:i/>
          <w:sz w:val="22"/>
          <w:szCs w:val="22"/>
        </w:rPr>
        <w:t>Задача 4</w:t>
      </w:r>
      <w:r>
        <w:rPr>
          <w:b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  <w:r w:rsidRPr="00686DFB">
        <w:rPr>
          <w:i/>
          <w:sz w:val="22"/>
          <w:szCs w:val="22"/>
        </w:rPr>
        <w:t xml:space="preserve">Для натурального </w:t>
      </w:r>
      <w:r w:rsidRPr="00686DFB">
        <w:rPr>
          <w:i/>
          <w:sz w:val="22"/>
          <w:szCs w:val="22"/>
          <w:lang w:val="en-US"/>
        </w:rPr>
        <w:t>k</w:t>
      </w:r>
      <w:r w:rsidRPr="00686DFB">
        <w:rPr>
          <w:i/>
          <w:sz w:val="22"/>
          <w:szCs w:val="22"/>
        </w:rPr>
        <w:t xml:space="preserve"> определим последовательность a</w:t>
      </w:r>
      <w:r w:rsidRPr="00686DFB">
        <w:rPr>
          <w:i/>
          <w:sz w:val="22"/>
          <w:szCs w:val="22"/>
          <w:vertAlign w:val="subscript"/>
        </w:rPr>
        <w:t>1</w:t>
      </w:r>
      <w:r w:rsidRPr="00686DFB">
        <w:rPr>
          <w:i/>
          <w:sz w:val="22"/>
          <w:szCs w:val="22"/>
        </w:rPr>
        <w:t>, a</w:t>
      </w:r>
      <w:r w:rsidRPr="00686DFB">
        <w:rPr>
          <w:i/>
          <w:sz w:val="22"/>
          <w:szCs w:val="22"/>
          <w:vertAlign w:val="subscript"/>
        </w:rPr>
        <w:t>2</w:t>
      </w:r>
      <w:r w:rsidRPr="00686DFB">
        <w:rPr>
          <w:i/>
          <w:sz w:val="22"/>
          <w:szCs w:val="22"/>
        </w:rPr>
        <w:t>, … условиями a</w:t>
      </w:r>
      <w:r w:rsidRPr="00686DFB">
        <w:rPr>
          <w:i/>
          <w:sz w:val="22"/>
          <w:szCs w:val="22"/>
          <w:vertAlign w:val="subscript"/>
        </w:rPr>
        <w:t>1</w:t>
      </w:r>
      <w:r w:rsidRPr="00686DFB">
        <w:rPr>
          <w:i/>
          <w:sz w:val="22"/>
          <w:szCs w:val="22"/>
        </w:rPr>
        <w:t> = </w:t>
      </w:r>
      <w:r w:rsidRPr="00686DFB">
        <w:rPr>
          <w:i/>
          <w:sz w:val="22"/>
          <w:szCs w:val="22"/>
          <w:lang w:val="en-US"/>
        </w:rPr>
        <w:t>k</w:t>
      </w:r>
      <w:r w:rsidRPr="00686DFB">
        <w:rPr>
          <w:i/>
          <w:sz w:val="22"/>
          <w:szCs w:val="22"/>
        </w:rPr>
        <w:t>+1 и a</w:t>
      </w:r>
      <w:r w:rsidRPr="00686DFB">
        <w:rPr>
          <w:i/>
          <w:sz w:val="22"/>
          <w:szCs w:val="22"/>
          <w:vertAlign w:val="subscript"/>
        </w:rPr>
        <w:t>n+1</w:t>
      </w:r>
      <w:r w:rsidRPr="00686DFB">
        <w:rPr>
          <w:i/>
          <w:sz w:val="22"/>
          <w:szCs w:val="22"/>
        </w:rPr>
        <w:t> = a</w:t>
      </w:r>
      <w:r w:rsidRPr="00686DFB">
        <w:rPr>
          <w:i/>
          <w:sz w:val="22"/>
          <w:szCs w:val="22"/>
          <w:vertAlign w:val="subscript"/>
        </w:rPr>
        <w:t>1</w:t>
      </w:r>
      <w:r w:rsidRPr="00686DFB">
        <w:rPr>
          <w:i/>
          <w:sz w:val="22"/>
          <w:szCs w:val="22"/>
        </w:rPr>
        <w:t>a</w:t>
      </w:r>
      <w:r w:rsidRPr="00686DFB">
        <w:rPr>
          <w:i/>
          <w:sz w:val="22"/>
          <w:szCs w:val="22"/>
          <w:vertAlign w:val="subscript"/>
        </w:rPr>
        <w:t>2</w:t>
      </w:r>
      <w:r w:rsidRPr="00686DFB">
        <w:rPr>
          <w:i/>
          <w:sz w:val="22"/>
          <w:szCs w:val="22"/>
        </w:rPr>
        <w:t>…</w:t>
      </w:r>
      <w:proofErr w:type="spellStart"/>
      <w:r w:rsidRPr="00686DFB">
        <w:rPr>
          <w:i/>
          <w:sz w:val="22"/>
          <w:szCs w:val="22"/>
        </w:rPr>
        <w:t>a</w:t>
      </w:r>
      <w:r w:rsidRPr="00686DFB">
        <w:rPr>
          <w:i/>
          <w:sz w:val="22"/>
          <w:szCs w:val="22"/>
          <w:vertAlign w:val="subscript"/>
        </w:rPr>
        <w:t>n</w:t>
      </w:r>
      <w:proofErr w:type="spellEnd"/>
      <w:r w:rsidRPr="00686DFB">
        <w:rPr>
          <w:i/>
          <w:sz w:val="22"/>
          <w:szCs w:val="22"/>
        </w:rPr>
        <w:t> + </w:t>
      </w:r>
      <w:r w:rsidRPr="00686DFB">
        <w:rPr>
          <w:i/>
          <w:sz w:val="22"/>
          <w:szCs w:val="22"/>
          <w:lang w:val="en-US"/>
        </w:rPr>
        <w:t>k</w:t>
      </w:r>
      <w:r w:rsidRPr="00686DFB">
        <w:rPr>
          <w:i/>
          <w:sz w:val="22"/>
          <w:szCs w:val="22"/>
        </w:rPr>
        <w:t xml:space="preserve"> при всех натуральных n. При каких </w:t>
      </w:r>
      <w:r w:rsidRPr="00686DFB">
        <w:rPr>
          <w:i/>
          <w:sz w:val="22"/>
          <w:szCs w:val="22"/>
          <w:lang w:val="en-US"/>
        </w:rPr>
        <w:t>k</w:t>
      </w:r>
      <w:r w:rsidRPr="00686DFB">
        <w:rPr>
          <w:i/>
          <w:sz w:val="22"/>
          <w:szCs w:val="22"/>
        </w:rPr>
        <w:t xml:space="preserve"> в этой последовательности бесконечно много точных квадратов?</w:t>
      </w:r>
    </w:p>
    <w:p w:rsidR="0067387B" w:rsidRPr="00514B21" w:rsidRDefault="0067387B" w:rsidP="00677D56">
      <w:pPr>
        <w:pStyle w:val="a0"/>
        <w:spacing w:before="120" w:after="0" w:line="240" w:lineRule="auto"/>
        <w:jc w:val="both"/>
      </w:pPr>
      <w:r>
        <w:rPr>
          <w:sz w:val="22"/>
          <w:szCs w:val="22"/>
          <w:u w:val="single"/>
        </w:rPr>
        <w:t>Ответ</w:t>
      </w:r>
      <w:r>
        <w:rPr>
          <w:sz w:val="22"/>
          <w:szCs w:val="22"/>
        </w:rPr>
        <w:t xml:space="preserve">. При </w:t>
      </w:r>
      <w:r>
        <w:rPr>
          <w:i/>
          <w:sz w:val="22"/>
          <w:szCs w:val="22"/>
          <w:lang w:val="en-US"/>
        </w:rPr>
        <w:t>k</w:t>
      </w:r>
      <w:r>
        <w:rPr>
          <w:sz w:val="22"/>
          <w:szCs w:val="22"/>
          <w:lang w:val="en-US"/>
        </w:rPr>
        <w:t> </w:t>
      </w:r>
      <w:r w:rsidRPr="00686DFB">
        <w:rPr>
          <w:sz w:val="22"/>
          <w:szCs w:val="22"/>
        </w:rPr>
        <w:t>=</w:t>
      </w:r>
      <w:r>
        <w:rPr>
          <w:sz w:val="22"/>
          <w:szCs w:val="22"/>
          <w:lang w:val="en-US"/>
        </w:rPr>
        <w:t> </w:t>
      </w:r>
      <w:r w:rsidRPr="00686DFB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u w:val="single"/>
        </w:rPr>
        <w:t>Решение</w:t>
      </w:r>
      <w:r w:rsidRPr="0067387B">
        <w:rPr>
          <w:sz w:val="22"/>
          <w:szCs w:val="22"/>
        </w:rPr>
        <w:t xml:space="preserve">. </w:t>
      </w:r>
      <w:r>
        <w:rPr>
          <w:sz w:val="22"/>
          <w:szCs w:val="22"/>
        </w:rPr>
        <w:t>Заметим</w:t>
      </w:r>
      <w:r w:rsidRPr="00686DFB">
        <w:rPr>
          <w:sz w:val="22"/>
          <w:szCs w:val="22"/>
        </w:rPr>
        <w:t xml:space="preserve">, </w:t>
      </w:r>
      <w:r>
        <w:rPr>
          <w:sz w:val="22"/>
          <w:szCs w:val="22"/>
        </w:rPr>
        <w:t>что</w:t>
      </w:r>
      <w:r w:rsidRPr="00686DFB">
        <w:rPr>
          <w:sz w:val="22"/>
          <w:szCs w:val="22"/>
        </w:rPr>
        <w:t xml:space="preserve"> </w:t>
      </w:r>
      <w:r w:rsidRPr="00686DFB">
        <w:rPr>
          <w:i/>
          <w:sz w:val="22"/>
          <w:szCs w:val="22"/>
          <w:lang w:val="en-US"/>
        </w:rPr>
        <w:t>a</w:t>
      </w:r>
      <w:r w:rsidRPr="00686DFB">
        <w:rPr>
          <w:i/>
          <w:sz w:val="22"/>
          <w:szCs w:val="22"/>
          <w:vertAlign w:val="subscript"/>
          <w:lang w:val="en-US"/>
        </w:rPr>
        <w:t>n</w:t>
      </w:r>
      <w:r w:rsidRPr="00686DFB">
        <w:rPr>
          <w:sz w:val="22"/>
          <w:szCs w:val="22"/>
          <w:vertAlign w:val="subscript"/>
        </w:rPr>
        <w:t>+1</w:t>
      </w:r>
      <w:r w:rsidRPr="00686DFB">
        <w:rPr>
          <w:sz w:val="22"/>
          <w:szCs w:val="22"/>
          <w:lang w:val="en-US"/>
        </w:rPr>
        <w:t> </w:t>
      </w:r>
      <w:r w:rsidRPr="00686DFB">
        <w:rPr>
          <w:sz w:val="22"/>
          <w:szCs w:val="22"/>
        </w:rPr>
        <w:t>=</w:t>
      </w:r>
      <w:r w:rsidRPr="00686DFB">
        <w:rPr>
          <w:sz w:val="22"/>
          <w:szCs w:val="22"/>
          <w:lang w:val="en-US"/>
        </w:rPr>
        <w:t> </w:t>
      </w:r>
      <w:r w:rsidRPr="00686DFB">
        <w:rPr>
          <w:i/>
          <w:sz w:val="22"/>
          <w:szCs w:val="22"/>
          <w:lang w:val="en-US"/>
        </w:rPr>
        <w:t>a</w:t>
      </w:r>
      <w:r w:rsidRPr="00686DFB">
        <w:rPr>
          <w:sz w:val="22"/>
          <w:szCs w:val="22"/>
          <w:vertAlign w:val="subscript"/>
        </w:rPr>
        <w:t>1</w:t>
      </w:r>
      <w:r w:rsidRPr="00686DFB">
        <w:rPr>
          <w:i/>
          <w:sz w:val="22"/>
          <w:szCs w:val="22"/>
          <w:lang w:val="en-US"/>
        </w:rPr>
        <w:t>a</w:t>
      </w:r>
      <w:r w:rsidRPr="00686DFB">
        <w:rPr>
          <w:sz w:val="22"/>
          <w:szCs w:val="22"/>
          <w:vertAlign w:val="subscript"/>
        </w:rPr>
        <w:t>2</w:t>
      </w:r>
      <w:r w:rsidRPr="00686DFB">
        <w:rPr>
          <w:i/>
          <w:sz w:val="22"/>
          <w:szCs w:val="22"/>
        </w:rPr>
        <w:t>…</w:t>
      </w:r>
      <w:r w:rsidRPr="00686DFB">
        <w:rPr>
          <w:i/>
          <w:sz w:val="22"/>
          <w:szCs w:val="22"/>
          <w:lang w:val="en-US"/>
        </w:rPr>
        <w:t>a</w:t>
      </w:r>
      <w:r w:rsidRPr="00686DFB">
        <w:rPr>
          <w:i/>
          <w:sz w:val="22"/>
          <w:szCs w:val="22"/>
          <w:vertAlign w:val="subscript"/>
          <w:lang w:val="en-US"/>
        </w:rPr>
        <w:t>n</w:t>
      </w:r>
      <w:r w:rsidRPr="00686DFB">
        <w:rPr>
          <w:sz w:val="22"/>
          <w:szCs w:val="22"/>
          <w:lang w:val="en-US"/>
        </w:rPr>
        <w:t> </w:t>
      </w:r>
      <w:r w:rsidRPr="00686DFB">
        <w:rPr>
          <w:sz w:val="22"/>
          <w:szCs w:val="22"/>
        </w:rPr>
        <w:t>+</w:t>
      </w:r>
      <w:r w:rsidRPr="00686DFB">
        <w:rPr>
          <w:sz w:val="22"/>
          <w:szCs w:val="22"/>
          <w:lang w:val="en-US"/>
        </w:rPr>
        <w:t> </w:t>
      </w:r>
      <w:r w:rsidRPr="00686DFB">
        <w:rPr>
          <w:i/>
          <w:sz w:val="22"/>
          <w:szCs w:val="22"/>
          <w:lang w:val="en-US"/>
        </w:rPr>
        <w:t>k</w:t>
      </w:r>
      <w:r>
        <w:rPr>
          <w:sz w:val="22"/>
          <w:szCs w:val="22"/>
          <w:lang w:val="en-US"/>
        </w:rPr>
        <w:t> </w:t>
      </w:r>
      <w:r w:rsidRPr="00686DFB">
        <w:rPr>
          <w:sz w:val="22"/>
          <w:szCs w:val="22"/>
        </w:rPr>
        <w:t>=</w:t>
      </w:r>
      <w:r>
        <w:rPr>
          <w:sz w:val="22"/>
          <w:szCs w:val="22"/>
          <w:lang w:val="en-US"/>
        </w:rPr>
        <w:t> </w:t>
      </w:r>
      <w:r w:rsidRPr="00686DFB">
        <w:rPr>
          <w:i/>
          <w:sz w:val="22"/>
          <w:szCs w:val="22"/>
          <w:lang w:val="en-US"/>
        </w:rPr>
        <w:t>a</w:t>
      </w:r>
      <w:r w:rsidRPr="00686DFB">
        <w:rPr>
          <w:i/>
          <w:sz w:val="22"/>
          <w:szCs w:val="22"/>
          <w:vertAlign w:val="subscript"/>
          <w:lang w:val="en-US"/>
        </w:rPr>
        <w:t>n</w:t>
      </w:r>
      <w:r w:rsidRPr="00686DFB">
        <w:rPr>
          <w:sz w:val="22"/>
          <w:szCs w:val="22"/>
        </w:rPr>
        <w:t>(</w:t>
      </w:r>
      <w:r w:rsidRPr="00686DFB">
        <w:rPr>
          <w:i/>
          <w:sz w:val="22"/>
          <w:szCs w:val="22"/>
          <w:lang w:val="en-US"/>
        </w:rPr>
        <w:t>a</w:t>
      </w:r>
      <w:r w:rsidRPr="00686DFB">
        <w:rPr>
          <w:i/>
          <w:sz w:val="22"/>
          <w:szCs w:val="22"/>
          <w:vertAlign w:val="subscript"/>
          <w:lang w:val="en-US"/>
        </w:rPr>
        <w:t>n</w:t>
      </w:r>
      <w:r w:rsidRPr="00686DFB">
        <w:rPr>
          <w:sz w:val="22"/>
          <w:szCs w:val="22"/>
        </w:rPr>
        <w:t>–</w:t>
      </w:r>
      <w:proofErr w:type="gramStart"/>
      <w:r>
        <w:rPr>
          <w:i/>
          <w:sz w:val="22"/>
          <w:szCs w:val="22"/>
          <w:lang w:val="en-US"/>
        </w:rPr>
        <w:t>k</w:t>
      </w:r>
      <w:r w:rsidRPr="00686DFB">
        <w:rPr>
          <w:sz w:val="22"/>
          <w:szCs w:val="22"/>
        </w:rPr>
        <w:t>)+</w:t>
      </w:r>
      <w:proofErr w:type="gramEnd"/>
      <w:r>
        <w:rPr>
          <w:i/>
          <w:sz w:val="22"/>
          <w:szCs w:val="22"/>
          <w:lang w:val="en-US"/>
        </w:rPr>
        <w:t>k</w:t>
      </w:r>
      <w:r w:rsidRPr="00686DFB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С помощью полученного равенства по индукции легко проверить, что при нечётном </w:t>
      </w:r>
      <w:r>
        <w:rPr>
          <w:i/>
          <w:sz w:val="22"/>
          <w:szCs w:val="22"/>
          <w:lang w:val="en-US"/>
        </w:rPr>
        <w:t>k</w:t>
      </w:r>
      <w:r>
        <w:rPr>
          <w:sz w:val="22"/>
          <w:szCs w:val="22"/>
        </w:rPr>
        <w:t xml:space="preserve"> </w:t>
      </w:r>
      <w:r w:rsidR="00677D56">
        <w:rPr>
          <w:sz w:val="22"/>
          <w:szCs w:val="22"/>
        </w:rPr>
        <w:t xml:space="preserve">число </w:t>
      </w:r>
      <w:r>
        <w:rPr>
          <w:i/>
          <w:sz w:val="22"/>
          <w:szCs w:val="22"/>
          <w:lang w:val="en-US"/>
        </w:rPr>
        <w:t>a</w:t>
      </w:r>
      <w:r>
        <w:rPr>
          <w:i/>
          <w:sz w:val="22"/>
          <w:szCs w:val="22"/>
          <w:vertAlign w:val="subscript"/>
          <w:lang w:val="en-US"/>
        </w:rPr>
        <w:t>n</w:t>
      </w:r>
      <w:r>
        <w:rPr>
          <w:sz w:val="22"/>
          <w:szCs w:val="22"/>
        </w:rPr>
        <w:t xml:space="preserve"> даёт при делении на 4 остаток 3</w:t>
      </w:r>
      <w:r w:rsidR="00AB271C">
        <w:rPr>
          <w:sz w:val="22"/>
          <w:szCs w:val="22"/>
        </w:rPr>
        <w:t xml:space="preserve"> для </w:t>
      </w:r>
      <w:r>
        <w:rPr>
          <w:sz w:val="22"/>
          <w:szCs w:val="22"/>
        </w:rPr>
        <w:t xml:space="preserve">всех </w:t>
      </w:r>
      <w:r>
        <w:rPr>
          <w:i/>
          <w:sz w:val="22"/>
          <w:szCs w:val="22"/>
          <w:lang w:val="en-US"/>
        </w:rPr>
        <w:t>n</w:t>
      </w:r>
      <w:r>
        <w:rPr>
          <w:sz w:val="22"/>
          <w:szCs w:val="22"/>
          <w:lang w:val="en-US"/>
        </w:rPr>
        <w:t> </w:t>
      </w:r>
      <w:r w:rsidRPr="00686DFB">
        <w:rPr>
          <w:sz w:val="22"/>
          <w:szCs w:val="22"/>
        </w:rPr>
        <w:t>≥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 xml:space="preserve">2, и потому в последовательности </w:t>
      </w:r>
      <w:r>
        <w:rPr>
          <w:i/>
          <w:sz w:val="22"/>
          <w:szCs w:val="22"/>
          <w:lang w:val="en-US"/>
        </w:rPr>
        <w:t>a</w:t>
      </w:r>
      <w:r>
        <w:rPr>
          <w:i/>
          <w:sz w:val="22"/>
          <w:szCs w:val="22"/>
          <w:vertAlign w:val="subscript"/>
          <w:lang w:val="en-US"/>
        </w:rPr>
        <w:t>n</w:t>
      </w:r>
      <w:r>
        <w:rPr>
          <w:sz w:val="22"/>
          <w:szCs w:val="22"/>
        </w:rPr>
        <w:t xml:space="preserve"> не более одного точного квадрата. Если</w:t>
      </w:r>
      <w:r w:rsidRPr="00514B21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же</w:t>
      </w:r>
      <w:r w:rsidRPr="00514B21">
        <w:rPr>
          <w:sz w:val="22"/>
          <w:szCs w:val="22"/>
          <w:lang w:val="en-US"/>
        </w:rPr>
        <w:t xml:space="preserve"> </w:t>
      </w:r>
      <w:r>
        <w:rPr>
          <w:i/>
          <w:sz w:val="22"/>
          <w:szCs w:val="22"/>
          <w:lang w:val="en-US"/>
        </w:rPr>
        <w:t>k</w:t>
      </w:r>
      <w:r w:rsidRPr="00514B21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чётно</w:t>
      </w:r>
      <w:r w:rsidRPr="00514B21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</w:rPr>
        <w:t>то</w:t>
      </w:r>
      <w:r w:rsidRPr="00514B21">
        <w:rPr>
          <w:sz w:val="22"/>
          <w:szCs w:val="22"/>
          <w:lang w:val="en-US"/>
        </w:rPr>
        <w:t xml:space="preserve"> </w:t>
      </w:r>
      <w:r w:rsidRPr="00686DFB">
        <w:rPr>
          <w:i/>
          <w:sz w:val="22"/>
          <w:szCs w:val="22"/>
          <w:lang w:val="en-US"/>
        </w:rPr>
        <w:t>a</w:t>
      </w:r>
      <w:r w:rsidRPr="00686DFB">
        <w:rPr>
          <w:i/>
          <w:sz w:val="22"/>
          <w:szCs w:val="22"/>
          <w:vertAlign w:val="subscript"/>
          <w:lang w:val="en-US"/>
        </w:rPr>
        <w:t>n</w:t>
      </w:r>
      <w:r w:rsidRPr="00514B21">
        <w:rPr>
          <w:sz w:val="22"/>
          <w:szCs w:val="22"/>
          <w:vertAlign w:val="subscript"/>
          <w:lang w:val="en-US"/>
        </w:rPr>
        <w:t>+1</w:t>
      </w:r>
      <w:r w:rsidRPr="00686DFB">
        <w:rPr>
          <w:sz w:val="22"/>
          <w:szCs w:val="22"/>
          <w:lang w:val="en-US"/>
        </w:rPr>
        <w:t> </w:t>
      </w:r>
      <w:r w:rsidRPr="00514B21">
        <w:rPr>
          <w:sz w:val="22"/>
          <w:szCs w:val="22"/>
          <w:lang w:val="en-US"/>
        </w:rPr>
        <w:t>=</w:t>
      </w:r>
      <w:r w:rsidRPr="00686DFB">
        <w:rPr>
          <w:sz w:val="22"/>
          <w:szCs w:val="22"/>
          <w:lang w:val="en-US"/>
        </w:rPr>
        <w:t> </w:t>
      </w:r>
      <w:r w:rsidRPr="00686DFB">
        <w:rPr>
          <w:i/>
          <w:sz w:val="22"/>
          <w:szCs w:val="22"/>
          <w:lang w:val="en-US"/>
        </w:rPr>
        <w:t>a</w:t>
      </w:r>
      <w:r w:rsidRPr="00686DFB">
        <w:rPr>
          <w:i/>
          <w:sz w:val="22"/>
          <w:szCs w:val="22"/>
          <w:vertAlign w:val="subscript"/>
          <w:lang w:val="en-US"/>
        </w:rPr>
        <w:t>n</w:t>
      </w:r>
      <w:r w:rsidRPr="00514B21">
        <w:rPr>
          <w:sz w:val="22"/>
          <w:szCs w:val="22"/>
          <w:lang w:val="en-US"/>
        </w:rPr>
        <w:t>(</w:t>
      </w:r>
      <w:r w:rsidRPr="00686DFB">
        <w:rPr>
          <w:i/>
          <w:sz w:val="22"/>
          <w:szCs w:val="22"/>
          <w:lang w:val="en-US"/>
        </w:rPr>
        <w:t>a</w:t>
      </w:r>
      <w:r w:rsidRPr="00686DFB">
        <w:rPr>
          <w:i/>
          <w:sz w:val="22"/>
          <w:szCs w:val="22"/>
          <w:vertAlign w:val="subscript"/>
          <w:lang w:val="en-US"/>
        </w:rPr>
        <w:t>n</w:t>
      </w:r>
      <w:r w:rsidRPr="00514B21">
        <w:rPr>
          <w:sz w:val="22"/>
          <w:szCs w:val="22"/>
          <w:lang w:val="en-US"/>
        </w:rPr>
        <w:t>–</w:t>
      </w:r>
      <w:proofErr w:type="gramStart"/>
      <w:r>
        <w:rPr>
          <w:i/>
          <w:sz w:val="22"/>
          <w:szCs w:val="22"/>
          <w:lang w:val="en-US"/>
        </w:rPr>
        <w:t>k</w:t>
      </w:r>
      <w:r w:rsidRPr="00514B21">
        <w:rPr>
          <w:sz w:val="22"/>
          <w:szCs w:val="22"/>
          <w:lang w:val="en-US"/>
        </w:rPr>
        <w:t>)+</w:t>
      </w:r>
      <w:proofErr w:type="gramEnd"/>
      <w:r>
        <w:rPr>
          <w:i/>
          <w:sz w:val="22"/>
          <w:szCs w:val="22"/>
          <w:lang w:val="en-US"/>
        </w:rPr>
        <w:t>k</w:t>
      </w:r>
      <w:r w:rsidRPr="00514B21">
        <w:rPr>
          <w:sz w:val="22"/>
          <w:szCs w:val="22"/>
          <w:lang w:val="en-US"/>
        </w:rPr>
        <w:t> = (</w:t>
      </w:r>
      <w:r>
        <w:rPr>
          <w:i/>
          <w:sz w:val="22"/>
          <w:szCs w:val="22"/>
          <w:lang w:val="en-US"/>
        </w:rPr>
        <w:t>a</w:t>
      </w:r>
      <w:r>
        <w:rPr>
          <w:i/>
          <w:sz w:val="22"/>
          <w:szCs w:val="22"/>
          <w:vertAlign w:val="subscript"/>
          <w:lang w:val="en-US"/>
        </w:rPr>
        <w:t>n</w:t>
      </w:r>
      <w:r>
        <w:rPr>
          <w:sz w:val="22"/>
          <w:szCs w:val="22"/>
          <w:lang w:val="en-US"/>
        </w:rPr>
        <w:t>–</w:t>
      </w:r>
      <w:r>
        <w:rPr>
          <w:i/>
          <w:sz w:val="22"/>
          <w:szCs w:val="22"/>
          <w:lang w:val="en-US"/>
        </w:rPr>
        <w:t>k</w:t>
      </w:r>
      <w:r>
        <w:rPr>
          <w:sz w:val="22"/>
          <w:szCs w:val="22"/>
          <w:lang w:val="en-US"/>
        </w:rPr>
        <w:t>/2)</w:t>
      </w:r>
      <w:r>
        <w:rPr>
          <w:sz w:val="22"/>
          <w:szCs w:val="22"/>
          <w:vertAlign w:val="superscript"/>
          <w:lang w:val="en-US"/>
        </w:rPr>
        <w:t>2</w:t>
      </w:r>
      <w:r>
        <w:rPr>
          <w:sz w:val="22"/>
          <w:szCs w:val="22"/>
          <w:lang w:val="en-US"/>
        </w:rPr>
        <w:t>+(</w:t>
      </w:r>
      <w:r>
        <w:rPr>
          <w:i/>
          <w:sz w:val="22"/>
          <w:szCs w:val="22"/>
          <w:lang w:val="en-US"/>
        </w:rPr>
        <w:t>k</w:t>
      </w:r>
      <w:r>
        <w:rPr>
          <w:sz w:val="22"/>
          <w:szCs w:val="22"/>
          <w:lang w:val="en-US"/>
        </w:rPr>
        <w:t>–</w:t>
      </w:r>
      <w:r>
        <w:rPr>
          <w:i/>
          <w:sz w:val="22"/>
          <w:szCs w:val="22"/>
          <w:lang w:val="en-US"/>
        </w:rPr>
        <w:t>k</w:t>
      </w:r>
      <w:r>
        <w:rPr>
          <w:sz w:val="22"/>
          <w:szCs w:val="22"/>
          <w:vertAlign w:val="superscript"/>
          <w:lang w:val="en-US"/>
        </w:rPr>
        <w:t>2</w:t>
      </w:r>
      <w:r>
        <w:rPr>
          <w:sz w:val="22"/>
          <w:szCs w:val="22"/>
          <w:lang w:val="en-US"/>
        </w:rPr>
        <w:t>/4)</w:t>
      </w:r>
      <w:r w:rsidRPr="00514B21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</w:rPr>
        <w:t xml:space="preserve">Поскольку </w:t>
      </w:r>
      <w:r>
        <w:rPr>
          <w:i/>
          <w:sz w:val="22"/>
          <w:szCs w:val="22"/>
          <w:lang w:val="en-US"/>
        </w:rPr>
        <w:t>a</w:t>
      </w:r>
      <w:r>
        <w:rPr>
          <w:i/>
          <w:sz w:val="22"/>
          <w:szCs w:val="22"/>
          <w:vertAlign w:val="subscript"/>
          <w:lang w:val="en-US"/>
        </w:rPr>
        <w:t>n</w:t>
      </w:r>
      <w:r>
        <w:rPr>
          <w:sz w:val="22"/>
          <w:szCs w:val="22"/>
        </w:rPr>
        <w:t xml:space="preserve"> неограниченно возрастает, с какого-то момента оно станет настолько велико, что расстояния от </w:t>
      </w:r>
      <w:r w:rsidRPr="00514B21">
        <w:rPr>
          <w:sz w:val="22"/>
          <w:szCs w:val="22"/>
        </w:rPr>
        <w:t>(</w:t>
      </w:r>
      <w:r>
        <w:rPr>
          <w:i/>
          <w:sz w:val="22"/>
          <w:szCs w:val="22"/>
          <w:lang w:val="en-US"/>
        </w:rPr>
        <w:t>a</w:t>
      </w:r>
      <w:r>
        <w:rPr>
          <w:i/>
          <w:sz w:val="22"/>
          <w:szCs w:val="22"/>
          <w:vertAlign w:val="subscript"/>
          <w:lang w:val="en-US"/>
        </w:rPr>
        <w:t>n</w:t>
      </w:r>
      <w:r w:rsidRPr="00514B21">
        <w:rPr>
          <w:sz w:val="22"/>
          <w:szCs w:val="22"/>
        </w:rPr>
        <w:t>–</w:t>
      </w:r>
      <w:r>
        <w:rPr>
          <w:i/>
          <w:sz w:val="22"/>
          <w:szCs w:val="22"/>
          <w:lang w:val="en-US"/>
        </w:rPr>
        <w:t>k</w:t>
      </w:r>
      <w:r w:rsidRPr="00514B21">
        <w:rPr>
          <w:sz w:val="22"/>
          <w:szCs w:val="22"/>
        </w:rPr>
        <w:t>/2)</w:t>
      </w:r>
      <w:r w:rsidRPr="00514B21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до соседних квадратов станут больше, чем </w:t>
      </w:r>
      <w:r w:rsidRPr="00514B21">
        <w:rPr>
          <w:sz w:val="22"/>
          <w:szCs w:val="22"/>
        </w:rPr>
        <w:t>|</w:t>
      </w:r>
      <w:r>
        <w:rPr>
          <w:i/>
          <w:sz w:val="22"/>
          <w:szCs w:val="22"/>
          <w:lang w:val="en-US"/>
        </w:rPr>
        <w:t>k</w:t>
      </w:r>
      <w:r w:rsidRPr="00514B21">
        <w:rPr>
          <w:sz w:val="22"/>
          <w:szCs w:val="22"/>
        </w:rPr>
        <w:t>–</w:t>
      </w:r>
      <w:r>
        <w:rPr>
          <w:i/>
          <w:sz w:val="22"/>
          <w:szCs w:val="22"/>
          <w:lang w:val="en-US"/>
        </w:rPr>
        <w:t>k</w:t>
      </w:r>
      <w:r w:rsidRPr="00514B21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/4</w:t>
      </w:r>
      <w:r w:rsidRPr="00514B21">
        <w:rPr>
          <w:sz w:val="22"/>
          <w:szCs w:val="22"/>
        </w:rPr>
        <w:t xml:space="preserve">|. </w:t>
      </w:r>
      <w:r>
        <w:rPr>
          <w:sz w:val="22"/>
          <w:szCs w:val="22"/>
        </w:rPr>
        <w:t xml:space="preserve">Если </w:t>
      </w:r>
      <w:r>
        <w:rPr>
          <w:i/>
          <w:sz w:val="22"/>
          <w:szCs w:val="22"/>
          <w:lang w:val="en-US"/>
        </w:rPr>
        <w:t>k</w:t>
      </w:r>
      <w:r w:rsidRPr="00514B21">
        <w:rPr>
          <w:sz w:val="22"/>
          <w:szCs w:val="22"/>
        </w:rPr>
        <w:t>–</w:t>
      </w:r>
      <w:r>
        <w:rPr>
          <w:i/>
          <w:sz w:val="22"/>
          <w:szCs w:val="22"/>
          <w:lang w:val="en-US"/>
        </w:rPr>
        <w:t>k</w:t>
      </w:r>
      <w:r w:rsidRPr="00514B21">
        <w:rPr>
          <w:sz w:val="22"/>
          <w:szCs w:val="22"/>
          <w:vertAlign w:val="superscript"/>
        </w:rPr>
        <w:t>2</w:t>
      </w:r>
      <w:r w:rsidRPr="00514B21">
        <w:rPr>
          <w:sz w:val="22"/>
          <w:szCs w:val="22"/>
        </w:rPr>
        <w:t>/4</w:t>
      </w:r>
      <w:r>
        <w:rPr>
          <w:sz w:val="22"/>
          <w:szCs w:val="22"/>
        </w:rPr>
        <w:t> </w:t>
      </w:r>
      <w:r w:rsidRPr="00514B21">
        <w:rPr>
          <w:sz w:val="22"/>
          <w:szCs w:val="22"/>
        </w:rPr>
        <w:t>≠ </w:t>
      </w:r>
      <w:r>
        <w:rPr>
          <w:sz w:val="22"/>
          <w:szCs w:val="22"/>
        </w:rPr>
        <w:t xml:space="preserve">0, с этого момента в последовательности не будет ни одного точного квадрата. Если же </w:t>
      </w:r>
      <w:r>
        <w:rPr>
          <w:i/>
          <w:sz w:val="22"/>
          <w:szCs w:val="22"/>
          <w:lang w:val="en-US"/>
        </w:rPr>
        <w:t>k</w:t>
      </w:r>
      <w:r w:rsidRPr="00514B21">
        <w:rPr>
          <w:sz w:val="22"/>
          <w:szCs w:val="22"/>
        </w:rPr>
        <w:t>–</w:t>
      </w:r>
      <w:r>
        <w:rPr>
          <w:i/>
          <w:sz w:val="22"/>
          <w:szCs w:val="22"/>
          <w:lang w:val="en-US"/>
        </w:rPr>
        <w:t>k</w:t>
      </w:r>
      <w:r w:rsidRPr="00514B21">
        <w:rPr>
          <w:sz w:val="22"/>
          <w:szCs w:val="22"/>
          <w:vertAlign w:val="superscript"/>
        </w:rPr>
        <w:t>2</w:t>
      </w:r>
      <w:r w:rsidRPr="00514B21">
        <w:rPr>
          <w:sz w:val="22"/>
          <w:szCs w:val="22"/>
        </w:rPr>
        <w:t>/4</w:t>
      </w:r>
      <w:r>
        <w:rPr>
          <w:sz w:val="22"/>
          <w:szCs w:val="22"/>
        </w:rPr>
        <w:t> =</w:t>
      </w:r>
      <w:r w:rsidRPr="00514B21">
        <w:rPr>
          <w:sz w:val="22"/>
          <w:szCs w:val="22"/>
        </w:rPr>
        <w:t> </w:t>
      </w:r>
      <w:r>
        <w:rPr>
          <w:sz w:val="22"/>
          <w:szCs w:val="22"/>
        </w:rPr>
        <w:t xml:space="preserve">0, то </w:t>
      </w:r>
      <w:r>
        <w:rPr>
          <w:i/>
          <w:sz w:val="22"/>
          <w:szCs w:val="22"/>
          <w:lang w:val="en-US"/>
        </w:rPr>
        <w:t>k</w:t>
      </w:r>
      <w:r>
        <w:rPr>
          <w:sz w:val="22"/>
          <w:szCs w:val="22"/>
          <w:lang w:val="en-US"/>
        </w:rPr>
        <w:t> </w:t>
      </w:r>
      <w:r w:rsidRPr="00514B21">
        <w:rPr>
          <w:sz w:val="22"/>
          <w:szCs w:val="22"/>
        </w:rPr>
        <w:t>=</w:t>
      </w:r>
      <w:r>
        <w:rPr>
          <w:sz w:val="22"/>
          <w:szCs w:val="22"/>
          <w:lang w:val="en-US"/>
        </w:rPr>
        <w:t> </w:t>
      </w:r>
      <w:r w:rsidRPr="00514B21">
        <w:rPr>
          <w:sz w:val="22"/>
          <w:szCs w:val="22"/>
        </w:rPr>
        <w:t>4,</w:t>
      </w:r>
      <w:r>
        <w:rPr>
          <w:sz w:val="22"/>
          <w:szCs w:val="22"/>
        </w:rPr>
        <w:t xml:space="preserve"> и все </w:t>
      </w:r>
      <w:r>
        <w:rPr>
          <w:i/>
          <w:sz w:val="22"/>
          <w:szCs w:val="22"/>
          <w:lang w:val="en-US"/>
        </w:rPr>
        <w:t>a</w:t>
      </w:r>
      <w:r>
        <w:rPr>
          <w:i/>
          <w:sz w:val="22"/>
          <w:szCs w:val="22"/>
          <w:vertAlign w:val="subscript"/>
          <w:lang w:val="en-US"/>
        </w:rPr>
        <w:t>n</w:t>
      </w:r>
      <w:r>
        <w:rPr>
          <w:sz w:val="22"/>
          <w:szCs w:val="22"/>
        </w:rPr>
        <w:t>, начиная со второго, будут точными квадратами.</w:t>
      </w:r>
    </w:p>
    <w:p w:rsidR="0067387B" w:rsidRDefault="0067387B" w:rsidP="00677D56">
      <w:pPr>
        <w:pStyle w:val="a0"/>
        <w:spacing w:before="120" w:after="0" w:line="240" w:lineRule="auto"/>
        <w:jc w:val="both"/>
      </w:pPr>
      <w:r>
        <w:rPr>
          <w:b/>
          <w:i/>
          <w:sz w:val="22"/>
          <w:szCs w:val="22"/>
        </w:rPr>
        <w:t>Задача 5</w:t>
      </w:r>
      <w:r>
        <w:rPr>
          <w:b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  <w:r w:rsidRPr="00A179DE">
        <w:rPr>
          <w:i/>
          <w:sz w:val="22"/>
          <w:szCs w:val="22"/>
        </w:rPr>
        <w:t>Дана последовательность длины n</w:t>
      </w:r>
      <w:r w:rsidR="001E01CE" w:rsidRPr="001E01CE">
        <w:rPr>
          <w:i/>
          <w:sz w:val="22"/>
          <w:szCs w:val="22"/>
        </w:rPr>
        <w:t xml:space="preserve"> (</w:t>
      </w:r>
      <w:r w:rsidR="001E01CE" w:rsidRPr="001E01CE">
        <w:rPr>
          <w:i/>
          <w:sz w:val="22"/>
          <w:szCs w:val="22"/>
          <w:lang w:val="en-US"/>
        </w:rPr>
        <w:t>n </w:t>
      </w:r>
      <w:r w:rsidR="001E01CE" w:rsidRPr="001E01CE">
        <w:rPr>
          <w:i/>
          <w:sz w:val="22"/>
          <w:szCs w:val="22"/>
        </w:rPr>
        <w:t>≥</w:t>
      </w:r>
      <w:r w:rsidR="001E01CE" w:rsidRPr="001E01CE">
        <w:rPr>
          <w:i/>
          <w:sz w:val="22"/>
          <w:szCs w:val="22"/>
          <w:lang w:val="en-US"/>
        </w:rPr>
        <w:t> </w:t>
      </w:r>
      <w:r w:rsidR="001E01CE" w:rsidRPr="001E01CE">
        <w:rPr>
          <w:i/>
          <w:sz w:val="22"/>
          <w:szCs w:val="22"/>
        </w:rPr>
        <w:t>2)</w:t>
      </w:r>
      <w:r w:rsidRPr="00A179DE">
        <w:rPr>
          <w:i/>
          <w:sz w:val="22"/>
          <w:szCs w:val="22"/>
        </w:rPr>
        <w:t xml:space="preserve">, состоящая из нулей и единиц. Несколько цифр, стоящих подряд (возможно, одна), образуют </w:t>
      </w:r>
      <w:proofErr w:type="spellStart"/>
      <w:r w:rsidRPr="00A179DE">
        <w:rPr>
          <w:i/>
          <w:sz w:val="22"/>
          <w:szCs w:val="22"/>
        </w:rPr>
        <w:t>подпалиндром</w:t>
      </w:r>
      <w:proofErr w:type="spellEnd"/>
      <w:r w:rsidRPr="00A179DE">
        <w:rPr>
          <w:i/>
          <w:sz w:val="22"/>
          <w:szCs w:val="22"/>
        </w:rPr>
        <w:t xml:space="preserve">, если последовательность этих цифр одинаково читается от начала к концу и от конца к началу. Какое наименьшее количество </w:t>
      </w:r>
      <w:proofErr w:type="spellStart"/>
      <w:r w:rsidRPr="00A179DE">
        <w:rPr>
          <w:i/>
          <w:sz w:val="22"/>
          <w:szCs w:val="22"/>
        </w:rPr>
        <w:t>подпалиндромов</w:t>
      </w:r>
      <w:proofErr w:type="spellEnd"/>
      <w:r w:rsidRPr="00A179DE">
        <w:rPr>
          <w:i/>
          <w:sz w:val="22"/>
          <w:szCs w:val="22"/>
        </w:rPr>
        <w:t xml:space="preserve"> может быть в последовательности?</w:t>
      </w:r>
    </w:p>
    <w:p w:rsidR="0067387B" w:rsidRPr="00A96A76" w:rsidRDefault="0067387B" w:rsidP="00677D56">
      <w:pPr>
        <w:pStyle w:val="a0"/>
        <w:spacing w:before="12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Ответ</w:t>
      </w:r>
      <w:r>
        <w:rPr>
          <w:sz w:val="22"/>
          <w:szCs w:val="22"/>
        </w:rPr>
        <w:t xml:space="preserve">. </w:t>
      </w:r>
      <w:r w:rsidRPr="00E82ABD">
        <w:rPr>
          <w:sz w:val="22"/>
          <w:szCs w:val="22"/>
        </w:rPr>
        <w:t>2</w:t>
      </w:r>
      <w:r w:rsidRPr="00E82ABD">
        <w:rPr>
          <w:i/>
          <w:sz w:val="22"/>
          <w:szCs w:val="22"/>
          <w:lang w:val="en-US"/>
        </w:rPr>
        <w:t>n</w:t>
      </w:r>
      <w:r>
        <w:rPr>
          <w:sz w:val="22"/>
          <w:szCs w:val="22"/>
        </w:rPr>
        <w:t>–</w:t>
      </w:r>
      <w:r w:rsidRPr="00E82ABD">
        <w:rPr>
          <w:sz w:val="22"/>
          <w:szCs w:val="22"/>
        </w:rPr>
        <w:t xml:space="preserve">2. </w:t>
      </w:r>
      <w:r w:rsidRPr="00E82ABD">
        <w:rPr>
          <w:sz w:val="22"/>
          <w:szCs w:val="22"/>
          <w:u w:val="single"/>
        </w:rPr>
        <w:t>Решение</w:t>
      </w:r>
      <w:r>
        <w:rPr>
          <w:sz w:val="22"/>
          <w:szCs w:val="22"/>
        </w:rPr>
        <w:t xml:space="preserve">. </w:t>
      </w:r>
      <w:r>
        <w:rPr>
          <w:i/>
          <w:sz w:val="22"/>
          <w:szCs w:val="22"/>
        </w:rPr>
        <w:t>Оценка</w:t>
      </w:r>
      <w:r>
        <w:rPr>
          <w:sz w:val="22"/>
          <w:szCs w:val="22"/>
        </w:rPr>
        <w:t xml:space="preserve">. Индукция по числу символов. При </w:t>
      </w:r>
      <w:r>
        <w:rPr>
          <w:i/>
          <w:sz w:val="22"/>
          <w:szCs w:val="22"/>
          <w:lang w:val="en-US"/>
        </w:rPr>
        <w:t>n</w:t>
      </w:r>
      <w:r>
        <w:rPr>
          <w:sz w:val="22"/>
          <w:szCs w:val="22"/>
          <w:lang w:val="en-US"/>
        </w:rPr>
        <w:t> </w:t>
      </w:r>
      <w:r w:rsidRPr="00A43C86">
        <w:rPr>
          <w:sz w:val="22"/>
          <w:szCs w:val="22"/>
        </w:rPr>
        <w:t>=</w:t>
      </w:r>
      <w:r>
        <w:rPr>
          <w:sz w:val="22"/>
          <w:szCs w:val="22"/>
          <w:lang w:val="en-US"/>
        </w:rPr>
        <w:t> </w:t>
      </w:r>
      <w:r w:rsidRPr="00A43C86">
        <w:rPr>
          <w:sz w:val="22"/>
          <w:szCs w:val="22"/>
        </w:rPr>
        <w:t>2</w:t>
      </w:r>
      <w:r>
        <w:rPr>
          <w:sz w:val="22"/>
          <w:szCs w:val="22"/>
        </w:rPr>
        <w:t xml:space="preserve"> палиндромов хотя бы два – каждый из символов. При </w:t>
      </w:r>
      <w:r>
        <w:rPr>
          <w:i/>
          <w:sz w:val="22"/>
          <w:szCs w:val="22"/>
          <w:lang w:val="en-US"/>
        </w:rPr>
        <w:t>n</w:t>
      </w:r>
      <w:r>
        <w:rPr>
          <w:sz w:val="22"/>
          <w:szCs w:val="22"/>
          <w:lang w:val="en-US"/>
        </w:rPr>
        <w:t> </w:t>
      </w:r>
      <w:r w:rsidRPr="00A43C86">
        <w:rPr>
          <w:sz w:val="22"/>
          <w:szCs w:val="22"/>
        </w:rPr>
        <w:t>=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 xml:space="preserve">3 – хотя бы четыре: три символа и одна из конфигураций </w:t>
      </w:r>
      <w:r>
        <w:rPr>
          <w:i/>
          <w:sz w:val="22"/>
          <w:szCs w:val="22"/>
          <w:lang w:val="en-US"/>
        </w:rPr>
        <w:t>aa</w:t>
      </w:r>
      <w:r>
        <w:rPr>
          <w:sz w:val="22"/>
          <w:szCs w:val="22"/>
        </w:rPr>
        <w:t xml:space="preserve"> или </w:t>
      </w:r>
      <w:r>
        <w:rPr>
          <w:i/>
          <w:sz w:val="22"/>
          <w:szCs w:val="22"/>
          <w:lang w:val="en-US"/>
        </w:rPr>
        <w:t>aba</w:t>
      </w:r>
      <w:r w:rsidRPr="00A43C86">
        <w:rPr>
          <w:sz w:val="22"/>
          <w:szCs w:val="22"/>
        </w:rPr>
        <w:t xml:space="preserve">. </w:t>
      </w:r>
      <w:r>
        <w:rPr>
          <w:sz w:val="22"/>
          <w:szCs w:val="22"/>
        </w:rPr>
        <w:t>Пусть уже доказано,</w:t>
      </w:r>
      <w:r w:rsidR="001E01CE" w:rsidRPr="001E01CE">
        <w:rPr>
          <w:sz w:val="22"/>
          <w:szCs w:val="22"/>
        </w:rPr>
        <w:t xml:space="preserve"> </w:t>
      </w:r>
      <w:r w:rsidR="001E01CE">
        <w:rPr>
          <w:sz w:val="22"/>
          <w:szCs w:val="22"/>
        </w:rPr>
        <w:t>что</w:t>
      </w:r>
      <w:r>
        <w:rPr>
          <w:sz w:val="22"/>
          <w:szCs w:val="22"/>
        </w:rPr>
        <w:t xml:space="preserve"> при </w:t>
      </w:r>
      <w:r>
        <w:rPr>
          <w:i/>
          <w:sz w:val="22"/>
          <w:szCs w:val="22"/>
          <w:lang w:val="en-US"/>
        </w:rPr>
        <w:t>n</w:t>
      </w:r>
      <w:r>
        <w:rPr>
          <w:sz w:val="22"/>
          <w:szCs w:val="22"/>
          <w:lang w:val="en-US"/>
        </w:rPr>
        <w:t> </w:t>
      </w:r>
      <w:r w:rsidRPr="00A43C86">
        <w:rPr>
          <w:sz w:val="22"/>
          <w:szCs w:val="22"/>
        </w:rPr>
        <w:t>=</w:t>
      </w:r>
      <w:r>
        <w:rPr>
          <w:sz w:val="22"/>
          <w:szCs w:val="22"/>
          <w:lang w:val="en-US"/>
        </w:rPr>
        <w:t> </w:t>
      </w:r>
      <w:r>
        <w:rPr>
          <w:i/>
          <w:sz w:val="22"/>
          <w:szCs w:val="22"/>
          <w:lang w:val="en-US"/>
        </w:rPr>
        <w:t>k</w:t>
      </w:r>
      <w:r w:rsidRPr="00A43C86">
        <w:rPr>
          <w:sz w:val="22"/>
          <w:szCs w:val="22"/>
        </w:rPr>
        <w:t xml:space="preserve"> (</w:t>
      </w:r>
      <w:r>
        <w:rPr>
          <w:i/>
          <w:sz w:val="22"/>
          <w:szCs w:val="22"/>
          <w:lang w:val="en-US"/>
        </w:rPr>
        <w:t>k</w:t>
      </w:r>
      <w:r>
        <w:rPr>
          <w:sz w:val="22"/>
          <w:szCs w:val="22"/>
          <w:lang w:val="en-US"/>
        </w:rPr>
        <w:t> </w:t>
      </w:r>
      <w:r w:rsidRPr="00A43C86">
        <w:rPr>
          <w:sz w:val="22"/>
          <w:szCs w:val="22"/>
        </w:rPr>
        <w:t>≥</w:t>
      </w:r>
      <w:r>
        <w:rPr>
          <w:sz w:val="22"/>
          <w:szCs w:val="22"/>
          <w:lang w:val="en-US"/>
        </w:rPr>
        <w:t> </w:t>
      </w:r>
      <w:r w:rsidRPr="00A43C86">
        <w:rPr>
          <w:sz w:val="22"/>
          <w:szCs w:val="22"/>
        </w:rPr>
        <w:t>3)</w:t>
      </w:r>
      <w:r>
        <w:rPr>
          <w:sz w:val="22"/>
          <w:szCs w:val="22"/>
        </w:rPr>
        <w:t xml:space="preserve"> палиндромов не меньше, чем 2</w:t>
      </w:r>
      <w:r>
        <w:rPr>
          <w:i/>
          <w:sz w:val="22"/>
          <w:szCs w:val="22"/>
          <w:lang w:val="en-US"/>
        </w:rPr>
        <w:t>k</w:t>
      </w:r>
      <w:r w:rsidRPr="00A43C86">
        <w:rPr>
          <w:sz w:val="22"/>
          <w:szCs w:val="22"/>
        </w:rPr>
        <w:t xml:space="preserve">–2. </w:t>
      </w:r>
      <w:r>
        <w:rPr>
          <w:sz w:val="22"/>
          <w:szCs w:val="22"/>
        </w:rPr>
        <w:t xml:space="preserve">Добавим справа символ </w:t>
      </w:r>
      <w:r>
        <w:rPr>
          <w:i/>
          <w:sz w:val="22"/>
          <w:szCs w:val="22"/>
          <w:lang w:val="en-US"/>
        </w:rPr>
        <w:t>a</w:t>
      </w:r>
      <w:r>
        <w:rPr>
          <w:sz w:val="22"/>
          <w:szCs w:val="22"/>
        </w:rPr>
        <w:t xml:space="preserve">. Он сам по себе палиндром, и если в последовательности, к которой мы его дописали, есть хотя бы одна буква </w:t>
      </w:r>
      <w:r>
        <w:rPr>
          <w:i/>
          <w:sz w:val="22"/>
          <w:szCs w:val="22"/>
          <w:lang w:val="en-US"/>
        </w:rPr>
        <w:t>a</w:t>
      </w:r>
      <w:r>
        <w:rPr>
          <w:sz w:val="22"/>
          <w:szCs w:val="22"/>
        </w:rPr>
        <w:t xml:space="preserve">, то добавился ещё палиндром вида </w:t>
      </w:r>
      <w:r>
        <w:rPr>
          <w:i/>
          <w:sz w:val="22"/>
          <w:szCs w:val="22"/>
          <w:lang w:val="en-US"/>
        </w:rPr>
        <w:t>ab</w:t>
      </w:r>
      <w:r w:rsidRPr="00A43C86">
        <w:rPr>
          <w:i/>
          <w:sz w:val="22"/>
          <w:szCs w:val="22"/>
        </w:rPr>
        <w:t>…</w:t>
      </w:r>
      <w:proofErr w:type="spellStart"/>
      <w:r>
        <w:rPr>
          <w:i/>
          <w:sz w:val="22"/>
          <w:szCs w:val="22"/>
          <w:lang w:val="en-US"/>
        </w:rPr>
        <w:t>ba</w:t>
      </w:r>
      <w:proofErr w:type="spellEnd"/>
      <w:r>
        <w:rPr>
          <w:sz w:val="22"/>
          <w:szCs w:val="22"/>
        </w:rPr>
        <w:t xml:space="preserve">; в противном случае та последовательность состояла из </w:t>
      </w:r>
      <w:r>
        <w:rPr>
          <w:i/>
          <w:sz w:val="22"/>
          <w:szCs w:val="22"/>
          <w:lang w:val="en-US"/>
        </w:rPr>
        <w:t>k</w:t>
      </w:r>
      <w:r w:rsidRPr="00A96A7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букв </w:t>
      </w:r>
      <w:r>
        <w:rPr>
          <w:i/>
          <w:sz w:val="22"/>
          <w:szCs w:val="22"/>
          <w:lang w:val="en-US"/>
        </w:rPr>
        <w:t>b</w:t>
      </w:r>
      <w:r w:rsidRPr="00A96A7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и в ней было не менее, чем </w:t>
      </w:r>
      <w:r>
        <w:rPr>
          <w:i/>
          <w:sz w:val="22"/>
          <w:szCs w:val="22"/>
          <w:lang w:val="en-US"/>
        </w:rPr>
        <w:t>k</w:t>
      </w:r>
      <w:r>
        <w:rPr>
          <w:sz w:val="22"/>
          <w:szCs w:val="22"/>
        </w:rPr>
        <w:t>+(</w:t>
      </w:r>
      <w:r>
        <w:rPr>
          <w:i/>
          <w:sz w:val="22"/>
          <w:szCs w:val="22"/>
          <w:lang w:val="en-US"/>
        </w:rPr>
        <w:t>k</w:t>
      </w:r>
      <w:r w:rsidRPr="00A96A76">
        <w:rPr>
          <w:sz w:val="22"/>
          <w:szCs w:val="22"/>
        </w:rPr>
        <w:t>–</w:t>
      </w:r>
      <w:proofErr w:type="gramStart"/>
      <w:r w:rsidRPr="00A96A76">
        <w:rPr>
          <w:sz w:val="22"/>
          <w:szCs w:val="22"/>
        </w:rPr>
        <w:t>1</w:t>
      </w:r>
      <w:r>
        <w:rPr>
          <w:sz w:val="22"/>
          <w:szCs w:val="22"/>
        </w:rPr>
        <w:t>)</w:t>
      </w:r>
      <w:r w:rsidRPr="00A96A76">
        <w:rPr>
          <w:sz w:val="22"/>
          <w:szCs w:val="22"/>
        </w:rPr>
        <w:t>+</w:t>
      </w:r>
      <w:proofErr w:type="gramEnd"/>
      <w:r w:rsidRPr="00A96A76">
        <w:rPr>
          <w:sz w:val="22"/>
          <w:szCs w:val="22"/>
        </w:rPr>
        <w:t>…+1</w:t>
      </w:r>
      <w:r>
        <w:rPr>
          <w:sz w:val="22"/>
          <w:szCs w:val="22"/>
          <w:lang w:val="en-US"/>
        </w:rPr>
        <w:t> </w:t>
      </w:r>
      <w:r w:rsidRPr="00A96A76">
        <w:rPr>
          <w:sz w:val="22"/>
          <w:szCs w:val="22"/>
        </w:rPr>
        <w:t>=</w:t>
      </w:r>
      <w:r>
        <w:rPr>
          <w:sz w:val="22"/>
          <w:szCs w:val="22"/>
          <w:lang w:val="en-US"/>
        </w:rPr>
        <w:t> </w:t>
      </w:r>
      <w:r>
        <w:rPr>
          <w:i/>
          <w:sz w:val="22"/>
          <w:szCs w:val="22"/>
          <w:lang w:val="en-US"/>
        </w:rPr>
        <w:t>k</w:t>
      </w:r>
      <w:r>
        <w:rPr>
          <w:sz w:val="22"/>
          <w:szCs w:val="22"/>
        </w:rPr>
        <w:t>(</w:t>
      </w:r>
      <w:r>
        <w:rPr>
          <w:i/>
          <w:sz w:val="22"/>
          <w:szCs w:val="22"/>
          <w:lang w:val="en-US"/>
        </w:rPr>
        <w:t>k</w:t>
      </w:r>
      <w:r>
        <w:rPr>
          <w:sz w:val="22"/>
          <w:szCs w:val="22"/>
        </w:rPr>
        <w:t>+</w:t>
      </w:r>
      <w:r w:rsidRPr="00A96A76">
        <w:rPr>
          <w:sz w:val="22"/>
          <w:szCs w:val="22"/>
        </w:rPr>
        <w:t>1</w:t>
      </w:r>
      <w:r>
        <w:rPr>
          <w:sz w:val="22"/>
          <w:szCs w:val="22"/>
        </w:rPr>
        <w:t>)/2 ≥ 2</w:t>
      </w:r>
      <w:r>
        <w:rPr>
          <w:i/>
          <w:sz w:val="22"/>
          <w:szCs w:val="22"/>
          <w:lang w:val="en-US"/>
        </w:rPr>
        <w:t>k</w:t>
      </w:r>
      <w:r>
        <w:rPr>
          <w:sz w:val="22"/>
          <w:szCs w:val="22"/>
        </w:rPr>
        <w:t xml:space="preserve"> палиндромов. Как видим, в обоих случаях палиндромов будет не меньше, чем 2(</w:t>
      </w:r>
      <w:r>
        <w:rPr>
          <w:i/>
          <w:sz w:val="22"/>
          <w:szCs w:val="22"/>
          <w:lang w:val="en-US"/>
        </w:rPr>
        <w:t>k</w:t>
      </w:r>
      <w:r>
        <w:rPr>
          <w:sz w:val="22"/>
          <w:szCs w:val="22"/>
        </w:rPr>
        <w:t>+</w:t>
      </w:r>
      <w:proofErr w:type="gramStart"/>
      <w:r>
        <w:rPr>
          <w:sz w:val="22"/>
          <w:szCs w:val="22"/>
        </w:rPr>
        <w:t>1)–</w:t>
      </w:r>
      <w:proofErr w:type="gramEnd"/>
      <w:r>
        <w:rPr>
          <w:sz w:val="22"/>
          <w:szCs w:val="22"/>
        </w:rPr>
        <w:t>2 = 2</w:t>
      </w:r>
      <w:r>
        <w:rPr>
          <w:i/>
          <w:sz w:val="22"/>
          <w:szCs w:val="22"/>
        </w:rPr>
        <w:t>k</w:t>
      </w:r>
      <w:r w:rsidRPr="00A96A7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Пример</w:t>
      </w:r>
      <w:r>
        <w:rPr>
          <w:sz w:val="22"/>
          <w:szCs w:val="22"/>
        </w:rPr>
        <w:t xml:space="preserve">. Рассмотрим последовательность 100110100110… (период 6). Примером для любого </w:t>
      </w:r>
      <w:r>
        <w:rPr>
          <w:i/>
          <w:sz w:val="22"/>
          <w:szCs w:val="22"/>
          <w:lang w:val="en-US"/>
        </w:rPr>
        <w:t>k</w:t>
      </w:r>
      <w:r>
        <w:rPr>
          <w:sz w:val="22"/>
          <w:szCs w:val="22"/>
        </w:rPr>
        <w:t xml:space="preserve"> служит её начальный отрезок длины </w:t>
      </w:r>
      <w:r>
        <w:rPr>
          <w:i/>
          <w:sz w:val="22"/>
          <w:szCs w:val="22"/>
          <w:lang w:val="en-US"/>
        </w:rPr>
        <w:t>k</w:t>
      </w:r>
      <w:r>
        <w:rPr>
          <w:sz w:val="22"/>
          <w:szCs w:val="22"/>
        </w:rPr>
        <w:t>. В самом деле, в отрезке 10 два палиндрома, в отрезке 100 – четыре палиндрома, а далее перебором шести случаев нетрудно убедиться, что добавление каждого следующего знака увеличивает количество палиндромов ровно на два.</w:t>
      </w:r>
    </w:p>
    <w:p w:rsidR="003F5FB6" w:rsidRDefault="00F237BD" w:rsidP="00677D56">
      <w:pPr>
        <w:pStyle w:val="a0"/>
        <w:spacing w:before="120" w:after="0" w:line="240" w:lineRule="auto"/>
        <w:jc w:val="both"/>
      </w:pPr>
      <w:r>
        <w:rPr>
          <w:b/>
          <w:i/>
          <w:sz w:val="22"/>
          <w:szCs w:val="22"/>
        </w:rPr>
        <w:t>Задача 6</w:t>
      </w:r>
      <w:r>
        <w:rPr>
          <w:b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  <w:r w:rsidR="004835C0" w:rsidRPr="004835C0">
        <w:rPr>
          <w:i/>
          <w:sz w:val="22"/>
          <w:szCs w:val="22"/>
        </w:rPr>
        <w:t xml:space="preserve">В остроугольном треугольнике ABC точка K – середина AC. На сторонах AB и BC как на основаниях внутрь треугольника построены равнобедренные треугольники ABM и BCN так, что </w:t>
      </w:r>
      <w:r w:rsidR="004835C0" w:rsidRPr="004835C0">
        <w:rPr>
          <w:i/>
          <w:sz w:val="22"/>
          <w:szCs w:val="22"/>
        </w:rPr>
        <w:sym w:font="Symbol" w:char="F0D0"/>
      </w:r>
      <w:r w:rsidR="00A93F88">
        <w:rPr>
          <w:i/>
          <w:sz w:val="22"/>
          <w:szCs w:val="22"/>
        </w:rPr>
        <w:t>AMB = </w:t>
      </w:r>
      <w:r w:rsidR="004835C0" w:rsidRPr="004835C0">
        <w:rPr>
          <w:i/>
          <w:sz w:val="22"/>
          <w:szCs w:val="22"/>
        </w:rPr>
        <w:sym w:font="Symbol" w:char="F0D0"/>
      </w:r>
      <w:r w:rsidR="004835C0" w:rsidRPr="004835C0">
        <w:rPr>
          <w:i/>
          <w:sz w:val="22"/>
          <w:szCs w:val="22"/>
        </w:rPr>
        <w:t xml:space="preserve">AKB, </w:t>
      </w:r>
      <w:r w:rsidR="004835C0" w:rsidRPr="004835C0">
        <w:rPr>
          <w:i/>
          <w:sz w:val="22"/>
          <w:szCs w:val="22"/>
          <w:lang w:val="en-US"/>
        </w:rPr>
        <w:t>AM </w:t>
      </w:r>
      <w:r w:rsidR="004835C0" w:rsidRPr="004835C0">
        <w:rPr>
          <w:i/>
          <w:sz w:val="22"/>
          <w:szCs w:val="22"/>
        </w:rPr>
        <w:t>=</w:t>
      </w:r>
      <w:r w:rsidR="004835C0" w:rsidRPr="004835C0">
        <w:rPr>
          <w:i/>
          <w:sz w:val="22"/>
          <w:szCs w:val="22"/>
          <w:lang w:val="en-US"/>
        </w:rPr>
        <w:t> BM</w:t>
      </w:r>
      <w:r w:rsidR="004835C0" w:rsidRPr="004835C0">
        <w:rPr>
          <w:i/>
          <w:sz w:val="22"/>
          <w:szCs w:val="22"/>
        </w:rPr>
        <w:t xml:space="preserve"> </w:t>
      </w:r>
      <w:r w:rsidR="004835C0" w:rsidRPr="004835C0">
        <w:rPr>
          <w:i/>
          <w:sz w:val="22"/>
          <w:szCs w:val="22"/>
        </w:rPr>
        <w:lastRenderedPageBreak/>
        <w:t xml:space="preserve">и </w:t>
      </w:r>
      <w:r w:rsidR="004835C0" w:rsidRPr="004835C0">
        <w:rPr>
          <w:i/>
          <w:sz w:val="22"/>
          <w:szCs w:val="22"/>
        </w:rPr>
        <w:sym w:font="Symbol" w:char="F0D0"/>
      </w:r>
      <w:r w:rsidR="004835C0" w:rsidRPr="004835C0">
        <w:rPr>
          <w:i/>
          <w:sz w:val="22"/>
          <w:szCs w:val="22"/>
          <w:lang w:val="en-US"/>
        </w:rPr>
        <w:t>BNC</w:t>
      </w:r>
      <w:r w:rsidR="004835C0" w:rsidRPr="004835C0">
        <w:rPr>
          <w:i/>
          <w:sz w:val="22"/>
          <w:szCs w:val="22"/>
        </w:rPr>
        <w:t> =</w:t>
      </w:r>
      <w:r w:rsidR="004835C0" w:rsidRPr="004835C0">
        <w:rPr>
          <w:i/>
          <w:sz w:val="22"/>
          <w:szCs w:val="22"/>
          <w:lang w:val="en-US"/>
        </w:rPr>
        <w:t> </w:t>
      </w:r>
      <w:r w:rsidR="004835C0" w:rsidRPr="004835C0">
        <w:rPr>
          <w:i/>
          <w:sz w:val="22"/>
          <w:szCs w:val="22"/>
        </w:rPr>
        <w:sym w:font="Symbol" w:char="F0D0"/>
      </w:r>
      <w:r w:rsidR="004835C0" w:rsidRPr="004835C0">
        <w:rPr>
          <w:i/>
          <w:sz w:val="22"/>
          <w:szCs w:val="22"/>
          <w:lang w:val="en-US"/>
        </w:rPr>
        <w:t>BKC</w:t>
      </w:r>
      <w:r w:rsidR="004835C0" w:rsidRPr="004835C0">
        <w:rPr>
          <w:i/>
          <w:sz w:val="22"/>
          <w:szCs w:val="22"/>
        </w:rPr>
        <w:t xml:space="preserve">, </w:t>
      </w:r>
      <w:r w:rsidR="004835C0" w:rsidRPr="004835C0">
        <w:rPr>
          <w:i/>
          <w:sz w:val="22"/>
          <w:szCs w:val="22"/>
          <w:lang w:val="en-US"/>
        </w:rPr>
        <w:t>CN </w:t>
      </w:r>
      <w:r w:rsidR="004835C0" w:rsidRPr="004835C0">
        <w:rPr>
          <w:i/>
          <w:sz w:val="22"/>
          <w:szCs w:val="22"/>
        </w:rPr>
        <w:t>=</w:t>
      </w:r>
      <w:r w:rsidR="004835C0" w:rsidRPr="004835C0">
        <w:rPr>
          <w:i/>
          <w:sz w:val="22"/>
          <w:szCs w:val="22"/>
          <w:lang w:val="en-US"/>
        </w:rPr>
        <w:t> BN</w:t>
      </w:r>
      <w:r w:rsidR="004835C0" w:rsidRPr="004835C0">
        <w:rPr>
          <w:i/>
          <w:sz w:val="22"/>
          <w:szCs w:val="22"/>
        </w:rPr>
        <w:t>. Докажите, что окружность, описанная около треугольника MNK, касается стороны AC.</w:t>
      </w:r>
    </w:p>
    <w:p w:rsidR="00502F8E" w:rsidRPr="001E01CE" w:rsidRDefault="00F237BD" w:rsidP="00677D56">
      <w:pPr>
        <w:pStyle w:val="a0"/>
        <w:spacing w:before="120" w:after="0" w:line="240" w:lineRule="auto"/>
        <w:jc w:val="both"/>
        <w:rPr>
          <w:rFonts w:eastAsia="Times New Roman"/>
          <w:sz w:val="22"/>
        </w:rPr>
      </w:pPr>
      <w:r>
        <w:rPr>
          <w:sz w:val="22"/>
          <w:szCs w:val="22"/>
          <w:u w:val="single"/>
        </w:rPr>
        <w:t>Решение</w:t>
      </w:r>
      <w:r>
        <w:rPr>
          <w:sz w:val="22"/>
          <w:szCs w:val="22"/>
        </w:rPr>
        <w:t xml:space="preserve">. </w:t>
      </w:r>
      <w:r w:rsidR="00A93F88" w:rsidRPr="001E01CE">
        <w:rPr>
          <w:rFonts w:eastAsia="Times New Roman"/>
          <w:sz w:val="22"/>
        </w:rPr>
        <w:t xml:space="preserve">На медиане </w:t>
      </w:r>
      <w:r w:rsidR="00A93F88" w:rsidRPr="001E01CE">
        <w:rPr>
          <w:rFonts w:eastAsia="Times New Roman"/>
          <w:i/>
          <w:sz w:val="22"/>
        </w:rPr>
        <w:t>BK</w:t>
      </w:r>
      <w:r w:rsidR="00A93F88" w:rsidRPr="001E01CE">
        <w:rPr>
          <w:rFonts w:eastAsia="Times New Roman"/>
          <w:sz w:val="22"/>
        </w:rPr>
        <w:t xml:space="preserve"> отложим отрезок </w:t>
      </w:r>
      <w:r w:rsidR="00A93F88" w:rsidRPr="001E01CE">
        <w:rPr>
          <w:rFonts w:eastAsia="Times New Roman"/>
          <w:i/>
          <w:sz w:val="22"/>
        </w:rPr>
        <w:t>BT</w:t>
      </w:r>
      <w:r w:rsidR="00A93F88" w:rsidRPr="001E01CE">
        <w:rPr>
          <w:rFonts w:eastAsia="Times New Roman"/>
          <w:sz w:val="22"/>
        </w:rPr>
        <w:t xml:space="preserve">, равный </w:t>
      </w:r>
      <w:r w:rsidR="00A93F88" w:rsidRPr="001E01CE">
        <w:rPr>
          <w:rFonts w:eastAsia="Times New Roman"/>
          <w:i/>
          <w:sz w:val="22"/>
        </w:rPr>
        <w:t>AK</w:t>
      </w:r>
      <w:r w:rsidR="00A93F88" w:rsidRPr="001E01CE">
        <w:rPr>
          <w:rFonts w:eastAsia="Times New Roman"/>
          <w:sz w:val="22"/>
        </w:rPr>
        <w:t> = </w:t>
      </w:r>
      <w:r w:rsidR="00A93F88" w:rsidRPr="001E01CE">
        <w:rPr>
          <w:rFonts w:eastAsia="Times New Roman"/>
          <w:i/>
          <w:sz w:val="22"/>
        </w:rPr>
        <w:t>CK</w:t>
      </w:r>
      <w:r w:rsidR="00A93F88" w:rsidRPr="001E01CE">
        <w:rPr>
          <w:rFonts w:eastAsia="Times New Roman"/>
          <w:sz w:val="22"/>
        </w:rPr>
        <w:t>.</w:t>
      </w:r>
      <w:r w:rsidR="00502F8E" w:rsidRPr="001E01CE">
        <w:rPr>
          <w:rFonts w:eastAsia="Times New Roman"/>
          <w:sz w:val="22"/>
        </w:rPr>
        <w:t xml:space="preserve"> </w:t>
      </w:r>
      <w:r w:rsidR="00A93F88" w:rsidRPr="001E01CE">
        <w:rPr>
          <w:rFonts w:eastAsia="Times New Roman"/>
          <w:sz w:val="22"/>
        </w:rPr>
        <w:t xml:space="preserve">Пусть Ω – окружность, проходящая через </w:t>
      </w:r>
      <w:r w:rsidR="00A93F88" w:rsidRPr="001E01CE">
        <w:rPr>
          <w:rFonts w:eastAsia="Times New Roman"/>
          <w:i/>
          <w:sz w:val="22"/>
        </w:rPr>
        <w:t>T</w:t>
      </w:r>
      <w:r w:rsidR="00A93F88" w:rsidRPr="001E01CE">
        <w:rPr>
          <w:rFonts w:eastAsia="Times New Roman"/>
          <w:sz w:val="22"/>
        </w:rPr>
        <w:t xml:space="preserve"> и касающаяся прямой </w:t>
      </w:r>
      <w:r w:rsidR="00A93F88" w:rsidRPr="001E01CE">
        <w:rPr>
          <w:rFonts w:eastAsia="Times New Roman"/>
          <w:i/>
          <w:sz w:val="22"/>
        </w:rPr>
        <w:t>AC</w:t>
      </w:r>
      <w:r w:rsidR="00A93F88" w:rsidRPr="001E01CE">
        <w:rPr>
          <w:rFonts w:eastAsia="Times New Roman"/>
          <w:sz w:val="22"/>
        </w:rPr>
        <w:t xml:space="preserve"> в точке </w:t>
      </w:r>
      <w:r w:rsidR="00A93F88" w:rsidRPr="001E01CE">
        <w:rPr>
          <w:rFonts w:eastAsia="Times New Roman"/>
          <w:i/>
          <w:sz w:val="22"/>
        </w:rPr>
        <w:t>K</w:t>
      </w:r>
      <w:r w:rsidR="00A93F88" w:rsidRPr="001E01CE">
        <w:rPr>
          <w:rFonts w:eastAsia="Times New Roman"/>
          <w:sz w:val="22"/>
        </w:rPr>
        <w:t xml:space="preserve"> (такая окружность единственна). Треугольники </w:t>
      </w:r>
      <w:r w:rsidR="00A93F88" w:rsidRPr="001E01CE">
        <w:rPr>
          <w:rFonts w:eastAsia="Times New Roman"/>
          <w:i/>
          <w:sz w:val="22"/>
        </w:rPr>
        <w:t>MKA</w:t>
      </w:r>
      <w:r w:rsidR="00A93F88" w:rsidRPr="001E01CE">
        <w:rPr>
          <w:rFonts w:eastAsia="Times New Roman"/>
          <w:sz w:val="22"/>
        </w:rPr>
        <w:t xml:space="preserve"> и </w:t>
      </w:r>
      <w:r w:rsidR="00A93F88" w:rsidRPr="001E01CE">
        <w:rPr>
          <w:rFonts w:eastAsia="Times New Roman"/>
          <w:i/>
          <w:sz w:val="22"/>
        </w:rPr>
        <w:t>MTB</w:t>
      </w:r>
      <w:r w:rsidR="00A93F88" w:rsidRPr="001E01CE">
        <w:rPr>
          <w:rFonts w:eastAsia="Times New Roman"/>
          <w:sz w:val="22"/>
        </w:rPr>
        <w:t xml:space="preserve"> равны по двум сторонам и углу между ними (</w:t>
      </w:r>
      <w:r w:rsidR="00A93F88" w:rsidRPr="001E01CE">
        <w:rPr>
          <w:rFonts w:eastAsia="Times New Roman"/>
          <w:sz w:val="22"/>
        </w:rPr>
        <w:sym w:font="Symbol" w:char="F0D0"/>
      </w:r>
      <w:r w:rsidR="00A93F88" w:rsidRPr="001E01CE">
        <w:rPr>
          <w:rFonts w:eastAsia="Times New Roman"/>
          <w:i/>
          <w:sz w:val="22"/>
        </w:rPr>
        <w:t>MAK</w:t>
      </w:r>
      <w:r w:rsidR="00A93F88" w:rsidRPr="001E01CE">
        <w:rPr>
          <w:rFonts w:eastAsia="Times New Roman"/>
          <w:sz w:val="22"/>
        </w:rPr>
        <w:t> = </w:t>
      </w:r>
      <w:r w:rsidR="00A93F88" w:rsidRPr="001E01CE">
        <w:rPr>
          <w:rFonts w:eastAsia="Times New Roman"/>
          <w:sz w:val="22"/>
        </w:rPr>
        <w:sym w:font="Symbol" w:char="F0D0"/>
      </w:r>
      <w:r w:rsidR="00A93F88" w:rsidRPr="001E01CE">
        <w:rPr>
          <w:rFonts w:eastAsia="Times New Roman"/>
          <w:i/>
          <w:sz w:val="22"/>
        </w:rPr>
        <w:t>MBK</w:t>
      </w:r>
      <w:r w:rsidR="00A93F88" w:rsidRPr="001E01CE">
        <w:rPr>
          <w:rFonts w:eastAsia="Times New Roman"/>
          <w:sz w:val="22"/>
        </w:rPr>
        <w:t xml:space="preserve"> как вписанные, опирающиеся на одну дугу). </w:t>
      </w:r>
      <w:r w:rsidR="00502F8E" w:rsidRPr="001E01CE">
        <w:rPr>
          <w:rFonts w:eastAsia="Times New Roman"/>
          <w:sz w:val="22"/>
        </w:rPr>
        <w:t xml:space="preserve">Так как треугольник </w:t>
      </w:r>
      <w:r w:rsidR="00502F8E" w:rsidRPr="001E01CE">
        <w:rPr>
          <w:rFonts w:eastAsia="Times New Roman"/>
          <w:i/>
          <w:sz w:val="22"/>
          <w:lang w:val="en-US"/>
        </w:rPr>
        <w:t>ABC</w:t>
      </w:r>
      <w:r w:rsidR="00502F8E" w:rsidRPr="001E01CE">
        <w:rPr>
          <w:rFonts w:eastAsia="Times New Roman"/>
          <w:sz w:val="22"/>
        </w:rPr>
        <w:t xml:space="preserve"> – остроугольный, точка </w:t>
      </w:r>
      <w:r w:rsidR="00502F8E" w:rsidRPr="001E01CE">
        <w:rPr>
          <w:rFonts w:eastAsia="Times New Roman"/>
          <w:i/>
          <w:sz w:val="22"/>
          <w:lang w:val="en-US"/>
        </w:rPr>
        <w:t>T</w:t>
      </w:r>
      <w:r w:rsidR="00502F8E" w:rsidRPr="001E01CE">
        <w:rPr>
          <w:rFonts w:eastAsia="Times New Roman"/>
          <w:sz w:val="22"/>
        </w:rPr>
        <w:t xml:space="preserve"> лежит на отрезке </w:t>
      </w:r>
      <w:r w:rsidR="00502F8E" w:rsidRPr="001E01CE">
        <w:rPr>
          <w:rFonts w:eastAsia="Times New Roman"/>
          <w:i/>
          <w:sz w:val="22"/>
          <w:lang w:val="en-US"/>
        </w:rPr>
        <w:t>BK</w:t>
      </w:r>
      <w:r w:rsidR="00502F8E" w:rsidRPr="001E01CE">
        <w:rPr>
          <w:rFonts w:eastAsia="Times New Roman"/>
          <w:sz w:val="22"/>
        </w:rPr>
        <w:t xml:space="preserve">. </w:t>
      </w:r>
      <w:r w:rsidR="00A93F88" w:rsidRPr="001E01CE">
        <w:rPr>
          <w:rFonts w:eastAsia="Times New Roman"/>
          <w:sz w:val="22"/>
        </w:rPr>
        <w:t xml:space="preserve">Отсюда </w:t>
      </w:r>
    </w:p>
    <w:p w:rsidR="00502F8E" w:rsidRPr="001E01CE" w:rsidRDefault="00A93F88" w:rsidP="00677D56">
      <w:pPr>
        <w:pStyle w:val="a0"/>
        <w:spacing w:before="60" w:after="0" w:line="240" w:lineRule="auto"/>
        <w:jc w:val="center"/>
        <w:rPr>
          <w:rFonts w:eastAsia="Times New Roman"/>
          <w:sz w:val="22"/>
        </w:rPr>
      </w:pPr>
      <w:r w:rsidRPr="001E01CE">
        <w:rPr>
          <w:rFonts w:eastAsia="Times New Roman"/>
          <w:sz w:val="22"/>
          <w:lang w:val="en-US"/>
        </w:rPr>
        <w:sym w:font="Symbol" w:char="F0D0"/>
      </w:r>
      <w:r w:rsidRPr="001E01CE">
        <w:rPr>
          <w:rFonts w:eastAsia="Times New Roman"/>
          <w:i/>
          <w:sz w:val="22"/>
          <w:lang w:val="en-US"/>
        </w:rPr>
        <w:t>MKC</w:t>
      </w:r>
      <w:r w:rsidRPr="001E01CE">
        <w:rPr>
          <w:rFonts w:eastAsia="Times New Roman"/>
          <w:sz w:val="22"/>
          <w:lang w:val="en-US"/>
        </w:rPr>
        <w:t> </w:t>
      </w:r>
      <w:r w:rsidRPr="001E01CE">
        <w:rPr>
          <w:rFonts w:eastAsia="Times New Roman"/>
          <w:sz w:val="22"/>
        </w:rPr>
        <w:t>=</w:t>
      </w:r>
      <w:r w:rsidRPr="001E01CE">
        <w:rPr>
          <w:rFonts w:eastAsia="Times New Roman"/>
          <w:sz w:val="22"/>
          <w:lang w:val="en-US"/>
        </w:rPr>
        <w:t> </w:t>
      </w:r>
      <w:r w:rsidRPr="001E01CE">
        <w:rPr>
          <w:rFonts w:eastAsia="Times New Roman"/>
          <w:sz w:val="22"/>
        </w:rPr>
        <w:t>180</w:t>
      </w:r>
      <w:r w:rsidRPr="001E01CE">
        <w:rPr>
          <w:rFonts w:eastAsia="Times New Roman"/>
          <w:sz w:val="22"/>
          <w:lang w:val="en-US"/>
        </w:rPr>
        <w:sym w:font="Symbol" w:char="F0B0"/>
      </w:r>
      <w:r w:rsidRPr="001E01CE">
        <w:rPr>
          <w:rFonts w:eastAsia="Times New Roman"/>
          <w:sz w:val="22"/>
        </w:rPr>
        <w:t>–</w:t>
      </w:r>
      <w:r w:rsidRPr="001E01CE">
        <w:rPr>
          <w:rFonts w:eastAsia="Times New Roman"/>
          <w:sz w:val="22"/>
          <w:lang w:val="en-US"/>
        </w:rPr>
        <w:sym w:font="Symbol" w:char="F0D0"/>
      </w:r>
      <w:r w:rsidRPr="001E01CE">
        <w:rPr>
          <w:rFonts w:eastAsia="Times New Roman"/>
          <w:i/>
          <w:sz w:val="22"/>
          <w:lang w:val="en-US"/>
        </w:rPr>
        <w:t>MKA</w:t>
      </w:r>
      <w:r w:rsidRPr="001E01CE">
        <w:rPr>
          <w:rFonts w:eastAsia="Times New Roman"/>
          <w:sz w:val="22"/>
          <w:lang w:val="en-US"/>
        </w:rPr>
        <w:t> </w:t>
      </w:r>
      <w:r w:rsidRPr="001E01CE">
        <w:rPr>
          <w:rFonts w:eastAsia="Times New Roman"/>
          <w:sz w:val="22"/>
        </w:rPr>
        <w:t>=</w:t>
      </w:r>
      <w:r w:rsidRPr="001E01CE">
        <w:rPr>
          <w:rFonts w:eastAsia="Times New Roman"/>
          <w:sz w:val="22"/>
          <w:lang w:val="en-US"/>
        </w:rPr>
        <w:t> </w:t>
      </w:r>
      <w:r w:rsidRPr="001E01CE">
        <w:rPr>
          <w:rFonts w:eastAsia="Times New Roman"/>
          <w:sz w:val="22"/>
        </w:rPr>
        <w:t>180</w:t>
      </w:r>
      <w:r w:rsidRPr="001E01CE">
        <w:rPr>
          <w:rFonts w:eastAsia="Times New Roman"/>
          <w:sz w:val="22"/>
        </w:rPr>
        <w:sym w:font="Symbol" w:char="F0B0"/>
      </w:r>
      <w:r w:rsidRPr="001E01CE">
        <w:rPr>
          <w:rFonts w:eastAsia="Times New Roman"/>
          <w:sz w:val="22"/>
        </w:rPr>
        <w:t>–</w:t>
      </w:r>
      <w:r w:rsidRPr="001E01CE">
        <w:rPr>
          <w:rFonts w:eastAsia="Times New Roman"/>
          <w:sz w:val="22"/>
        </w:rPr>
        <w:sym w:font="Symbol" w:char="F0D0"/>
      </w:r>
      <w:r w:rsidRPr="001E01CE">
        <w:rPr>
          <w:rFonts w:eastAsia="Times New Roman"/>
          <w:i/>
          <w:sz w:val="22"/>
          <w:lang w:val="en-US"/>
        </w:rPr>
        <w:t>MTB</w:t>
      </w:r>
      <w:r w:rsidRPr="001E01CE">
        <w:rPr>
          <w:rFonts w:eastAsia="Times New Roman"/>
          <w:sz w:val="22"/>
          <w:lang w:val="en-US"/>
        </w:rPr>
        <w:t> </w:t>
      </w:r>
      <w:r w:rsidRPr="001E01CE">
        <w:rPr>
          <w:rFonts w:eastAsia="Times New Roman"/>
          <w:sz w:val="22"/>
        </w:rPr>
        <w:t>=</w:t>
      </w:r>
      <w:r w:rsidRPr="001E01CE">
        <w:rPr>
          <w:rFonts w:eastAsia="Times New Roman"/>
          <w:sz w:val="22"/>
          <w:lang w:val="en-US"/>
        </w:rPr>
        <w:t> </w:t>
      </w:r>
      <w:r w:rsidRPr="001E01CE">
        <w:rPr>
          <w:rFonts w:eastAsia="Times New Roman"/>
          <w:sz w:val="22"/>
          <w:lang w:val="en-US"/>
        </w:rPr>
        <w:sym w:font="Symbol" w:char="F0D0"/>
      </w:r>
      <w:r w:rsidRPr="001E01CE">
        <w:rPr>
          <w:rFonts w:eastAsia="Times New Roman"/>
          <w:i/>
          <w:sz w:val="22"/>
          <w:lang w:val="en-US"/>
        </w:rPr>
        <w:t>MTK</w:t>
      </w:r>
      <w:r w:rsidRPr="001E01CE">
        <w:rPr>
          <w:rFonts w:eastAsia="Times New Roman"/>
          <w:sz w:val="22"/>
        </w:rPr>
        <w:t>.</w:t>
      </w:r>
    </w:p>
    <w:p w:rsidR="003F5FB6" w:rsidRPr="001E01CE" w:rsidRDefault="00A93F88" w:rsidP="00677D56">
      <w:pPr>
        <w:pStyle w:val="a0"/>
        <w:spacing w:before="60" w:after="0" w:line="240" w:lineRule="auto"/>
        <w:jc w:val="both"/>
        <w:rPr>
          <w:sz w:val="22"/>
        </w:rPr>
      </w:pPr>
      <w:r w:rsidRPr="001E01CE">
        <w:rPr>
          <w:rFonts w:eastAsia="Times New Roman"/>
          <w:sz w:val="22"/>
        </w:rPr>
        <w:t xml:space="preserve">Полученное равенство </w:t>
      </w:r>
      <w:r w:rsidRPr="001E01CE">
        <w:rPr>
          <w:rFonts w:eastAsia="Times New Roman"/>
          <w:sz w:val="22"/>
        </w:rPr>
        <w:sym w:font="Symbol" w:char="F0D0"/>
      </w:r>
      <w:r w:rsidRPr="001E01CE">
        <w:rPr>
          <w:rFonts w:eastAsia="Times New Roman"/>
          <w:i/>
          <w:sz w:val="22"/>
        </w:rPr>
        <w:t>MKC</w:t>
      </w:r>
      <w:r w:rsidRPr="001E01CE">
        <w:rPr>
          <w:rFonts w:eastAsia="Times New Roman"/>
          <w:sz w:val="22"/>
        </w:rPr>
        <w:t> = </w:t>
      </w:r>
      <w:r w:rsidRPr="001E01CE">
        <w:rPr>
          <w:rFonts w:eastAsia="Times New Roman"/>
          <w:sz w:val="22"/>
        </w:rPr>
        <w:sym w:font="Symbol" w:char="F0D0"/>
      </w:r>
      <w:r w:rsidRPr="001E01CE">
        <w:rPr>
          <w:rFonts w:eastAsia="Times New Roman"/>
          <w:i/>
          <w:sz w:val="22"/>
        </w:rPr>
        <w:t>MTK</w:t>
      </w:r>
      <w:r w:rsidRPr="001E01CE">
        <w:rPr>
          <w:rFonts w:eastAsia="Times New Roman"/>
          <w:sz w:val="22"/>
        </w:rPr>
        <w:t xml:space="preserve"> означает, что окружность (</w:t>
      </w:r>
      <w:r w:rsidRPr="001E01CE">
        <w:rPr>
          <w:rFonts w:eastAsia="Times New Roman"/>
          <w:i/>
          <w:sz w:val="22"/>
        </w:rPr>
        <w:t>MTK</w:t>
      </w:r>
      <w:r w:rsidRPr="001E01CE">
        <w:rPr>
          <w:rFonts w:eastAsia="Times New Roman"/>
          <w:sz w:val="22"/>
        </w:rPr>
        <w:t xml:space="preserve">) касается </w:t>
      </w:r>
      <w:r w:rsidRPr="001E01CE">
        <w:rPr>
          <w:rFonts w:eastAsia="Times New Roman"/>
          <w:i/>
          <w:sz w:val="22"/>
        </w:rPr>
        <w:t>AC</w:t>
      </w:r>
      <w:r w:rsidRPr="001E01CE">
        <w:rPr>
          <w:rFonts w:eastAsia="Times New Roman"/>
          <w:sz w:val="22"/>
        </w:rPr>
        <w:t xml:space="preserve"> в точке </w:t>
      </w:r>
      <w:r w:rsidRPr="001E01CE">
        <w:rPr>
          <w:rFonts w:eastAsia="Times New Roman"/>
          <w:i/>
          <w:sz w:val="22"/>
        </w:rPr>
        <w:t>K</w:t>
      </w:r>
      <w:r w:rsidRPr="001E01CE">
        <w:rPr>
          <w:rFonts w:eastAsia="Times New Roman"/>
          <w:sz w:val="22"/>
        </w:rPr>
        <w:t>, и, следовательно, совпадает с Ω. Аналогично доказываем, что окружность (</w:t>
      </w:r>
      <w:r w:rsidRPr="001E01CE">
        <w:rPr>
          <w:rFonts w:eastAsia="Times New Roman"/>
          <w:i/>
          <w:sz w:val="22"/>
        </w:rPr>
        <w:t>NTK</w:t>
      </w:r>
      <w:r w:rsidRPr="001E01CE">
        <w:rPr>
          <w:rFonts w:eastAsia="Times New Roman"/>
          <w:sz w:val="22"/>
        </w:rPr>
        <w:t>) совпадает с Ω.</w:t>
      </w:r>
    </w:p>
    <w:p w:rsidR="003F5FB6" w:rsidRDefault="00F237BD" w:rsidP="00677D56">
      <w:pPr>
        <w:pStyle w:val="a0"/>
        <w:spacing w:before="120" w:after="0" w:line="240" w:lineRule="auto"/>
        <w:jc w:val="both"/>
      </w:pPr>
      <w:r>
        <w:rPr>
          <w:b/>
          <w:i/>
          <w:sz w:val="22"/>
          <w:szCs w:val="22"/>
        </w:rPr>
        <w:t>Задача 7</w:t>
      </w:r>
      <w:r>
        <w:rPr>
          <w:b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  <w:r w:rsidR="00804D24" w:rsidRPr="00804D24">
        <w:rPr>
          <w:i/>
          <w:sz w:val="22"/>
          <w:szCs w:val="22"/>
        </w:rPr>
        <w:t>Пусть n = 100000. Неотрицательные числа a</w:t>
      </w:r>
      <w:r w:rsidR="00804D24" w:rsidRPr="00804D24">
        <w:rPr>
          <w:i/>
          <w:sz w:val="22"/>
          <w:szCs w:val="22"/>
          <w:vertAlign w:val="subscript"/>
        </w:rPr>
        <w:t>1</w:t>
      </w:r>
      <w:r w:rsidR="00804D24" w:rsidRPr="00804D24">
        <w:rPr>
          <w:i/>
          <w:sz w:val="22"/>
          <w:szCs w:val="22"/>
        </w:rPr>
        <w:t>, a</w:t>
      </w:r>
      <w:r w:rsidR="00804D24" w:rsidRPr="00804D24">
        <w:rPr>
          <w:i/>
          <w:sz w:val="22"/>
          <w:szCs w:val="22"/>
          <w:vertAlign w:val="subscript"/>
        </w:rPr>
        <w:t>2</w:t>
      </w:r>
      <w:r w:rsidR="00804D24" w:rsidRPr="00804D24">
        <w:rPr>
          <w:i/>
          <w:sz w:val="22"/>
          <w:szCs w:val="22"/>
        </w:rPr>
        <w:t xml:space="preserve">, …, </w:t>
      </w:r>
      <w:proofErr w:type="spellStart"/>
      <w:r w:rsidR="00804D24" w:rsidRPr="00804D24">
        <w:rPr>
          <w:i/>
          <w:sz w:val="22"/>
          <w:szCs w:val="22"/>
        </w:rPr>
        <w:t>a</w:t>
      </w:r>
      <w:r w:rsidR="00804D24" w:rsidRPr="00804D24">
        <w:rPr>
          <w:i/>
          <w:sz w:val="22"/>
          <w:szCs w:val="22"/>
          <w:vertAlign w:val="subscript"/>
        </w:rPr>
        <w:t>n</w:t>
      </w:r>
      <w:proofErr w:type="spellEnd"/>
      <w:r w:rsidR="00804D24" w:rsidRPr="00804D24">
        <w:rPr>
          <w:i/>
          <w:sz w:val="22"/>
          <w:szCs w:val="22"/>
        </w:rPr>
        <w:t>, b</w:t>
      </w:r>
      <w:r w:rsidR="00804D24" w:rsidRPr="00804D24">
        <w:rPr>
          <w:i/>
          <w:sz w:val="22"/>
          <w:szCs w:val="22"/>
          <w:vertAlign w:val="subscript"/>
        </w:rPr>
        <w:t>1</w:t>
      </w:r>
      <w:r w:rsidR="00804D24" w:rsidRPr="00804D24">
        <w:rPr>
          <w:i/>
          <w:sz w:val="22"/>
          <w:szCs w:val="22"/>
        </w:rPr>
        <w:t>, b</w:t>
      </w:r>
      <w:r w:rsidR="00804D24" w:rsidRPr="00804D24">
        <w:rPr>
          <w:i/>
          <w:sz w:val="22"/>
          <w:szCs w:val="22"/>
          <w:vertAlign w:val="subscript"/>
        </w:rPr>
        <w:t>2</w:t>
      </w:r>
      <w:r w:rsidR="00804D24" w:rsidRPr="00804D24">
        <w:rPr>
          <w:i/>
          <w:sz w:val="22"/>
          <w:szCs w:val="22"/>
        </w:rPr>
        <w:t xml:space="preserve">, …, </w:t>
      </w:r>
      <w:proofErr w:type="spellStart"/>
      <w:r w:rsidR="00804D24" w:rsidRPr="00804D24">
        <w:rPr>
          <w:i/>
          <w:sz w:val="22"/>
          <w:szCs w:val="22"/>
        </w:rPr>
        <w:t>b</w:t>
      </w:r>
      <w:r w:rsidR="00804D24" w:rsidRPr="00804D24">
        <w:rPr>
          <w:i/>
          <w:sz w:val="22"/>
          <w:szCs w:val="22"/>
          <w:vertAlign w:val="subscript"/>
        </w:rPr>
        <w:t>n</w:t>
      </w:r>
      <w:proofErr w:type="spellEnd"/>
      <w:r w:rsidR="00804D24" w:rsidRPr="00804D24">
        <w:rPr>
          <w:i/>
          <w:sz w:val="22"/>
          <w:szCs w:val="22"/>
        </w:rPr>
        <w:t>, c</w:t>
      </w:r>
      <w:r w:rsidR="00804D24" w:rsidRPr="00804D24">
        <w:rPr>
          <w:i/>
          <w:sz w:val="22"/>
          <w:szCs w:val="22"/>
          <w:vertAlign w:val="subscript"/>
        </w:rPr>
        <w:t>1</w:t>
      </w:r>
      <w:r w:rsidR="00804D24" w:rsidRPr="00804D24">
        <w:rPr>
          <w:i/>
          <w:sz w:val="22"/>
          <w:szCs w:val="22"/>
        </w:rPr>
        <w:t>, c</w:t>
      </w:r>
      <w:r w:rsidR="00804D24" w:rsidRPr="00804D24">
        <w:rPr>
          <w:i/>
          <w:sz w:val="22"/>
          <w:szCs w:val="22"/>
          <w:vertAlign w:val="subscript"/>
        </w:rPr>
        <w:t>2</w:t>
      </w:r>
      <w:r w:rsidR="00804D24" w:rsidRPr="00804D24">
        <w:rPr>
          <w:i/>
          <w:sz w:val="22"/>
          <w:szCs w:val="22"/>
        </w:rPr>
        <w:t xml:space="preserve">, …, </w:t>
      </w:r>
      <w:proofErr w:type="spellStart"/>
      <w:r w:rsidR="00804D24" w:rsidRPr="00804D24">
        <w:rPr>
          <w:i/>
          <w:sz w:val="22"/>
          <w:szCs w:val="22"/>
        </w:rPr>
        <w:t>c</w:t>
      </w:r>
      <w:r w:rsidR="00804D24" w:rsidRPr="00804D24">
        <w:rPr>
          <w:i/>
          <w:sz w:val="22"/>
          <w:szCs w:val="22"/>
          <w:vertAlign w:val="subscript"/>
        </w:rPr>
        <w:t>n</w:t>
      </w:r>
      <w:proofErr w:type="spellEnd"/>
      <w:r w:rsidR="00804D24" w:rsidRPr="00804D24">
        <w:rPr>
          <w:i/>
          <w:sz w:val="22"/>
          <w:szCs w:val="22"/>
        </w:rPr>
        <w:t xml:space="preserve"> таковы, что </w:t>
      </w:r>
      <w:r w:rsidR="00804D24" w:rsidRPr="00804D24">
        <w:rPr>
          <w:i/>
          <w:sz w:val="22"/>
          <w:szCs w:val="22"/>
          <w:lang w:val="en-US"/>
        </w:rPr>
        <w:t>a</w:t>
      </w:r>
      <w:r w:rsidR="00804D24" w:rsidRPr="00804D24">
        <w:rPr>
          <w:i/>
          <w:sz w:val="22"/>
          <w:szCs w:val="22"/>
          <w:vertAlign w:val="subscript"/>
        </w:rPr>
        <w:t>1</w:t>
      </w:r>
      <w:r w:rsidR="00804D24" w:rsidRPr="00804D24">
        <w:rPr>
          <w:i/>
          <w:sz w:val="22"/>
          <w:szCs w:val="22"/>
        </w:rPr>
        <w:t>+…+</w:t>
      </w:r>
      <w:r w:rsidR="00804D24" w:rsidRPr="00804D24">
        <w:rPr>
          <w:i/>
          <w:sz w:val="22"/>
          <w:szCs w:val="22"/>
          <w:lang w:val="en-US"/>
        </w:rPr>
        <w:t>a</w:t>
      </w:r>
      <w:r w:rsidR="00804D24" w:rsidRPr="00804D24">
        <w:rPr>
          <w:i/>
          <w:sz w:val="22"/>
          <w:szCs w:val="22"/>
          <w:vertAlign w:val="subscript"/>
          <w:lang w:val="en-US"/>
        </w:rPr>
        <w:t>n</w:t>
      </w:r>
      <w:r w:rsidR="00804D24" w:rsidRPr="00804D24">
        <w:rPr>
          <w:i/>
          <w:sz w:val="22"/>
          <w:szCs w:val="22"/>
          <w:lang w:val="en-US"/>
        </w:rPr>
        <w:t> </w:t>
      </w:r>
      <w:r w:rsidR="00804D24" w:rsidRPr="00804D24">
        <w:rPr>
          <w:i/>
          <w:sz w:val="22"/>
          <w:szCs w:val="22"/>
        </w:rPr>
        <w:t>=</w:t>
      </w:r>
      <w:r w:rsidR="00804D24" w:rsidRPr="00804D24">
        <w:rPr>
          <w:i/>
          <w:sz w:val="22"/>
          <w:szCs w:val="22"/>
          <w:lang w:val="en-US"/>
        </w:rPr>
        <w:t> b</w:t>
      </w:r>
      <w:r w:rsidR="00804D24" w:rsidRPr="00804D24">
        <w:rPr>
          <w:i/>
          <w:sz w:val="22"/>
          <w:szCs w:val="22"/>
          <w:vertAlign w:val="subscript"/>
        </w:rPr>
        <w:t>1</w:t>
      </w:r>
      <w:r w:rsidR="00804D24" w:rsidRPr="00804D24">
        <w:rPr>
          <w:i/>
          <w:sz w:val="22"/>
          <w:szCs w:val="22"/>
        </w:rPr>
        <w:t>+…+</w:t>
      </w:r>
      <w:proofErr w:type="spellStart"/>
      <w:r w:rsidR="00804D24" w:rsidRPr="00804D24">
        <w:rPr>
          <w:i/>
          <w:sz w:val="22"/>
          <w:szCs w:val="22"/>
          <w:lang w:val="en-US"/>
        </w:rPr>
        <w:t>b</w:t>
      </w:r>
      <w:r w:rsidR="00804D24" w:rsidRPr="00804D24">
        <w:rPr>
          <w:i/>
          <w:sz w:val="22"/>
          <w:szCs w:val="22"/>
          <w:vertAlign w:val="subscript"/>
          <w:lang w:val="en-US"/>
        </w:rPr>
        <w:t>n</w:t>
      </w:r>
      <w:proofErr w:type="spellEnd"/>
      <w:r w:rsidR="00804D24" w:rsidRPr="00804D24">
        <w:rPr>
          <w:i/>
          <w:sz w:val="22"/>
          <w:szCs w:val="22"/>
          <w:lang w:val="en-US"/>
        </w:rPr>
        <w:t> </w:t>
      </w:r>
      <w:r w:rsidR="00804D24" w:rsidRPr="00804D24">
        <w:rPr>
          <w:i/>
          <w:sz w:val="22"/>
          <w:szCs w:val="22"/>
        </w:rPr>
        <w:t>=</w:t>
      </w:r>
      <w:r w:rsidR="00804D24" w:rsidRPr="00804D24">
        <w:rPr>
          <w:i/>
          <w:sz w:val="22"/>
          <w:szCs w:val="22"/>
          <w:lang w:val="en-US"/>
        </w:rPr>
        <w:t> c</w:t>
      </w:r>
      <w:r w:rsidR="00804D24" w:rsidRPr="00804D24">
        <w:rPr>
          <w:i/>
          <w:sz w:val="22"/>
          <w:szCs w:val="22"/>
          <w:vertAlign w:val="subscript"/>
        </w:rPr>
        <w:t>1</w:t>
      </w:r>
      <w:r w:rsidR="00804D24" w:rsidRPr="00804D24">
        <w:rPr>
          <w:i/>
          <w:sz w:val="22"/>
          <w:szCs w:val="22"/>
        </w:rPr>
        <w:t>+…+</w:t>
      </w:r>
      <w:proofErr w:type="spellStart"/>
      <w:r w:rsidR="00804D24" w:rsidRPr="00804D24">
        <w:rPr>
          <w:i/>
          <w:sz w:val="22"/>
          <w:szCs w:val="22"/>
          <w:lang w:val="en-US"/>
        </w:rPr>
        <w:t>c</w:t>
      </w:r>
      <w:r w:rsidR="00804D24" w:rsidRPr="00804D24">
        <w:rPr>
          <w:i/>
          <w:sz w:val="22"/>
          <w:szCs w:val="22"/>
          <w:vertAlign w:val="subscript"/>
          <w:lang w:val="en-US"/>
        </w:rPr>
        <w:t>n</w:t>
      </w:r>
      <w:proofErr w:type="spellEnd"/>
      <w:r w:rsidR="00804D24" w:rsidRPr="00804D24">
        <w:rPr>
          <w:i/>
          <w:sz w:val="22"/>
          <w:szCs w:val="22"/>
          <w:lang w:val="en-US"/>
        </w:rPr>
        <w:t> </w:t>
      </w:r>
      <w:r w:rsidR="00804D24" w:rsidRPr="00804D24">
        <w:rPr>
          <w:i/>
          <w:sz w:val="22"/>
          <w:szCs w:val="22"/>
        </w:rPr>
        <w:t>=</w:t>
      </w:r>
      <w:r w:rsidR="00804D24" w:rsidRPr="00804D24">
        <w:rPr>
          <w:i/>
          <w:sz w:val="22"/>
          <w:szCs w:val="22"/>
          <w:lang w:val="en-US"/>
        </w:rPr>
        <w:t> </w:t>
      </w:r>
      <w:r w:rsidR="00804D24" w:rsidRPr="00804D24">
        <w:rPr>
          <w:i/>
          <w:sz w:val="22"/>
          <w:szCs w:val="22"/>
        </w:rPr>
        <w:t xml:space="preserve">1 и все числа </w:t>
      </w:r>
      <w:proofErr w:type="gramStart"/>
      <w:r w:rsidR="00804D24" w:rsidRPr="00804D24">
        <w:rPr>
          <w:i/>
          <w:sz w:val="22"/>
          <w:szCs w:val="22"/>
        </w:rPr>
        <w:t xml:space="preserve">вида </w:t>
      </w:r>
      <w:r w:rsidR="00804D24" w:rsidRPr="00804D24">
        <w:rPr>
          <w:i/>
          <w:position w:val="-10"/>
          <w:sz w:val="22"/>
          <w:szCs w:val="22"/>
        </w:rPr>
        <w:object w:dxaOrig="1520" w:dyaOrig="340">
          <v:shape id="_x0000_i1027" type="#_x0000_t75" style="width:75.95pt;height:17.45pt" o:ole="">
            <v:imagedata r:id="rId9" o:title=""/>
          </v:shape>
          <o:OLEObject Type="Embed" ProgID="Equation.DSMT4" ShapeID="_x0000_i1027" DrawAspect="Content" ObjectID="_1476361546" r:id="rId10"/>
        </w:object>
      </w:r>
      <w:r w:rsidR="00804D24" w:rsidRPr="00804D24">
        <w:rPr>
          <w:i/>
          <w:sz w:val="22"/>
          <w:szCs w:val="22"/>
        </w:rPr>
        <w:t xml:space="preserve"> не</w:t>
      </w:r>
      <w:proofErr w:type="gramEnd"/>
      <w:r w:rsidR="00804D24" w:rsidRPr="00804D24">
        <w:rPr>
          <w:i/>
          <w:sz w:val="22"/>
          <w:szCs w:val="22"/>
        </w:rPr>
        <w:t xml:space="preserve"> превосходят 1/n. Найдите наибольшее возможное значение суммы </w:t>
      </w:r>
      <w:r w:rsidR="00804D24" w:rsidRPr="00804D24">
        <w:rPr>
          <w:i/>
          <w:position w:val="-26"/>
          <w:sz w:val="22"/>
          <w:szCs w:val="22"/>
        </w:rPr>
        <w:object w:dxaOrig="2060" w:dyaOrig="620">
          <v:shape id="_x0000_i1028" type="#_x0000_t75" style="width:103pt;height:31pt" o:ole="">
            <v:imagedata r:id="rId11" o:title=""/>
          </v:shape>
          <o:OLEObject Type="Embed" ProgID="Equation.DSMT4" ShapeID="_x0000_i1028" DrawAspect="Content" ObjectID="_1476361547" r:id="rId12"/>
        </w:object>
      </w:r>
      <w:r w:rsidR="00804D24" w:rsidRPr="00804D24">
        <w:rPr>
          <w:i/>
          <w:sz w:val="22"/>
          <w:szCs w:val="22"/>
        </w:rPr>
        <w:t>.</w:t>
      </w:r>
    </w:p>
    <w:p w:rsidR="003F5FB6" w:rsidRPr="001E01CE" w:rsidRDefault="00804D24" w:rsidP="00677D56">
      <w:pPr>
        <w:pStyle w:val="a0"/>
        <w:spacing w:before="120" w:after="0" w:line="240" w:lineRule="auto"/>
        <w:jc w:val="both"/>
        <w:rPr>
          <w:sz w:val="22"/>
        </w:rPr>
      </w:pPr>
      <w:r>
        <w:rPr>
          <w:sz w:val="22"/>
          <w:szCs w:val="22"/>
          <w:u w:val="single"/>
        </w:rPr>
        <w:t>Ответ</w:t>
      </w:r>
      <w:r>
        <w:rPr>
          <w:sz w:val="22"/>
          <w:szCs w:val="22"/>
        </w:rPr>
        <w:t>. 3</w:t>
      </w:r>
      <w:r w:rsidRPr="00804D24">
        <w:rPr>
          <w:sz w:val="22"/>
          <w:szCs w:val="22"/>
        </w:rPr>
        <w:t>/10</w:t>
      </w:r>
      <w:r w:rsidRPr="00804D24">
        <w:rPr>
          <w:sz w:val="22"/>
          <w:szCs w:val="22"/>
          <w:vertAlign w:val="superscript"/>
        </w:rPr>
        <w:t>6</w:t>
      </w:r>
      <w:r w:rsidRPr="00804D24">
        <w:rPr>
          <w:sz w:val="22"/>
          <w:szCs w:val="22"/>
        </w:rPr>
        <w:t xml:space="preserve">. </w:t>
      </w:r>
      <w:r w:rsidR="00F237BD" w:rsidRPr="00804D24">
        <w:rPr>
          <w:sz w:val="22"/>
          <w:szCs w:val="22"/>
          <w:u w:val="single"/>
        </w:rPr>
        <w:t>Решение</w:t>
      </w:r>
      <w:r w:rsidR="00F237BD">
        <w:rPr>
          <w:sz w:val="22"/>
          <w:szCs w:val="22"/>
        </w:rPr>
        <w:t xml:space="preserve">. </w:t>
      </w:r>
      <w:r>
        <w:rPr>
          <w:i/>
          <w:sz w:val="22"/>
          <w:szCs w:val="22"/>
        </w:rPr>
        <w:t>Оценка</w:t>
      </w:r>
      <w:r>
        <w:rPr>
          <w:sz w:val="22"/>
          <w:szCs w:val="22"/>
        </w:rPr>
        <w:t xml:space="preserve">. </w:t>
      </w:r>
      <w:r w:rsidR="00D96E2A">
        <w:rPr>
          <w:sz w:val="22"/>
          <w:szCs w:val="22"/>
        </w:rPr>
        <w:t xml:space="preserve">По неравенству о средних для </w:t>
      </w:r>
      <w:proofErr w:type="spellStart"/>
      <w:r w:rsidR="00D96E2A">
        <w:rPr>
          <w:i/>
          <w:sz w:val="22"/>
          <w:szCs w:val="22"/>
          <w:lang w:val="en-US"/>
        </w:rPr>
        <w:t>a</w:t>
      </w:r>
      <w:r w:rsidR="00D96E2A">
        <w:rPr>
          <w:i/>
          <w:sz w:val="22"/>
          <w:szCs w:val="22"/>
          <w:vertAlign w:val="subscript"/>
          <w:lang w:val="en-US"/>
        </w:rPr>
        <w:t>i</w:t>
      </w:r>
      <w:proofErr w:type="spellEnd"/>
      <w:r w:rsidR="00D96E2A" w:rsidRPr="00D96E2A">
        <w:rPr>
          <w:sz w:val="22"/>
          <w:szCs w:val="22"/>
        </w:rPr>
        <w:t xml:space="preserve">, </w:t>
      </w:r>
      <w:proofErr w:type="spellStart"/>
      <w:r w:rsidR="00D96E2A">
        <w:rPr>
          <w:i/>
          <w:sz w:val="22"/>
          <w:szCs w:val="22"/>
          <w:lang w:val="en-US"/>
        </w:rPr>
        <w:t>a</w:t>
      </w:r>
      <w:r w:rsidR="00D96E2A">
        <w:rPr>
          <w:i/>
          <w:sz w:val="22"/>
          <w:szCs w:val="22"/>
          <w:vertAlign w:val="subscript"/>
          <w:lang w:val="en-US"/>
        </w:rPr>
        <w:t>i</w:t>
      </w:r>
      <w:proofErr w:type="spellEnd"/>
      <w:r w:rsidR="00D96E2A" w:rsidRPr="00D96E2A">
        <w:rPr>
          <w:sz w:val="22"/>
          <w:szCs w:val="22"/>
        </w:rPr>
        <w:t xml:space="preserve">, </w:t>
      </w:r>
      <w:r w:rsidR="00D96E2A">
        <w:rPr>
          <w:i/>
          <w:sz w:val="22"/>
          <w:szCs w:val="22"/>
          <w:lang w:val="en-US"/>
        </w:rPr>
        <w:t>b</w:t>
      </w:r>
      <w:r w:rsidR="00D96E2A">
        <w:rPr>
          <w:i/>
          <w:sz w:val="22"/>
          <w:szCs w:val="22"/>
          <w:vertAlign w:val="subscript"/>
          <w:lang w:val="en-US"/>
        </w:rPr>
        <w:t>i</w:t>
      </w:r>
      <w:r w:rsidR="00D96E2A" w:rsidRPr="00D96E2A">
        <w:rPr>
          <w:sz w:val="22"/>
          <w:szCs w:val="22"/>
        </w:rPr>
        <w:t>,</w:t>
      </w:r>
      <w:r w:rsidR="00D96E2A" w:rsidRPr="00D96E2A">
        <w:rPr>
          <w:i/>
          <w:sz w:val="22"/>
          <w:szCs w:val="22"/>
        </w:rPr>
        <w:t xml:space="preserve"> </w:t>
      </w:r>
      <w:r w:rsidR="00D96E2A">
        <w:rPr>
          <w:i/>
          <w:sz w:val="22"/>
          <w:szCs w:val="22"/>
          <w:lang w:val="en-US"/>
        </w:rPr>
        <w:t>b</w:t>
      </w:r>
      <w:r w:rsidR="00D96E2A">
        <w:rPr>
          <w:i/>
          <w:sz w:val="22"/>
          <w:szCs w:val="22"/>
          <w:vertAlign w:val="subscript"/>
          <w:lang w:val="en-US"/>
        </w:rPr>
        <w:t>i</w:t>
      </w:r>
      <w:r w:rsidR="00D96E2A" w:rsidRPr="00D96E2A">
        <w:rPr>
          <w:sz w:val="22"/>
          <w:szCs w:val="22"/>
        </w:rPr>
        <w:t>,</w:t>
      </w:r>
      <w:r w:rsidR="00D96E2A" w:rsidRPr="00D96E2A">
        <w:rPr>
          <w:i/>
          <w:sz w:val="22"/>
          <w:szCs w:val="22"/>
        </w:rPr>
        <w:t xml:space="preserve"> </w:t>
      </w:r>
      <w:r w:rsidR="00D96E2A">
        <w:rPr>
          <w:i/>
          <w:sz w:val="22"/>
          <w:szCs w:val="22"/>
          <w:lang w:val="en-US"/>
        </w:rPr>
        <w:t>b</w:t>
      </w:r>
      <w:r w:rsidR="00D96E2A">
        <w:rPr>
          <w:i/>
          <w:sz w:val="22"/>
          <w:szCs w:val="22"/>
          <w:vertAlign w:val="subscript"/>
          <w:lang w:val="en-US"/>
        </w:rPr>
        <w:t>i</w:t>
      </w:r>
      <w:r w:rsidR="00D96E2A">
        <w:rPr>
          <w:sz w:val="22"/>
          <w:szCs w:val="22"/>
        </w:rPr>
        <w:t xml:space="preserve"> </w:t>
      </w:r>
      <w:proofErr w:type="gramStart"/>
      <w:r w:rsidR="00D96E2A">
        <w:rPr>
          <w:sz w:val="22"/>
          <w:szCs w:val="22"/>
        </w:rPr>
        <w:t xml:space="preserve">имеем: </w:t>
      </w:r>
      <w:r w:rsidR="0045502B" w:rsidRPr="00D96E2A">
        <w:rPr>
          <w:position w:val="-22"/>
          <w:sz w:val="22"/>
          <w:szCs w:val="22"/>
        </w:rPr>
        <w:object w:dxaOrig="1719" w:dyaOrig="580">
          <v:shape id="_x0000_i1029" type="#_x0000_t75" style="width:85.95pt;height:28.8pt" o:ole="">
            <v:imagedata r:id="rId13" o:title=""/>
          </v:shape>
          <o:OLEObject Type="Embed" ProgID="Equation.DSMT4" ShapeID="_x0000_i1029" DrawAspect="Content" ObjectID="_1476361548" r:id="rId14"/>
        </w:object>
      </w:r>
      <w:r w:rsidR="0045502B">
        <w:rPr>
          <w:sz w:val="22"/>
          <w:szCs w:val="22"/>
        </w:rPr>
        <w:t xml:space="preserve"> </w:t>
      </w:r>
      <w:r w:rsidR="0045502B">
        <w:rPr>
          <w:rFonts w:ascii="Symbol" w:hAnsi="Symbol"/>
          <w:sz w:val="22"/>
          <w:szCs w:val="22"/>
        </w:rPr>
        <w:t></w:t>
      </w:r>
      <w:r w:rsidR="0045502B">
        <w:rPr>
          <w:sz w:val="22"/>
          <w:szCs w:val="22"/>
        </w:rPr>
        <w:t xml:space="preserve"> </w:t>
      </w:r>
      <w:proofErr w:type="gramEnd"/>
      <w:r w:rsidR="0045502B" w:rsidRPr="00D96E2A">
        <w:rPr>
          <w:position w:val="-22"/>
          <w:sz w:val="22"/>
          <w:szCs w:val="22"/>
        </w:rPr>
        <w:object w:dxaOrig="2260" w:dyaOrig="580">
          <v:shape id="_x0000_i1030" type="#_x0000_t75" style="width:113pt;height:28.8pt" o:ole="">
            <v:imagedata r:id="rId15" o:title=""/>
          </v:shape>
          <o:OLEObject Type="Embed" ProgID="Equation.DSMT4" ShapeID="_x0000_i1030" DrawAspect="Content" ObjectID="_1476361549" r:id="rId16"/>
        </w:object>
      </w:r>
      <w:r w:rsidR="0045502B">
        <w:rPr>
          <w:sz w:val="22"/>
          <w:szCs w:val="22"/>
        </w:rPr>
        <w:t xml:space="preserve"> (*). Из (*) следует, </w:t>
      </w:r>
      <w:proofErr w:type="gramStart"/>
      <w:r w:rsidR="0045502B">
        <w:rPr>
          <w:sz w:val="22"/>
          <w:szCs w:val="22"/>
        </w:rPr>
        <w:t xml:space="preserve">что </w:t>
      </w:r>
      <w:r w:rsidR="00677D56" w:rsidRPr="00804D24">
        <w:rPr>
          <w:i/>
          <w:position w:val="-26"/>
          <w:sz w:val="22"/>
          <w:szCs w:val="22"/>
        </w:rPr>
        <w:object w:dxaOrig="7900" w:dyaOrig="639">
          <v:shape id="_x0000_i1031" type="#_x0000_t75" style="width:380.05pt;height:31.85pt" o:ole="">
            <v:imagedata r:id="rId17" o:title=""/>
          </v:shape>
          <o:OLEObject Type="Embed" ProgID="Equation.DSMT4" ShapeID="_x0000_i1031" DrawAspect="Content" ObjectID="_1476361550" r:id="rId18"/>
        </w:object>
      </w:r>
      <w:r w:rsidR="0045502B" w:rsidRPr="0045502B">
        <w:t xml:space="preserve"> </w:t>
      </w:r>
      <w:r w:rsidR="0045502B" w:rsidRPr="00CA1A3A">
        <w:rPr>
          <w:position w:val="-26"/>
        </w:rPr>
        <w:object w:dxaOrig="4599" w:dyaOrig="680">
          <v:shape id="_x0000_i1032" type="#_x0000_t75" style="width:229.55pt;height:34.05pt" o:ole="">
            <v:imagedata r:id="rId19" o:title=""/>
          </v:shape>
          <o:OLEObject Type="Embed" ProgID="Equation.DSMT4" ShapeID="_x0000_i1032" DrawAspect="Content" ObjectID="_1476361551" r:id="rId20"/>
        </w:object>
      </w:r>
      <w:r w:rsidR="0045502B">
        <w:t>.</w:t>
      </w:r>
      <w:proofErr w:type="gramEnd"/>
      <w:r w:rsidR="0045502B">
        <w:t xml:space="preserve"> </w:t>
      </w:r>
      <w:r w:rsidR="0045502B" w:rsidRPr="001E01CE">
        <w:rPr>
          <w:i/>
          <w:sz w:val="22"/>
        </w:rPr>
        <w:t>Пример</w:t>
      </w:r>
      <w:r w:rsidR="0045502B" w:rsidRPr="001E01CE">
        <w:rPr>
          <w:sz w:val="22"/>
        </w:rPr>
        <w:t xml:space="preserve">. Все </w:t>
      </w:r>
      <w:proofErr w:type="spellStart"/>
      <w:r w:rsidR="0045502B" w:rsidRPr="001E01CE">
        <w:rPr>
          <w:i/>
          <w:sz w:val="22"/>
          <w:lang w:val="en-US"/>
        </w:rPr>
        <w:t>a</w:t>
      </w:r>
      <w:r w:rsidR="0045502B" w:rsidRPr="001E01CE">
        <w:rPr>
          <w:i/>
          <w:sz w:val="22"/>
          <w:vertAlign w:val="subscript"/>
          <w:lang w:val="en-US"/>
        </w:rPr>
        <w:t>i</w:t>
      </w:r>
      <w:proofErr w:type="spellEnd"/>
      <w:r w:rsidR="0045502B" w:rsidRPr="001E01CE">
        <w:rPr>
          <w:sz w:val="22"/>
        </w:rPr>
        <w:t xml:space="preserve">, </w:t>
      </w:r>
      <w:r w:rsidR="0045502B" w:rsidRPr="001E01CE">
        <w:rPr>
          <w:i/>
          <w:sz w:val="22"/>
          <w:lang w:val="en-US"/>
        </w:rPr>
        <w:t>b</w:t>
      </w:r>
      <w:r w:rsidR="0045502B" w:rsidRPr="001E01CE">
        <w:rPr>
          <w:i/>
          <w:sz w:val="22"/>
          <w:vertAlign w:val="subscript"/>
          <w:lang w:val="en-US"/>
        </w:rPr>
        <w:t>i</w:t>
      </w:r>
      <w:r w:rsidR="0045502B" w:rsidRPr="001E01CE">
        <w:rPr>
          <w:sz w:val="22"/>
        </w:rPr>
        <w:t xml:space="preserve"> и </w:t>
      </w:r>
      <w:r w:rsidR="0045502B" w:rsidRPr="001E01CE">
        <w:rPr>
          <w:i/>
          <w:sz w:val="22"/>
          <w:lang w:val="en-US"/>
        </w:rPr>
        <w:t>c</w:t>
      </w:r>
      <w:r w:rsidR="0045502B" w:rsidRPr="001E01CE">
        <w:rPr>
          <w:i/>
          <w:sz w:val="22"/>
          <w:vertAlign w:val="subscript"/>
          <w:lang w:val="en-US"/>
        </w:rPr>
        <w:t>i</w:t>
      </w:r>
      <w:r w:rsidR="0045502B" w:rsidRPr="001E01CE">
        <w:rPr>
          <w:sz w:val="22"/>
        </w:rPr>
        <w:t xml:space="preserve"> при </w:t>
      </w:r>
      <w:proofErr w:type="spellStart"/>
      <w:r w:rsidR="0045502B" w:rsidRPr="001E01CE">
        <w:rPr>
          <w:i/>
          <w:sz w:val="22"/>
          <w:lang w:val="en-US"/>
        </w:rPr>
        <w:t>i</w:t>
      </w:r>
      <w:proofErr w:type="spellEnd"/>
      <w:r w:rsidR="0045502B" w:rsidRPr="001E01CE">
        <w:rPr>
          <w:sz w:val="22"/>
          <w:lang w:val="en-US"/>
        </w:rPr>
        <w:t> </w:t>
      </w:r>
      <w:r w:rsidR="0045502B" w:rsidRPr="001E01CE">
        <w:rPr>
          <w:sz w:val="22"/>
        </w:rPr>
        <w:t>≤</w:t>
      </w:r>
      <w:r w:rsidR="0045502B" w:rsidRPr="001E01CE">
        <w:rPr>
          <w:sz w:val="22"/>
          <w:lang w:val="en-US"/>
        </w:rPr>
        <w:t> </w:t>
      </w:r>
      <w:r w:rsidR="0045502B" w:rsidRPr="001E01CE">
        <w:rPr>
          <w:sz w:val="22"/>
        </w:rPr>
        <w:t xml:space="preserve">10 равны 1/10, а при </w:t>
      </w:r>
      <w:proofErr w:type="spellStart"/>
      <w:proofErr w:type="gramStart"/>
      <w:r w:rsidR="0045502B" w:rsidRPr="001E01CE">
        <w:rPr>
          <w:i/>
          <w:sz w:val="22"/>
          <w:lang w:val="en-US"/>
        </w:rPr>
        <w:t>i</w:t>
      </w:r>
      <w:proofErr w:type="spellEnd"/>
      <w:r w:rsidR="0045502B" w:rsidRPr="001E01CE">
        <w:rPr>
          <w:sz w:val="22"/>
          <w:lang w:val="en-US"/>
        </w:rPr>
        <w:t> </w:t>
      </w:r>
      <w:r w:rsidR="0045502B" w:rsidRPr="001E01CE">
        <w:rPr>
          <w:sz w:val="22"/>
        </w:rPr>
        <w:t>&gt;</w:t>
      </w:r>
      <w:proofErr w:type="gramEnd"/>
      <w:r w:rsidR="0045502B" w:rsidRPr="001E01CE">
        <w:rPr>
          <w:sz w:val="22"/>
          <w:lang w:val="en-US"/>
        </w:rPr>
        <w:t> </w:t>
      </w:r>
      <w:r w:rsidR="0045502B" w:rsidRPr="001E01CE">
        <w:rPr>
          <w:sz w:val="22"/>
        </w:rPr>
        <w:t>10 равны 0</w:t>
      </w:r>
      <w:r w:rsidR="00CA1B03" w:rsidRPr="001E01CE">
        <w:rPr>
          <w:sz w:val="22"/>
        </w:rPr>
        <w:t>.</w:t>
      </w:r>
    </w:p>
    <w:p w:rsidR="0067387B" w:rsidRDefault="0067387B" w:rsidP="00677D56">
      <w:pPr>
        <w:pStyle w:val="a0"/>
        <w:spacing w:before="120" w:after="0" w:line="240" w:lineRule="auto"/>
        <w:jc w:val="both"/>
      </w:pPr>
      <w:r>
        <w:rPr>
          <w:b/>
          <w:i/>
          <w:sz w:val="22"/>
          <w:szCs w:val="22"/>
        </w:rPr>
        <w:t>Задача 8</w:t>
      </w:r>
      <w:r>
        <w:rPr>
          <w:b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  <w:r w:rsidR="00804D24" w:rsidRPr="00804D24">
        <w:rPr>
          <w:i/>
          <w:sz w:val="22"/>
          <w:szCs w:val="22"/>
        </w:rPr>
        <w:t>Дано натуральное число n. Двое играют в такую игру. Изначально на столе лежит 2n+1 рублёвых монет, а на доске написано число a</w:t>
      </w:r>
      <w:r w:rsidR="00804D24" w:rsidRPr="00804D24">
        <w:rPr>
          <w:i/>
          <w:sz w:val="22"/>
          <w:szCs w:val="22"/>
          <w:lang w:val="en-US"/>
        </w:rPr>
        <w:t> </w:t>
      </w:r>
      <w:r w:rsidR="00804D24" w:rsidRPr="00804D24">
        <w:rPr>
          <w:i/>
          <w:sz w:val="22"/>
          <w:szCs w:val="22"/>
        </w:rPr>
        <w:t>=</w:t>
      </w:r>
      <w:r w:rsidR="00804D24" w:rsidRPr="00804D24">
        <w:rPr>
          <w:i/>
          <w:sz w:val="22"/>
          <w:szCs w:val="22"/>
          <w:lang w:val="en-US"/>
        </w:rPr>
        <w:t> </w:t>
      </w:r>
      <w:r w:rsidR="00804D24" w:rsidRPr="00804D24">
        <w:rPr>
          <w:i/>
          <w:sz w:val="22"/>
          <w:szCs w:val="22"/>
        </w:rPr>
        <w:t>1. Игроки ходят по очереди. Каждым ходом игрок либо не меняет, либо увеличивает на 2 число a, после чего забирает a монет со стола. Игра заканчивается, когда на столе остаётся меньше, чем a монет; выигрывает тот, у кого в этот момент монет больше, а если монет у игроков поровну, игра заканчивается вничью. Каким будет результат игры при правильной игре обоих игроков?</w:t>
      </w:r>
    </w:p>
    <w:p w:rsidR="0067387B" w:rsidRDefault="0067387B" w:rsidP="00677D56">
      <w:pPr>
        <w:pStyle w:val="a0"/>
        <w:spacing w:before="12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Решение</w:t>
      </w:r>
      <w:r>
        <w:rPr>
          <w:sz w:val="22"/>
          <w:szCs w:val="22"/>
        </w:rPr>
        <w:t xml:space="preserve">. </w:t>
      </w:r>
      <w:r w:rsidR="00BD5E79" w:rsidRPr="00BD5E79">
        <w:rPr>
          <w:sz w:val="22"/>
          <w:szCs w:val="22"/>
        </w:rPr>
        <w:t xml:space="preserve">Обозначим игроков </w:t>
      </w:r>
      <w:r w:rsidR="00BD5E79" w:rsidRPr="00BD5E79">
        <w:rPr>
          <w:i/>
          <w:sz w:val="22"/>
          <w:szCs w:val="22"/>
        </w:rPr>
        <w:t>A</w:t>
      </w:r>
      <w:r w:rsidR="00BD5E79" w:rsidRPr="00BD5E79">
        <w:rPr>
          <w:sz w:val="22"/>
          <w:szCs w:val="22"/>
        </w:rPr>
        <w:t xml:space="preserve"> и </w:t>
      </w:r>
      <w:r w:rsidR="00BD5E79" w:rsidRPr="00BD5E79">
        <w:rPr>
          <w:i/>
          <w:sz w:val="22"/>
          <w:szCs w:val="22"/>
        </w:rPr>
        <w:t>B</w:t>
      </w:r>
      <w:r w:rsidR="00BD5E79" w:rsidRPr="00BD5E79">
        <w:rPr>
          <w:sz w:val="22"/>
          <w:szCs w:val="22"/>
        </w:rPr>
        <w:t xml:space="preserve">, </w:t>
      </w:r>
      <w:r w:rsidR="00BD5E79" w:rsidRPr="00BD5E79">
        <w:rPr>
          <w:i/>
          <w:sz w:val="22"/>
          <w:szCs w:val="22"/>
        </w:rPr>
        <w:t>A</w:t>
      </w:r>
      <w:r w:rsidR="00BD5E79" w:rsidRPr="00BD5E79">
        <w:rPr>
          <w:sz w:val="22"/>
          <w:szCs w:val="22"/>
        </w:rPr>
        <w:t xml:space="preserve"> ходит первым. Сделаем сначала общее замечание. Пусть игроки к концу игры брали по очереди </w:t>
      </w:r>
      <w:r w:rsidR="00BD5E79" w:rsidRPr="00BD5E79">
        <w:rPr>
          <w:i/>
          <w:sz w:val="22"/>
          <w:szCs w:val="22"/>
        </w:rPr>
        <w:t>a</w:t>
      </w:r>
      <w:r w:rsidR="00BD5E79" w:rsidRPr="00BD5E79">
        <w:rPr>
          <w:sz w:val="22"/>
          <w:szCs w:val="22"/>
          <w:vertAlign w:val="subscript"/>
        </w:rPr>
        <w:t>1</w:t>
      </w:r>
      <w:r w:rsidR="00BD5E79" w:rsidRPr="00BD5E79">
        <w:rPr>
          <w:sz w:val="22"/>
          <w:szCs w:val="22"/>
          <w:lang w:val="en-US"/>
        </w:rPr>
        <w:t> </w:t>
      </w:r>
      <w:r w:rsidR="00BD5E79" w:rsidRPr="00BD5E79">
        <w:rPr>
          <w:sz w:val="22"/>
          <w:szCs w:val="22"/>
        </w:rPr>
        <w:t>≤</w:t>
      </w:r>
      <w:r w:rsidR="00BD5E79" w:rsidRPr="00BD5E79">
        <w:rPr>
          <w:sz w:val="22"/>
          <w:szCs w:val="22"/>
          <w:lang w:val="en-US"/>
        </w:rPr>
        <w:t> </w:t>
      </w:r>
      <w:r w:rsidR="00BD5E79" w:rsidRPr="00BD5E79">
        <w:rPr>
          <w:sz w:val="22"/>
          <w:szCs w:val="22"/>
        </w:rPr>
        <w:t>…</w:t>
      </w:r>
      <w:r w:rsidR="00BD5E79" w:rsidRPr="00BD5E79">
        <w:rPr>
          <w:sz w:val="22"/>
          <w:szCs w:val="22"/>
          <w:lang w:val="en-US"/>
        </w:rPr>
        <w:t> </w:t>
      </w:r>
      <w:r w:rsidR="00BD5E79" w:rsidRPr="00BD5E79">
        <w:rPr>
          <w:sz w:val="22"/>
          <w:szCs w:val="22"/>
        </w:rPr>
        <w:t>≤</w:t>
      </w:r>
      <w:r w:rsidR="00BD5E79" w:rsidRPr="00BD5E79">
        <w:rPr>
          <w:sz w:val="22"/>
          <w:szCs w:val="22"/>
          <w:lang w:val="en-US"/>
        </w:rPr>
        <w:t> </w:t>
      </w:r>
      <w:proofErr w:type="spellStart"/>
      <w:r w:rsidR="00BD5E79" w:rsidRPr="00BD5E79">
        <w:rPr>
          <w:i/>
          <w:sz w:val="22"/>
          <w:szCs w:val="22"/>
        </w:rPr>
        <w:t>a</w:t>
      </w:r>
      <w:r w:rsidR="00BD5E79" w:rsidRPr="00BD5E79">
        <w:rPr>
          <w:i/>
          <w:sz w:val="22"/>
          <w:szCs w:val="22"/>
          <w:vertAlign w:val="subscript"/>
        </w:rPr>
        <w:t>n</w:t>
      </w:r>
      <w:proofErr w:type="spellEnd"/>
      <w:r w:rsidR="00BD5E79" w:rsidRPr="00BD5E79">
        <w:rPr>
          <w:sz w:val="22"/>
          <w:szCs w:val="22"/>
        </w:rPr>
        <w:t xml:space="preserve"> монет. Если </w:t>
      </w:r>
      <w:r w:rsidR="00BD5E79" w:rsidRPr="00BD5E79">
        <w:rPr>
          <w:i/>
          <w:sz w:val="22"/>
          <w:szCs w:val="22"/>
        </w:rPr>
        <w:t>n</w:t>
      </w:r>
      <w:r w:rsidR="00BD5E79" w:rsidRPr="00BD5E79">
        <w:rPr>
          <w:sz w:val="22"/>
          <w:szCs w:val="22"/>
        </w:rPr>
        <w:t xml:space="preserve"> чётно, то послед</w:t>
      </w:r>
      <w:r w:rsidR="001E01CE">
        <w:rPr>
          <w:sz w:val="22"/>
          <w:szCs w:val="22"/>
        </w:rPr>
        <w:t>н</w:t>
      </w:r>
      <w:r w:rsidR="00BD5E79" w:rsidRPr="00BD5E79">
        <w:rPr>
          <w:sz w:val="22"/>
          <w:szCs w:val="22"/>
        </w:rPr>
        <w:t xml:space="preserve">им брал </w:t>
      </w:r>
      <w:r w:rsidR="00BD5E79" w:rsidRPr="00BD5E79">
        <w:rPr>
          <w:i/>
          <w:sz w:val="22"/>
          <w:szCs w:val="22"/>
        </w:rPr>
        <w:t>B</w:t>
      </w:r>
      <w:r w:rsidR="00BD5E79" w:rsidRPr="00BD5E79">
        <w:rPr>
          <w:sz w:val="22"/>
          <w:szCs w:val="22"/>
        </w:rPr>
        <w:t xml:space="preserve">, и разность количеств монет </w:t>
      </w:r>
      <w:r w:rsidR="00BD5E79" w:rsidRPr="00BD5E79">
        <w:rPr>
          <w:i/>
          <w:sz w:val="22"/>
          <w:szCs w:val="22"/>
        </w:rPr>
        <w:t>A</w:t>
      </w:r>
      <w:r w:rsidR="00BD5E79" w:rsidRPr="00BD5E79">
        <w:rPr>
          <w:sz w:val="22"/>
          <w:szCs w:val="22"/>
        </w:rPr>
        <w:t xml:space="preserve"> и </w:t>
      </w:r>
      <w:r w:rsidR="00BD5E79" w:rsidRPr="00BD5E79">
        <w:rPr>
          <w:i/>
          <w:sz w:val="22"/>
          <w:szCs w:val="22"/>
        </w:rPr>
        <w:t>B</w:t>
      </w:r>
      <w:r w:rsidR="00BD5E79" w:rsidRPr="00BD5E79">
        <w:rPr>
          <w:sz w:val="22"/>
          <w:szCs w:val="22"/>
        </w:rPr>
        <w:t xml:space="preserve"> равна</w:t>
      </w:r>
      <w:r w:rsidR="00BD5E79">
        <w:rPr>
          <w:sz w:val="22"/>
          <w:szCs w:val="22"/>
        </w:rPr>
        <w:br/>
      </w:r>
      <w:r w:rsidR="00BD5E79" w:rsidRPr="00BD5E79">
        <w:rPr>
          <w:sz w:val="22"/>
          <w:szCs w:val="22"/>
        </w:rPr>
        <w:t>(</w:t>
      </w:r>
      <w:r w:rsidR="00BD5E79" w:rsidRPr="00BD5E79">
        <w:rPr>
          <w:i/>
          <w:sz w:val="22"/>
          <w:szCs w:val="22"/>
        </w:rPr>
        <w:t>a</w:t>
      </w:r>
      <w:r w:rsidR="00BD5E79" w:rsidRPr="00BD5E79">
        <w:rPr>
          <w:sz w:val="22"/>
          <w:szCs w:val="22"/>
          <w:vertAlign w:val="subscript"/>
        </w:rPr>
        <w:t>1</w:t>
      </w:r>
      <w:r w:rsidR="00BD5E79" w:rsidRPr="00BD5E79">
        <w:rPr>
          <w:sz w:val="22"/>
          <w:szCs w:val="22"/>
        </w:rPr>
        <w:t>–</w:t>
      </w:r>
      <w:r w:rsidR="00BD5E79" w:rsidRPr="00BD5E79">
        <w:rPr>
          <w:i/>
          <w:sz w:val="22"/>
          <w:szCs w:val="22"/>
        </w:rPr>
        <w:t>a</w:t>
      </w:r>
      <w:proofErr w:type="gramStart"/>
      <w:r w:rsidR="00BD5E79" w:rsidRPr="00BD5E79">
        <w:rPr>
          <w:sz w:val="22"/>
          <w:szCs w:val="22"/>
          <w:vertAlign w:val="subscript"/>
        </w:rPr>
        <w:t>2</w:t>
      </w:r>
      <w:r w:rsidR="00BD5E79" w:rsidRPr="00BD5E79">
        <w:rPr>
          <w:sz w:val="22"/>
          <w:szCs w:val="22"/>
        </w:rPr>
        <w:t>)+</w:t>
      </w:r>
      <w:proofErr w:type="gramEnd"/>
      <w:r w:rsidR="00BD5E79" w:rsidRPr="00BD5E79">
        <w:rPr>
          <w:sz w:val="22"/>
          <w:szCs w:val="22"/>
        </w:rPr>
        <w:t>…+(</w:t>
      </w:r>
      <w:proofErr w:type="spellStart"/>
      <w:r w:rsidR="00BD5E79" w:rsidRPr="00BD5E79">
        <w:rPr>
          <w:i/>
          <w:sz w:val="22"/>
          <w:szCs w:val="22"/>
        </w:rPr>
        <w:t>a</w:t>
      </w:r>
      <w:r w:rsidR="00BD5E79" w:rsidRPr="00BD5E79">
        <w:rPr>
          <w:i/>
          <w:sz w:val="22"/>
          <w:szCs w:val="22"/>
          <w:vertAlign w:val="subscript"/>
        </w:rPr>
        <w:t>n</w:t>
      </w:r>
      <w:proofErr w:type="spellEnd"/>
      <w:r w:rsidR="00BD5E79" w:rsidRPr="00BD5E79">
        <w:rPr>
          <w:sz w:val="22"/>
          <w:szCs w:val="22"/>
          <w:vertAlign w:val="subscript"/>
        </w:rPr>
        <w:t>–1</w:t>
      </w:r>
      <w:r w:rsidR="00BD5E79" w:rsidRPr="00BD5E79">
        <w:rPr>
          <w:sz w:val="22"/>
          <w:szCs w:val="22"/>
        </w:rPr>
        <w:t>–</w:t>
      </w:r>
      <w:proofErr w:type="spellStart"/>
      <w:r w:rsidR="00BD5E79" w:rsidRPr="00BD5E79">
        <w:rPr>
          <w:i/>
          <w:sz w:val="22"/>
          <w:szCs w:val="22"/>
        </w:rPr>
        <w:t>a</w:t>
      </w:r>
      <w:r w:rsidR="00BD5E79" w:rsidRPr="00BD5E79">
        <w:rPr>
          <w:i/>
          <w:sz w:val="22"/>
          <w:szCs w:val="22"/>
          <w:vertAlign w:val="subscript"/>
        </w:rPr>
        <w:t>n</w:t>
      </w:r>
      <w:proofErr w:type="spellEnd"/>
      <w:r w:rsidR="00BD5E79" w:rsidRPr="00BD5E79">
        <w:rPr>
          <w:sz w:val="22"/>
          <w:szCs w:val="22"/>
        </w:rPr>
        <w:t>)</w:t>
      </w:r>
      <w:r w:rsidR="00BD5E79" w:rsidRPr="00BD5E79">
        <w:rPr>
          <w:sz w:val="22"/>
          <w:szCs w:val="22"/>
          <w:lang w:val="en-US"/>
        </w:rPr>
        <w:t> </w:t>
      </w:r>
      <w:r w:rsidR="00BD5E79" w:rsidRPr="00BD5E79">
        <w:rPr>
          <w:sz w:val="22"/>
          <w:szCs w:val="22"/>
        </w:rPr>
        <w:t>≤</w:t>
      </w:r>
      <w:r w:rsidR="00BD5E79" w:rsidRPr="00BD5E79">
        <w:rPr>
          <w:sz w:val="22"/>
          <w:szCs w:val="22"/>
          <w:lang w:val="en-US"/>
        </w:rPr>
        <w:t> </w:t>
      </w:r>
      <w:r w:rsidR="00BD5E79" w:rsidRPr="00BD5E79">
        <w:rPr>
          <w:sz w:val="22"/>
          <w:szCs w:val="22"/>
        </w:rPr>
        <w:t xml:space="preserve">0, то есть </w:t>
      </w:r>
      <w:r w:rsidR="00BD5E79" w:rsidRPr="00BD5E79">
        <w:rPr>
          <w:i/>
          <w:sz w:val="22"/>
          <w:szCs w:val="22"/>
        </w:rPr>
        <w:t>A</w:t>
      </w:r>
      <w:r w:rsidR="00BD5E79" w:rsidRPr="00BD5E79">
        <w:rPr>
          <w:sz w:val="22"/>
          <w:szCs w:val="22"/>
        </w:rPr>
        <w:t xml:space="preserve"> не выиграл. Если же </w:t>
      </w:r>
      <w:r w:rsidR="00BD5E79" w:rsidRPr="00BD5E79">
        <w:rPr>
          <w:i/>
          <w:sz w:val="22"/>
          <w:szCs w:val="22"/>
        </w:rPr>
        <w:t>n</w:t>
      </w:r>
      <w:r w:rsidR="00BD5E79" w:rsidRPr="00BD5E79">
        <w:rPr>
          <w:sz w:val="22"/>
          <w:szCs w:val="22"/>
        </w:rPr>
        <w:t xml:space="preserve"> нечётно, то эта же разность равна </w:t>
      </w:r>
      <w:r w:rsidR="00BD5E79" w:rsidRPr="00BD5E79">
        <w:rPr>
          <w:i/>
          <w:sz w:val="22"/>
          <w:szCs w:val="22"/>
        </w:rPr>
        <w:t>a</w:t>
      </w:r>
      <w:r w:rsidR="00BD5E79" w:rsidRPr="00BD5E79">
        <w:rPr>
          <w:sz w:val="22"/>
          <w:szCs w:val="22"/>
          <w:vertAlign w:val="subscript"/>
        </w:rPr>
        <w:t>1</w:t>
      </w:r>
      <w:r w:rsidR="00BD5E79" w:rsidRPr="00BD5E79">
        <w:rPr>
          <w:sz w:val="22"/>
          <w:szCs w:val="22"/>
        </w:rPr>
        <w:t>+(</w:t>
      </w:r>
      <w:r w:rsidR="00BD5E79" w:rsidRPr="00BD5E79">
        <w:rPr>
          <w:i/>
          <w:sz w:val="22"/>
          <w:szCs w:val="22"/>
        </w:rPr>
        <w:t>a</w:t>
      </w:r>
      <w:r w:rsidR="00BD5E79" w:rsidRPr="00BD5E79">
        <w:rPr>
          <w:sz w:val="22"/>
          <w:szCs w:val="22"/>
          <w:vertAlign w:val="subscript"/>
        </w:rPr>
        <w:t>3</w:t>
      </w:r>
      <w:r w:rsidR="00BD5E79" w:rsidRPr="00BD5E79">
        <w:rPr>
          <w:sz w:val="22"/>
          <w:szCs w:val="22"/>
        </w:rPr>
        <w:t>–</w:t>
      </w:r>
      <w:r w:rsidR="00BD5E79" w:rsidRPr="00BD5E79">
        <w:rPr>
          <w:i/>
          <w:sz w:val="22"/>
          <w:szCs w:val="22"/>
        </w:rPr>
        <w:t>a</w:t>
      </w:r>
      <w:proofErr w:type="gramStart"/>
      <w:r w:rsidR="00BD5E79" w:rsidRPr="00BD5E79">
        <w:rPr>
          <w:sz w:val="22"/>
          <w:szCs w:val="22"/>
          <w:vertAlign w:val="subscript"/>
        </w:rPr>
        <w:t>2</w:t>
      </w:r>
      <w:r w:rsidR="00BD5E79" w:rsidRPr="00BD5E79">
        <w:rPr>
          <w:sz w:val="22"/>
          <w:szCs w:val="22"/>
        </w:rPr>
        <w:t>)+</w:t>
      </w:r>
      <w:proofErr w:type="gramEnd"/>
      <w:r w:rsidR="00BD5E79" w:rsidRPr="00BD5E79">
        <w:rPr>
          <w:sz w:val="22"/>
          <w:szCs w:val="22"/>
        </w:rPr>
        <w:t>…+(</w:t>
      </w:r>
      <w:proofErr w:type="spellStart"/>
      <w:r w:rsidR="00BD5E79" w:rsidRPr="00BD5E79">
        <w:rPr>
          <w:i/>
          <w:sz w:val="22"/>
          <w:szCs w:val="22"/>
        </w:rPr>
        <w:t>a</w:t>
      </w:r>
      <w:r w:rsidR="00BD5E79" w:rsidRPr="00BD5E79">
        <w:rPr>
          <w:i/>
          <w:sz w:val="22"/>
          <w:szCs w:val="22"/>
          <w:vertAlign w:val="subscript"/>
        </w:rPr>
        <w:t>n</w:t>
      </w:r>
      <w:proofErr w:type="spellEnd"/>
      <w:r w:rsidR="00BD5E79" w:rsidRPr="00BD5E79">
        <w:rPr>
          <w:sz w:val="22"/>
          <w:szCs w:val="22"/>
        </w:rPr>
        <w:t>–</w:t>
      </w:r>
      <w:proofErr w:type="spellStart"/>
      <w:r w:rsidR="00BD5E79" w:rsidRPr="00BD5E79">
        <w:rPr>
          <w:i/>
          <w:sz w:val="22"/>
          <w:szCs w:val="22"/>
        </w:rPr>
        <w:t>a</w:t>
      </w:r>
      <w:r w:rsidR="00BD5E79" w:rsidRPr="00BD5E79">
        <w:rPr>
          <w:i/>
          <w:sz w:val="22"/>
          <w:szCs w:val="22"/>
          <w:vertAlign w:val="subscript"/>
        </w:rPr>
        <w:t>n</w:t>
      </w:r>
      <w:proofErr w:type="spellEnd"/>
      <w:r w:rsidR="00BD5E79" w:rsidRPr="00BD5E79">
        <w:rPr>
          <w:sz w:val="22"/>
          <w:szCs w:val="22"/>
          <w:vertAlign w:val="subscript"/>
        </w:rPr>
        <w:t>–1</w:t>
      </w:r>
      <w:r w:rsidR="00BD5E79" w:rsidRPr="00BD5E79">
        <w:rPr>
          <w:sz w:val="22"/>
          <w:szCs w:val="22"/>
        </w:rPr>
        <w:t>)</w:t>
      </w:r>
      <w:r w:rsidR="00BD5E79" w:rsidRPr="00BD5E79">
        <w:rPr>
          <w:sz w:val="22"/>
          <w:szCs w:val="22"/>
          <w:lang w:val="en-US"/>
        </w:rPr>
        <w:t> </w:t>
      </w:r>
      <w:r w:rsidR="00BD5E79" w:rsidRPr="00BD5E79">
        <w:rPr>
          <w:sz w:val="22"/>
          <w:szCs w:val="22"/>
        </w:rPr>
        <w:t>≥</w:t>
      </w:r>
      <w:r w:rsidR="00BD5E79" w:rsidRPr="00BD5E79">
        <w:rPr>
          <w:sz w:val="22"/>
          <w:szCs w:val="22"/>
          <w:lang w:val="en-US"/>
        </w:rPr>
        <w:t> </w:t>
      </w:r>
      <w:r w:rsidR="00BD5E79" w:rsidRPr="00BD5E79">
        <w:rPr>
          <w:i/>
          <w:sz w:val="22"/>
          <w:szCs w:val="22"/>
        </w:rPr>
        <w:t>a</w:t>
      </w:r>
      <w:r w:rsidR="00BD5E79" w:rsidRPr="00BD5E79">
        <w:rPr>
          <w:sz w:val="22"/>
          <w:szCs w:val="22"/>
          <w:vertAlign w:val="subscript"/>
        </w:rPr>
        <w:t>1</w:t>
      </w:r>
      <w:r w:rsidR="00BD5E79" w:rsidRPr="00BD5E79">
        <w:rPr>
          <w:sz w:val="22"/>
          <w:szCs w:val="22"/>
          <w:lang w:val="en-US"/>
        </w:rPr>
        <w:t> </w:t>
      </w:r>
      <w:r w:rsidR="00BD5E79" w:rsidRPr="00BD5E79">
        <w:rPr>
          <w:sz w:val="22"/>
          <w:szCs w:val="22"/>
        </w:rPr>
        <w:t>&gt;</w:t>
      </w:r>
      <w:r w:rsidR="00BD5E79" w:rsidRPr="00BD5E79">
        <w:rPr>
          <w:sz w:val="22"/>
          <w:szCs w:val="22"/>
          <w:lang w:val="en-US"/>
        </w:rPr>
        <w:t> </w:t>
      </w:r>
      <w:r w:rsidR="00BD5E79" w:rsidRPr="00BD5E79">
        <w:rPr>
          <w:sz w:val="22"/>
          <w:szCs w:val="22"/>
        </w:rPr>
        <w:t xml:space="preserve">0, то есть </w:t>
      </w:r>
      <w:r w:rsidR="00BD5E79" w:rsidRPr="00BD5E79">
        <w:rPr>
          <w:i/>
          <w:sz w:val="22"/>
          <w:szCs w:val="22"/>
        </w:rPr>
        <w:t>A</w:t>
      </w:r>
      <w:r w:rsidR="00BD5E79" w:rsidRPr="00BD5E79">
        <w:rPr>
          <w:sz w:val="22"/>
          <w:szCs w:val="22"/>
        </w:rPr>
        <w:t xml:space="preserve"> выиграл. Итак, </w:t>
      </w:r>
      <w:r w:rsidR="00BD5E79" w:rsidRPr="00BD5E79">
        <w:rPr>
          <w:i/>
          <w:sz w:val="22"/>
          <w:szCs w:val="22"/>
        </w:rPr>
        <w:t>A</w:t>
      </w:r>
      <w:r w:rsidR="00BD5E79" w:rsidRPr="00BD5E79">
        <w:rPr>
          <w:sz w:val="22"/>
          <w:szCs w:val="22"/>
        </w:rPr>
        <w:t xml:space="preserve"> выигрывает ровно тогда, когда он делает последний ход.</w:t>
      </w:r>
    </w:p>
    <w:p w:rsidR="00BD5E79" w:rsidRPr="001E01CE" w:rsidRDefault="00BD5E79" w:rsidP="00677D56">
      <w:pPr>
        <w:pStyle w:val="a0"/>
        <w:spacing w:after="0" w:line="240" w:lineRule="auto"/>
        <w:ind w:firstLine="284"/>
        <w:jc w:val="both"/>
        <w:rPr>
          <w:sz w:val="22"/>
        </w:rPr>
      </w:pPr>
      <w:r w:rsidRPr="001E01CE">
        <w:rPr>
          <w:rFonts w:eastAsia="Times New Roman"/>
          <w:sz w:val="22"/>
        </w:rPr>
        <w:lastRenderedPageBreak/>
        <w:t xml:space="preserve">Предположим, что у </w:t>
      </w:r>
      <w:r w:rsidRPr="001E01CE">
        <w:rPr>
          <w:rFonts w:eastAsia="Times New Roman"/>
          <w:i/>
          <w:sz w:val="22"/>
        </w:rPr>
        <w:t>B</w:t>
      </w:r>
      <w:r w:rsidRPr="001E01CE">
        <w:rPr>
          <w:rFonts w:eastAsia="Times New Roman"/>
          <w:sz w:val="22"/>
        </w:rPr>
        <w:t xml:space="preserve"> есть </w:t>
      </w:r>
      <w:proofErr w:type="spellStart"/>
      <w:r w:rsidRPr="001E01CE">
        <w:rPr>
          <w:rFonts w:eastAsia="Times New Roman"/>
          <w:sz w:val="22"/>
        </w:rPr>
        <w:t>непроигрышная</w:t>
      </w:r>
      <w:proofErr w:type="spellEnd"/>
      <w:r w:rsidRPr="001E01CE">
        <w:rPr>
          <w:rFonts w:eastAsia="Times New Roman"/>
          <w:sz w:val="22"/>
        </w:rPr>
        <w:t xml:space="preserve"> стратегия (т.е. стратегия, действуя по которой, </w:t>
      </w:r>
      <w:r w:rsidRPr="001E01CE">
        <w:rPr>
          <w:rFonts w:eastAsia="Times New Roman"/>
          <w:i/>
          <w:sz w:val="22"/>
        </w:rPr>
        <w:t>B</w:t>
      </w:r>
      <w:r w:rsidRPr="001E01CE">
        <w:rPr>
          <w:rFonts w:eastAsia="Times New Roman"/>
          <w:sz w:val="22"/>
        </w:rPr>
        <w:t xml:space="preserve"> гарантированно не проиграет). Тогда, если </w:t>
      </w:r>
      <w:r w:rsidRPr="001E01CE">
        <w:rPr>
          <w:rFonts w:eastAsia="Times New Roman"/>
          <w:i/>
          <w:sz w:val="22"/>
        </w:rPr>
        <w:t>B</w:t>
      </w:r>
      <w:r w:rsidRPr="001E01CE">
        <w:rPr>
          <w:rFonts w:eastAsia="Times New Roman"/>
          <w:sz w:val="22"/>
        </w:rPr>
        <w:t xml:space="preserve"> будет действовать по этой стратегии, то общее количество ходов к концу игры будет чётным, то есть и количество взятых монет будет чётным; значит, в конце игры останется хотя бы одна </w:t>
      </w:r>
      <w:proofErr w:type="spellStart"/>
      <w:r w:rsidRPr="001E01CE">
        <w:rPr>
          <w:rFonts w:eastAsia="Times New Roman"/>
          <w:sz w:val="22"/>
        </w:rPr>
        <w:t>невзятая</w:t>
      </w:r>
      <w:proofErr w:type="spellEnd"/>
      <w:r w:rsidRPr="001E01CE">
        <w:rPr>
          <w:rFonts w:eastAsia="Times New Roman"/>
          <w:sz w:val="22"/>
        </w:rPr>
        <w:t xml:space="preserve"> монета. Пусть тогда </w:t>
      </w:r>
      <w:r w:rsidRPr="001E01CE">
        <w:rPr>
          <w:rFonts w:eastAsia="Times New Roman"/>
          <w:i/>
          <w:sz w:val="22"/>
        </w:rPr>
        <w:t>A</w:t>
      </w:r>
      <w:r w:rsidRPr="001E01CE">
        <w:rPr>
          <w:rFonts w:eastAsia="Times New Roman"/>
          <w:sz w:val="22"/>
        </w:rPr>
        <w:t xml:space="preserve"> возьмёт одну монету, добавит мысленно одну виртуальную монету в кучу, а дальше будет действовать по упомянутой стратегии для новой кучи из 2</w:t>
      </w:r>
      <w:r w:rsidRPr="001E01CE">
        <w:rPr>
          <w:rFonts w:eastAsia="Times New Roman"/>
          <w:i/>
          <w:sz w:val="22"/>
        </w:rPr>
        <w:t>n</w:t>
      </w:r>
      <w:r w:rsidRPr="001E01CE">
        <w:rPr>
          <w:rFonts w:eastAsia="Times New Roman"/>
          <w:sz w:val="22"/>
        </w:rPr>
        <w:t xml:space="preserve">+1 монеты. Действуя по этой стратегии, он всегда сможет сделать ход (то есть ему не придётся брать виртуальную монету), ибо к концу игры хотя бы одна монета останется. Значит, действуя так, </w:t>
      </w:r>
      <w:r w:rsidRPr="001E01CE">
        <w:rPr>
          <w:rFonts w:eastAsia="Times New Roman"/>
          <w:i/>
          <w:sz w:val="22"/>
        </w:rPr>
        <w:t>A</w:t>
      </w:r>
      <w:r w:rsidRPr="001E01CE">
        <w:rPr>
          <w:rFonts w:eastAsia="Times New Roman"/>
          <w:sz w:val="22"/>
        </w:rPr>
        <w:t xml:space="preserve"> выиграет. Полученное противоречие показывает, что </w:t>
      </w:r>
      <w:proofErr w:type="spellStart"/>
      <w:r w:rsidRPr="001E01CE">
        <w:rPr>
          <w:rFonts w:eastAsia="Times New Roman"/>
          <w:sz w:val="22"/>
        </w:rPr>
        <w:t>непроигрышной</w:t>
      </w:r>
      <w:proofErr w:type="spellEnd"/>
      <w:r w:rsidRPr="001E01CE">
        <w:rPr>
          <w:rFonts w:eastAsia="Times New Roman"/>
          <w:sz w:val="22"/>
        </w:rPr>
        <w:t xml:space="preserve"> стратегии у </w:t>
      </w:r>
      <w:r w:rsidRPr="001E01CE">
        <w:rPr>
          <w:rFonts w:eastAsia="Times New Roman"/>
          <w:i/>
          <w:sz w:val="22"/>
        </w:rPr>
        <w:t>B</w:t>
      </w:r>
      <w:r w:rsidRPr="001E01CE">
        <w:rPr>
          <w:rFonts w:eastAsia="Times New Roman"/>
          <w:sz w:val="22"/>
        </w:rPr>
        <w:t xml:space="preserve"> нет; так как игра конечна, это означает, что у </w:t>
      </w:r>
      <w:r w:rsidRPr="001E01CE">
        <w:rPr>
          <w:rFonts w:eastAsia="Times New Roman"/>
          <w:i/>
          <w:sz w:val="22"/>
        </w:rPr>
        <w:t>A</w:t>
      </w:r>
      <w:r w:rsidRPr="001E01CE">
        <w:rPr>
          <w:rFonts w:eastAsia="Times New Roman"/>
          <w:sz w:val="22"/>
        </w:rPr>
        <w:t xml:space="preserve"> есть выигрышная стратегия.</w:t>
      </w:r>
    </w:p>
    <w:sectPr w:rsidR="00BD5E79" w:rsidRPr="001E01CE" w:rsidSect="00BA7B5A">
      <w:pgSz w:w="16838" w:h="11906" w:orient="landscape"/>
      <w:pgMar w:top="539" w:right="638" w:bottom="284" w:left="720" w:header="720" w:footer="720" w:gutter="0"/>
      <w:cols w:num="2" w:sep="1" w:space="720" w:equalWidth="0">
        <w:col w:w="7502" w:space="418"/>
        <w:col w:w="7559"/>
      </w:cols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B6"/>
    <w:rsid w:val="000041F6"/>
    <w:rsid w:val="00064ACE"/>
    <w:rsid w:val="001C52DE"/>
    <w:rsid w:val="001E01CE"/>
    <w:rsid w:val="0028428E"/>
    <w:rsid w:val="003F5FB6"/>
    <w:rsid w:val="00410800"/>
    <w:rsid w:val="004108BD"/>
    <w:rsid w:val="0045502B"/>
    <w:rsid w:val="004835C0"/>
    <w:rsid w:val="00502F8E"/>
    <w:rsid w:val="00514B21"/>
    <w:rsid w:val="005616F3"/>
    <w:rsid w:val="005A4101"/>
    <w:rsid w:val="005F5EF3"/>
    <w:rsid w:val="005F64C8"/>
    <w:rsid w:val="0061508D"/>
    <w:rsid w:val="00652DFC"/>
    <w:rsid w:val="0067387B"/>
    <w:rsid w:val="00677D56"/>
    <w:rsid w:val="00686DFB"/>
    <w:rsid w:val="00804D24"/>
    <w:rsid w:val="008C195F"/>
    <w:rsid w:val="008F7DC9"/>
    <w:rsid w:val="00987529"/>
    <w:rsid w:val="00A179DE"/>
    <w:rsid w:val="00A23725"/>
    <w:rsid w:val="00A43C86"/>
    <w:rsid w:val="00A93F88"/>
    <w:rsid w:val="00A96A76"/>
    <w:rsid w:val="00AB271C"/>
    <w:rsid w:val="00B60AD6"/>
    <w:rsid w:val="00B663BB"/>
    <w:rsid w:val="00B807E3"/>
    <w:rsid w:val="00BA7B5A"/>
    <w:rsid w:val="00BD5E79"/>
    <w:rsid w:val="00CA1B03"/>
    <w:rsid w:val="00D77B14"/>
    <w:rsid w:val="00D81D51"/>
    <w:rsid w:val="00D96E2A"/>
    <w:rsid w:val="00E82ABD"/>
    <w:rsid w:val="00E9723F"/>
    <w:rsid w:val="00F14FDF"/>
    <w:rsid w:val="00F237BD"/>
    <w:rsid w:val="00F9654E"/>
    <w:rsid w:val="00FE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49665-DD9B-47B5-A781-A8E73FAE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tabs>
        <w:tab w:val="left" w:pos="709"/>
      </w:tabs>
      <w:suppressAutoHyphens/>
    </w:pPr>
    <w:rPr>
      <w:rFonts w:ascii="Times New Roman" w:eastAsia="SimSun" w:hAnsi="Times New Roman" w:cs="Times New Roman"/>
      <w:sz w:val="24"/>
      <w:szCs w:val="24"/>
    </w:rPr>
  </w:style>
  <w:style w:type="paragraph" w:customStyle="1" w:styleId="a5">
    <w:name w:val="Заголовок"/>
    <w:basedOn w:val="a0"/>
    <w:next w:val="a1"/>
    <w:pPr>
      <w:keepNext/>
      <w:spacing w:before="240" w:after="60"/>
      <w:jc w:val="center"/>
    </w:pPr>
    <w:rPr>
      <w:rFonts w:ascii="Liberation Sans" w:eastAsia="DejaVu Sans" w:hAnsi="Liberation Sans" w:cs="Lohit Hindi"/>
      <w:i/>
      <w:spacing w:val="-4"/>
      <w:sz w:val="20"/>
      <w:szCs w:val="20"/>
    </w:rPr>
  </w:style>
  <w:style w:type="paragraph" w:styleId="a1">
    <w:name w:val="Body Text"/>
    <w:basedOn w:val="a0"/>
    <w:pPr>
      <w:spacing w:after="120"/>
    </w:pPr>
  </w:style>
  <w:style w:type="paragraph" w:styleId="a6">
    <w:name w:val="List"/>
    <w:basedOn w:val="a1"/>
    <w:rPr>
      <w:rFonts w:cs="Lohit Hindi"/>
    </w:rPr>
  </w:style>
  <w:style w:type="paragraph" w:styleId="a7">
    <w:name w:val="Title"/>
    <w:basedOn w:val="a0"/>
    <w:pPr>
      <w:suppressLineNumbers/>
      <w:spacing w:before="120" w:after="120"/>
    </w:pPr>
    <w:rPr>
      <w:rFonts w:cs="Lohit Hindi"/>
      <w:i/>
      <w:iCs/>
    </w:rPr>
  </w:style>
  <w:style w:type="paragraph" w:styleId="a8">
    <w:name w:val="index heading"/>
    <w:basedOn w:val="a0"/>
    <w:pPr>
      <w:suppressLineNumbers/>
    </w:pPr>
    <w:rPr>
      <w:rFonts w:cs="Lohit Hindi"/>
    </w:rPr>
  </w:style>
  <w:style w:type="paragraph" w:styleId="a9">
    <w:name w:val="Plain Text"/>
    <w:basedOn w:val="a0"/>
  </w:style>
  <w:style w:type="paragraph" w:customStyle="1" w:styleId="Iauiue">
    <w:name w:val="Iau?iue"/>
    <w:pPr>
      <w:widowControl w:val="0"/>
      <w:tabs>
        <w:tab w:val="left" w:pos="709"/>
      </w:tabs>
      <w:suppressAutoHyphens/>
    </w:pPr>
    <w:rPr>
      <w:rFonts w:ascii="Times New Roman" w:eastAsia="SimSun" w:hAnsi="Times New Roman" w:cs="Times New Roman"/>
      <w:sz w:val="20"/>
      <w:szCs w:val="20"/>
    </w:rPr>
  </w:style>
  <w:style w:type="paragraph" w:customStyle="1" w:styleId="aa">
    <w:name w:val="Îáû÷íûé"/>
    <w:pPr>
      <w:widowControl w:val="0"/>
      <w:tabs>
        <w:tab w:val="left" w:pos="709"/>
      </w:tabs>
      <w:suppressAutoHyphens/>
    </w:pPr>
    <w:rPr>
      <w:rFonts w:ascii="Times New Roman" w:eastAsia="SimSun" w:hAnsi="Times New Roman" w:cs="Times New Roman"/>
      <w:sz w:val="20"/>
      <w:szCs w:val="20"/>
    </w:rPr>
  </w:style>
  <w:style w:type="paragraph" w:styleId="ab">
    <w:name w:val="Balloon Text"/>
    <w:basedOn w:val="a0"/>
  </w:style>
  <w:style w:type="character" w:styleId="ac">
    <w:name w:val="Placeholder Text"/>
    <w:basedOn w:val="a2"/>
    <w:uiPriority w:val="99"/>
    <w:semiHidden/>
    <w:rsid w:val="00514B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0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9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1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2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CBA5E-F6D5-4960-8D92-A34AB902B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6</Pages>
  <Words>3061</Words>
  <Characters>17451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Девятый  международный математический турнир старшеклассников “Кубок памяти А</vt:lpstr>
    </vt:vector>
  </TitlesOfParts>
  <Company/>
  <LinksUpToDate>false</LinksUpToDate>
  <CharactersWithSpaces>20472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Девятый  международный математический турнир старшеклассников “Кубок памяти А</dc:title>
  <dc:creator>Школа Колмогорова</dc:creator>
  <cp:lastModifiedBy>Igor Rubanov</cp:lastModifiedBy>
  <cp:revision>25</cp:revision>
  <cp:lastPrinted>2013-11-01T22:11:00Z</cp:lastPrinted>
  <dcterms:created xsi:type="dcterms:W3CDTF">2014-10-30T14:54:00Z</dcterms:created>
  <dcterms:modified xsi:type="dcterms:W3CDTF">2014-11-01T12:39:00Z</dcterms:modified>
</cp:coreProperties>
</file>